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ED" w:rsidRDefault="00E606ED" w:rsidP="00E606ED">
      <w:pPr>
        <w:spacing w:after="0" w:line="240" w:lineRule="auto"/>
        <w:ind w:left="-709" w:hanging="142"/>
        <w:jc w:val="center"/>
        <w:rPr>
          <w:rFonts w:ascii="Times New Roman" w:hAnsi="Times New Roman" w:cs="Times New Roman"/>
          <w:b/>
          <w:sz w:val="24"/>
          <w:szCs w:val="24"/>
        </w:rPr>
      </w:pPr>
    </w:p>
    <w:p w:rsidR="00E606ED" w:rsidRDefault="00E606ED"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6B7D67" w:rsidRDefault="006B7D67" w:rsidP="00E606ED">
      <w:pPr>
        <w:spacing w:after="0" w:line="240" w:lineRule="auto"/>
        <w:ind w:left="-709" w:hanging="142"/>
        <w:jc w:val="center"/>
        <w:rPr>
          <w:rFonts w:ascii="Times New Roman" w:hAnsi="Times New Roman" w:cs="Times New Roman"/>
          <w:b/>
          <w:sz w:val="24"/>
          <w:szCs w:val="24"/>
        </w:rPr>
      </w:pPr>
    </w:p>
    <w:p w:rsidR="00E606ED" w:rsidRPr="00E606ED" w:rsidRDefault="00E606ED" w:rsidP="00E606ED">
      <w:pPr>
        <w:spacing w:after="0" w:line="240" w:lineRule="auto"/>
        <w:ind w:left="-709" w:hanging="142"/>
        <w:jc w:val="center"/>
        <w:rPr>
          <w:rFonts w:ascii="Times New Roman" w:hAnsi="Times New Roman" w:cs="Times New Roman"/>
          <w:b/>
          <w:sz w:val="24"/>
          <w:szCs w:val="24"/>
        </w:rPr>
      </w:pPr>
    </w:p>
    <w:p w:rsidR="00E606ED" w:rsidRPr="00E17580" w:rsidRDefault="00E606ED" w:rsidP="00E606ED">
      <w:pPr>
        <w:spacing w:after="0" w:line="240" w:lineRule="auto"/>
        <w:ind w:left="-709" w:hanging="142"/>
        <w:jc w:val="center"/>
        <w:rPr>
          <w:rFonts w:ascii="Times New Roman" w:hAnsi="Times New Roman" w:cs="Times New Roman"/>
          <w:b/>
        </w:rPr>
      </w:pPr>
    </w:p>
    <w:tbl>
      <w:tblPr>
        <w:tblW w:w="0" w:type="auto"/>
        <w:tblInd w:w="-34" w:type="dxa"/>
        <w:tblLook w:val="04A0" w:firstRow="1" w:lastRow="0" w:firstColumn="1" w:lastColumn="0" w:noHBand="0" w:noVBand="1"/>
      </w:tblPr>
      <w:tblGrid>
        <w:gridCol w:w="9746"/>
      </w:tblGrid>
      <w:tr w:rsidR="00E606ED" w:rsidRPr="00E17580" w:rsidTr="004F1A9F">
        <w:tc>
          <w:tcPr>
            <w:tcW w:w="9746" w:type="dxa"/>
            <w:tcBorders>
              <w:top w:val="nil"/>
              <w:left w:val="nil"/>
              <w:bottom w:val="single" w:sz="4" w:space="0" w:color="auto"/>
              <w:right w:val="nil"/>
            </w:tcBorders>
            <w:shd w:val="clear" w:color="auto" w:fill="auto"/>
            <w:hideMark/>
          </w:tcPr>
          <w:p w:rsidR="00E606ED" w:rsidRPr="00E17580" w:rsidRDefault="00E606ED" w:rsidP="00E606ED">
            <w:pPr>
              <w:spacing w:after="0" w:line="240" w:lineRule="auto"/>
              <w:jc w:val="center"/>
              <w:rPr>
                <w:rFonts w:ascii="Times New Roman" w:eastAsia="Calibri" w:hAnsi="Times New Roman" w:cs="Times New Roman"/>
                <w:b/>
              </w:rPr>
            </w:pPr>
            <w:r w:rsidRPr="00E17580">
              <w:rPr>
                <w:rFonts w:ascii="Times New Roman" w:hAnsi="Times New Roman" w:cs="Times New Roman"/>
                <w:b/>
              </w:rPr>
              <w:t>Рабочая программа</w:t>
            </w:r>
          </w:p>
          <w:p w:rsidR="00E606ED" w:rsidRPr="00E17580" w:rsidRDefault="00E606ED" w:rsidP="00F47DA6">
            <w:pPr>
              <w:spacing w:after="0" w:line="240" w:lineRule="auto"/>
              <w:ind w:left="-709" w:hanging="142"/>
              <w:jc w:val="center"/>
              <w:rPr>
                <w:rFonts w:ascii="Times New Roman" w:eastAsia="Calibri" w:hAnsi="Times New Roman" w:cs="Times New Roman"/>
                <w:b/>
              </w:rPr>
            </w:pPr>
            <w:r w:rsidRPr="00E17580">
              <w:rPr>
                <w:rFonts w:ascii="Times New Roman" w:hAnsi="Times New Roman" w:cs="Times New Roman"/>
                <w:b/>
              </w:rPr>
              <w:t xml:space="preserve">             учебного предмета «</w:t>
            </w:r>
            <w:r w:rsidR="00F47DA6">
              <w:rPr>
                <w:rFonts w:ascii="Times New Roman" w:hAnsi="Times New Roman" w:cs="Times New Roman"/>
                <w:b/>
              </w:rPr>
              <w:t>Химия</w:t>
            </w:r>
            <w:r w:rsidRPr="00E17580">
              <w:rPr>
                <w:rFonts w:ascii="Times New Roman" w:hAnsi="Times New Roman" w:cs="Times New Roman"/>
                <w:b/>
              </w:rPr>
              <w:t xml:space="preserve">» </w:t>
            </w:r>
            <w:r w:rsidR="00F47DA6">
              <w:rPr>
                <w:rFonts w:ascii="Times New Roman" w:hAnsi="Times New Roman" w:cs="Times New Roman"/>
                <w:b/>
                <w:color w:val="000000"/>
              </w:rPr>
              <w:t>9</w:t>
            </w:r>
            <w:r w:rsidRPr="00E17580">
              <w:rPr>
                <w:rFonts w:ascii="Times New Roman" w:hAnsi="Times New Roman" w:cs="Times New Roman"/>
                <w:b/>
                <w:color w:val="000000"/>
              </w:rPr>
              <w:t xml:space="preserve"> класс</w:t>
            </w:r>
          </w:p>
        </w:tc>
      </w:tr>
      <w:tr w:rsidR="00E606ED" w:rsidRPr="00E17580" w:rsidTr="004F1A9F">
        <w:tc>
          <w:tcPr>
            <w:tcW w:w="9746" w:type="dxa"/>
            <w:tcBorders>
              <w:top w:val="single" w:sz="4" w:space="0" w:color="auto"/>
              <w:left w:val="nil"/>
              <w:bottom w:val="nil"/>
              <w:right w:val="nil"/>
            </w:tcBorders>
            <w:shd w:val="clear" w:color="auto" w:fill="auto"/>
            <w:hideMark/>
          </w:tcPr>
          <w:p w:rsidR="00E606ED" w:rsidRPr="00E17580" w:rsidRDefault="00E606ED" w:rsidP="00E606ED">
            <w:pPr>
              <w:tabs>
                <w:tab w:val="left" w:pos="8625"/>
              </w:tabs>
              <w:spacing w:after="0" w:line="240" w:lineRule="auto"/>
              <w:jc w:val="center"/>
              <w:rPr>
                <w:rFonts w:ascii="Times New Roman" w:eastAsia="Calibri" w:hAnsi="Times New Roman" w:cs="Times New Roman"/>
              </w:rPr>
            </w:pPr>
            <w:r w:rsidRPr="00E17580">
              <w:rPr>
                <w:rFonts w:ascii="Times New Roman" w:hAnsi="Times New Roman" w:cs="Times New Roman"/>
              </w:rPr>
              <w:t>(наименование учебного предмета)</w:t>
            </w:r>
          </w:p>
        </w:tc>
      </w:tr>
      <w:tr w:rsidR="00E606ED" w:rsidRPr="00E17580" w:rsidTr="004F1A9F">
        <w:tc>
          <w:tcPr>
            <w:tcW w:w="9746" w:type="dxa"/>
            <w:tcBorders>
              <w:top w:val="nil"/>
              <w:left w:val="nil"/>
              <w:bottom w:val="single" w:sz="4" w:space="0" w:color="auto"/>
              <w:right w:val="nil"/>
            </w:tcBorders>
            <w:shd w:val="clear" w:color="auto" w:fill="auto"/>
          </w:tcPr>
          <w:p w:rsidR="00E606ED" w:rsidRPr="00E17580" w:rsidRDefault="00E606ED" w:rsidP="00E606ED">
            <w:pPr>
              <w:spacing w:after="0" w:line="240" w:lineRule="auto"/>
              <w:rPr>
                <w:rFonts w:ascii="Times New Roman" w:eastAsia="Calibri" w:hAnsi="Times New Roman" w:cs="Times New Roman"/>
              </w:rPr>
            </w:pPr>
          </w:p>
          <w:p w:rsidR="00E606ED" w:rsidRPr="006B7D67" w:rsidRDefault="00E606ED" w:rsidP="00E606ED">
            <w:pPr>
              <w:spacing w:after="0" w:line="240" w:lineRule="auto"/>
              <w:jc w:val="center"/>
              <w:rPr>
                <w:rFonts w:ascii="Times New Roman" w:eastAsia="Calibri" w:hAnsi="Times New Roman" w:cs="Times New Roman"/>
                <w:b/>
              </w:rPr>
            </w:pPr>
            <w:r w:rsidRPr="006B7D67">
              <w:rPr>
                <w:rFonts w:ascii="Times New Roman" w:hAnsi="Times New Roman" w:cs="Times New Roman"/>
                <w:b/>
              </w:rPr>
              <w:t>Основное общее образование, базовый уровень</w:t>
            </w:r>
          </w:p>
        </w:tc>
      </w:tr>
      <w:tr w:rsidR="00E606ED" w:rsidRPr="00E17580" w:rsidTr="004F1A9F">
        <w:tc>
          <w:tcPr>
            <w:tcW w:w="9746" w:type="dxa"/>
            <w:tcBorders>
              <w:top w:val="single" w:sz="4" w:space="0" w:color="auto"/>
              <w:left w:val="nil"/>
              <w:bottom w:val="nil"/>
              <w:right w:val="nil"/>
            </w:tcBorders>
            <w:shd w:val="clear" w:color="auto" w:fill="auto"/>
            <w:hideMark/>
          </w:tcPr>
          <w:p w:rsidR="00E606ED" w:rsidRPr="00E17580" w:rsidRDefault="00E606ED" w:rsidP="00E606ED">
            <w:pPr>
              <w:spacing w:after="0" w:line="240" w:lineRule="auto"/>
              <w:jc w:val="center"/>
              <w:rPr>
                <w:rFonts w:ascii="Times New Roman" w:eastAsia="Calibri" w:hAnsi="Times New Roman" w:cs="Times New Roman"/>
              </w:rPr>
            </w:pPr>
            <w:r w:rsidRPr="00E17580">
              <w:rPr>
                <w:rFonts w:ascii="Times New Roman" w:hAnsi="Times New Roman" w:cs="Times New Roman"/>
              </w:rPr>
              <w:t>(уровень, ступень образования)</w:t>
            </w:r>
          </w:p>
        </w:tc>
      </w:tr>
    </w:tbl>
    <w:p w:rsidR="00E606ED" w:rsidRDefault="00E606ED" w:rsidP="00E606ED">
      <w:pPr>
        <w:spacing w:after="0" w:line="240" w:lineRule="auto"/>
        <w:jc w:val="center"/>
        <w:rPr>
          <w:rFonts w:ascii="Times New Roman" w:hAnsi="Times New Roman" w:cs="Times New Roman"/>
          <w:color w:val="000000"/>
          <w:sz w:val="24"/>
          <w:szCs w:val="24"/>
        </w:rPr>
      </w:pPr>
    </w:p>
    <w:p w:rsidR="00E17580" w:rsidRDefault="00E17580" w:rsidP="00E606ED">
      <w:pPr>
        <w:spacing w:after="0" w:line="240" w:lineRule="auto"/>
        <w:jc w:val="center"/>
        <w:rPr>
          <w:rFonts w:ascii="Times New Roman" w:hAnsi="Times New Roman" w:cs="Times New Roman"/>
          <w:color w:val="000000"/>
          <w:sz w:val="24"/>
          <w:szCs w:val="24"/>
        </w:rPr>
      </w:pPr>
    </w:p>
    <w:p w:rsidR="006B7D67" w:rsidRDefault="006B7D67" w:rsidP="00E606ED">
      <w:pPr>
        <w:spacing w:after="0" w:line="240" w:lineRule="auto"/>
        <w:jc w:val="center"/>
        <w:rPr>
          <w:rFonts w:ascii="Times New Roman" w:hAnsi="Times New Roman" w:cs="Times New Roman"/>
          <w:color w:val="000000"/>
          <w:sz w:val="24"/>
          <w:szCs w:val="24"/>
        </w:rPr>
        <w:sectPr w:rsidR="006B7D67" w:rsidSect="005E4CA4">
          <w:footerReference w:type="default" r:id="rId9"/>
          <w:pgSz w:w="11906" w:h="16838"/>
          <w:pgMar w:top="709" w:right="566" w:bottom="1134" w:left="1134" w:header="708" w:footer="708" w:gutter="0"/>
          <w:cols w:space="708"/>
          <w:titlePg/>
          <w:docGrid w:linePitch="360"/>
        </w:sectPr>
      </w:pPr>
    </w:p>
    <w:p w:rsidR="00585DD4" w:rsidRPr="00E606ED" w:rsidRDefault="00F93FFE" w:rsidP="00E606ED">
      <w:pPr>
        <w:spacing w:after="0" w:line="240" w:lineRule="auto"/>
        <w:jc w:val="center"/>
        <w:rPr>
          <w:rFonts w:ascii="Times New Roman" w:hAnsi="Times New Roman" w:cs="Times New Roman"/>
          <w:sz w:val="24"/>
          <w:szCs w:val="24"/>
        </w:rPr>
      </w:pPr>
      <w:r w:rsidRPr="00E606ED">
        <w:rPr>
          <w:rFonts w:ascii="Times New Roman" w:hAnsi="Times New Roman" w:cs="Times New Roman"/>
          <w:b/>
          <w:sz w:val="24"/>
          <w:szCs w:val="24"/>
        </w:rPr>
        <w:lastRenderedPageBreak/>
        <w:t xml:space="preserve">                                                                                                                                                                                                                                                                                                                                                                                                                                                                                                                                                                                                                                                                                                                                                                       </w:t>
      </w:r>
    </w:p>
    <w:sdt>
      <w:sdtPr>
        <w:rPr>
          <w:rFonts w:ascii="Times New Roman" w:hAnsi="Times New Roman" w:cs="Times New Roman"/>
          <w:color w:val="000000" w:themeColor="text1"/>
          <w:sz w:val="24"/>
          <w:szCs w:val="24"/>
        </w:rPr>
        <w:id w:val="-2055079806"/>
        <w:docPartObj>
          <w:docPartGallery w:val="Table of Contents"/>
          <w:docPartUnique/>
        </w:docPartObj>
      </w:sdtPr>
      <w:sdtEndPr>
        <w:rPr>
          <w:rFonts w:eastAsiaTheme="minorHAnsi"/>
          <w:b w:val="0"/>
          <w:lang w:eastAsia="en-US"/>
        </w:rPr>
      </w:sdtEndPr>
      <w:sdtContent>
        <w:p w:rsidR="00A40F3C" w:rsidRPr="00A40F3C" w:rsidRDefault="00A40F3C" w:rsidP="00A40F3C">
          <w:pPr>
            <w:pStyle w:val="af1"/>
            <w:jc w:val="center"/>
            <w:rPr>
              <w:rFonts w:ascii="Times New Roman" w:hAnsi="Times New Roman" w:cs="Times New Roman"/>
              <w:color w:val="000000" w:themeColor="text1"/>
              <w:sz w:val="24"/>
              <w:szCs w:val="24"/>
            </w:rPr>
          </w:pPr>
          <w:r w:rsidRPr="00A40F3C">
            <w:rPr>
              <w:rFonts w:ascii="Times New Roman" w:hAnsi="Times New Roman" w:cs="Times New Roman"/>
              <w:color w:val="000000" w:themeColor="text1"/>
              <w:sz w:val="24"/>
              <w:szCs w:val="24"/>
            </w:rPr>
            <w:t>Оглавление:</w:t>
          </w:r>
        </w:p>
        <w:p w:rsidR="00A40F3C" w:rsidRPr="00A40F3C" w:rsidRDefault="00A40F3C" w:rsidP="00A40F3C">
          <w:pPr>
            <w:rPr>
              <w:rFonts w:ascii="Times New Roman" w:hAnsi="Times New Roman" w:cs="Times New Roman"/>
              <w:b/>
              <w:color w:val="000000" w:themeColor="text1"/>
              <w:sz w:val="24"/>
              <w:szCs w:val="24"/>
              <w:lang w:eastAsia="ru-RU"/>
            </w:rPr>
          </w:pPr>
        </w:p>
        <w:p w:rsidR="00A40F3C" w:rsidRPr="006B6B6D" w:rsidRDefault="00A40F3C">
          <w:pPr>
            <w:pStyle w:val="11"/>
            <w:tabs>
              <w:tab w:val="right" w:leader="dot" w:pos="10196"/>
            </w:tabs>
            <w:rPr>
              <w:rFonts w:ascii="Times New Roman" w:hAnsi="Times New Roman" w:cs="Times New Roman"/>
              <w:noProof/>
              <w:color w:val="000000" w:themeColor="text1"/>
              <w:sz w:val="24"/>
              <w:szCs w:val="24"/>
            </w:rPr>
          </w:pPr>
          <w:r w:rsidRPr="006B6B6D">
            <w:rPr>
              <w:rFonts w:ascii="Times New Roman" w:hAnsi="Times New Roman" w:cs="Times New Roman"/>
              <w:color w:val="000000" w:themeColor="text1"/>
              <w:sz w:val="24"/>
              <w:szCs w:val="24"/>
            </w:rPr>
            <w:fldChar w:fldCharType="begin"/>
          </w:r>
          <w:r w:rsidRPr="006B6B6D">
            <w:rPr>
              <w:rFonts w:ascii="Times New Roman" w:hAnsi="Times New Roman" w:cs="Times New Roman"/>
              <w:color w:val="000000" w:themeColor="text1"/>
              <w:sz w:val="24"/>
              <w:szCs w:val="24"/>
            </w:rPr>
            <w:instrText xml:space="preserve"> TOC \o "1-3" \h \z \u </w:instrText>
          </w:r>
          <w:r w:rsidRPr="006B6B6D">
            <w:rPr>
              <w:rFonts w:ascii="Times New Roman" w:hAnsi="Times New Roman" w:cs="Times New Roman"/>
              <w:color w:val="000000" w:themeColor="text1"/>
              <w:sz w:val="24"/>
              <w:szCs w:val="24"/>
            </w:rPr>
            <w:fldChar w:fldCharType="separate"/>
          </w:r>
          <w:hyperlink w:anchor="_Toc533669547" w:history="1">
            <w:r w:rsidRPr="006B6B6D">
              <w:rPr>
                <w:rStyle w:val="af"/>
                <w:rFonts w:ascii="Times New Roman" w:hAnsi="Times New Roman" w:cs="Times New Roman"/>
                <w:noProof/>
                <w:color w:val="000000" w:themeColor="text1"/>
                <w:sz w:val="24"/>
                <w:szCs w:val="24"/>
              </w:rPr>
              <w:t>1. Пояснительная записка</w:t>
            </w:r>
            <w:r w:rsidRPr="006B6B6D">
              <w:rPr>
                <w:rFonts w:ascii="Times New Roman" w:hAnsi="Times New Roman" w:cs="Times New Roman"/>
                <w:noProof/>
                <w:webHidden/>
                <w:color w:val="000000" w:themeColor="text1"/>
                <w:sz w:val="24"/>
                <w:szCs w:val="24"/>
              </w:rPr>
              <w:tab/>
            </w:r>
            <w:r w:rsidRPr="006B6B6D">
              <w:rPr>
                <w:rFonts w:ascii="Times New Roman" w:hAnsi="Times New Roman" w:cs="Times New Roman"/>
                <w:noProof/>
                <w:webHidden/>
                <w:color w:val="000000" w:themeColor="text1"/>
                <w:sz w:val="24"/>
                <w:szCs w:val="24"/>
              </w:rPr>
              <w:fldChar w:fldCharType="begin"/>
            </w:r>
            <w:r w:rsidRPr="006B6B6D">
              <w:rPr>
                <w:rFonts w:ascii="Times New Roman" w:hAnsi="Times New Roman" w:cs="Times New Roman"/>
                <w:noProof/>
                <w:webHidden/>
                <w:color w:val="000000" w:themeColor="text1"/>
                <w:sz w:val="24"/>
                <w:szCs w:val="24"/>
              </w:rPr>
              <w:instrText xml:space="preserve"> PAGEREF _Toc533669547 \h </w:instrText>
            </w:r>
            <w:r w:rsidRPr="006B6B6D">
              <w:rPr>
                <w:rFonts w:ascii="Times New Roman" w:hAnsi="Times New Roman" w:cs="Times New Roman"/>
                <w:noProof/>
                <w:webHidden/>
                <w:color w:val="000000" w:themeColor="text1"/>
                <w:sz w:val="24"/>
                <w:szCs w:val="24"/>
              </w:rPr>
            </w:r>
            <w:r w:rsidRPr="006B6B6D">
              <w:rPr>
                <w:rFonts w:ascii="Times New Roman" w:hAnsi="Times New Roman" w:cs="Times New Roman"/>
                <w:noProof/>
                <w:webHidden/>
                <w:color w:val="000000" w:themeColor="text1"/>
                <w:sz w:val="24"/>
                <w:szCs w:val="24"/>
              </w:rPr>
              <w:fldChar w:fldCharType="separate"/>
            </w:r>
            <w:r w:rsidRPr="006B6B6D">
              <w:rPr>
                <w:rFonts w:ascii="Times New Roman" w:hAnsi="Times New Roman" w:cs="Times New Roman"/>
                <w:noProof/>
                <w:webHidden/>
                <w:color w:val="000000" w:themeColor="text1"/>
                <w:sz w:val="24"/>
                <w:szCs w:val="24"/>
              </w:rPr>
              <w:t>3</w:t>
            </w:r>
            <w:r w:rsidRPr="006B6B6D">
              <w:rPr>
                <w:rFonts w:ascii="Times New Roman" w:hAnsi="Times New Roman" w:cs="Times New Roman"/>
                <w:noProof/>
                <w:webHidden/>
                <w:color w:val="000000" w:themeColor="text1"/>
                <w:sz w:val="24"/>
                <w:szCs w:val="24"/>
              </w:rPr>
              <w:fldChar w:fldCharType="end"/>
            </w:r>
          </w:hyperlink>
        </w:p>
        <w:p w:rsidR="00A40F3C" w:rsidRPr="006B6B6D" w:rsidRDefault="00A40F3C">
          <w:pPr>
            <w:pStyle w:val="11"/>
            <w:tabs>
              <w:tab w:val="right" w:leader="dot" w:pos="10196"/>
            </w:tabs>
            <w:rPr>
              <w:rFonts w:ascii="Times New Roman" w:hAnsi="Times New Roman" w:cs="Times New Roman"/>
              <w:noProof/>
              <w:color w:val="000000" w:themeColor="text1"/>
              <w:sz w:val="24"/>
              <w:szCs w:val="24"/>
            </w:rPr>
          </w:pPr>
          <w:hyperlink w:anchor="_Toc533669548" w:history="1">
            <w:r w:rsidRPr="006B6B6D">
              <w:rPr>
                <w:rStyle w:val="af"/>
                <w:rFonts w:ascii="Times New Roman" w:hAnsi="Times New Roman" w:cs="Times New Roman"/>
                <w:bCs/>
                <w:noProof/>
                <w:color w:val="000000" w:themeColor="text1"/>
                <w:spacing w:val="-9"/>
                <w:sz w:val="24"/>
                <w:szCs w:val="24"/>
              </w:rPr>
              <w:t xml:space="preserve">2. </w:t>
            </w:r>
            <w:r w:rsidRPr="006B6B6D">
              <w:rPr>
                <w:rStyle w:val="af"/>
                <w:rFonts w:ascii="Times New Roman" w:hAnsi="Times New Roman" w:cs="Times New Roman"/>
                <w:noProof/>
                <w:color w:val="000000" w:themeColor="text1"/>
                <w:sz w:val="24"/>
                <w:szCs w:val="24"/>
                <w:lang w:eastAsia="ru-RU"/>
              </w:rPr>
              <w:t>Планируемые результаты изучения учебного предмета</w:t>
            </w:r>
            <w:r w:rsidRPr="006B6B6D">
              <w:rPr>
                <w:rFonts w:ascii="Times New Roman" w:hAnsi="Times New Roman" w:cs="Times New Roman"/>
                <w:noProof/>
                <w:webHidden/>
                <w:color w:val="000000" w:themeColor="text1"/>
                <w:sz w:val="24"/>
                <w:szCs w:val="24"/>
              </w:rPr>
              <w:tab/>
            </w:r>
            <w:r w:rsidRPr="006B6B6D">
              <w:rPr>
                <w:rFonts w:ascii="Times New Roman" w:hAnsi="Times New Roman" w:cs="Times New Roman"/>
                <w:noProof/>
                <w:webHidden/>
                <w:color w:val="000000" w:themeColor="text1"/>
                <w:sz w:val="24"/>
                <w:szCs w:val="24"/>
              </w:rPr>
              <w:fldChar w:fldCharType="begin"/>
            </w:r>
            <w:r w:rsidRPr="006B6B6D">
              <w:rPr>
                <w:rFonts w:ascii="Times New Roman" w:hAnsi="Times New Roman" w:cs="Times New Roman"/>
                <w:noProof/>
                <w:webHidden/>
                <w:color w:val="000000" w:themeColor="text1"/>
                <w:sz w:val="24"/>
                <w:szCs w:val="24"/>
              </w:rPr>
              <w:instrText xml:space="preserve"> PAGEREF _Toc533669548 \h </w:instrText>
            </w:r>
            <w:r w:rsidRPr="006B6B6D">
              <w:rPr>
                <w:rFonts w:ascii="Times New Roman" w:hAnsi="Times New Roman" w:cs="Times New Roman"/>
                <w:noProof/>
                <w:webHidden/>
                <w:color w:val="000000" w:themeColor="text1"/>
                <w:sz w:val="24"/>
                <w:szCs w:val="24"/>
              </w:rPr>
            </w:r>
            <w:r w:rsidRPr="006B6B6D">
              <w:rPr>
                <w:rFonts w:ascii="Times New Roman" w:hAnsi="Times New Roman" w:cs="Times New Roman"/>
                <w:noProof/>
                <w:webHidden/>
                <w:color w:val="000000" w:themeColor="text1"/>
                <w:sz w:val="24"/>
                <w:szCs w:val="24"/>
              </w:rPr>
              <w:fldChar w:fldCharType="separate"/>
            </w:r>
            <w:r w:rsidRPr="006B6B6D">
              <w:rPr>
                <w:rFonts w:ascii="Times New Roman" w:hAnsi="Times New Roman" w:cs="Times New Roman"/>
                <w:noProof/>
                <w:webHidden/>
                <w:color w:val="000000" w:themeColor="text1"/>
                <w:sz w:val="24"/>
                <w:szCs w:val="24"/>
              </w:rPr>
              <w:t>3</w:t>
            </w:r>
            <w:r w:rsidRPr="006B6B6D">
              <w:rPr>
                <w:rFonts w:ascii="Times New Roman" w:hAnsi="Times New Roman" w:cs="Times New Roman"/>
                <w:noProof/>
                <w:webHidden/>
                <w:color w:val="000000" w:themeColor="text1"/>
                <w:sz w:val="24"/>
                <w:szCs w:val="24"/>
              </w:rPr>
              <w:fldChar w:fldCharType="end"/>
            </w:r>
          </w:hyperlink>
        </w:p>
        <w:p w:rsidR="00A40F3C" w:rsidRPr="006B6B6D" w:rsidRDefault="00A40F3C">
          <w:pPr>
            <w:pStyle w:val="11"/>
            <w:tabs>
              <w:tab w:val="right" w:leader="dot" w:pos="10196"/>
            </w:tabs>
            <w:rPr>
              <w:rFonts w:ascii="Times New Roman" w:hAnsi="Times New Roman" w:cs="Times New Roman"/>
              <w:noProof/>
              <w:color w:val="000000" w:themeColor="text1"/>
              <w:sz w:val="24"/>
              <w:szCs w:val="24"/>
            </w:rPr>
          </w:pPr>
          <w:hyperlink w:anchor="_Toc533669549" w:history="1">
            <w:r w:rsidRPr="006B6B6D">
              <w:rPr>
                <w:rStyle w:val="af"/>
                <w:rFonts w:ascii="Times New Roman" w:hAnsi="Times New Roman" w:cs="Times New Roman"/>
                <w:noProof/>
                <w:color w:val="000000" w:themeColor="text1"/>
                <w:sz w:val="24"/>
                <w:szCs w:val="24"/>
              </w:rPr>
              <w:t>3. Содержание учебного предмета</w:t>
            </w:r>
            <w:r w:rsidRPr="006B6B6D">
              <w:rPr>
                <w:rFonts w:ascii="Times New Roman" w:hAnsi="Times New Roman" w:cs="Times New Roman"/>
                <w:noProof/>
                <w:webHidden/>
                <w:color w:val="000000" w:themeColor="text1"/>
                <w:sz w:val="24"/>
                <w:szCs w:val="24"/>
              </w:rPr>
              <w:tab/>
            </w:r>
            <w:r w:rsidRPr="006B6B6D">
              <w:rPr>
                <w:rFonts w:ascii="Times New Roman" w:hAnsi="Times New Roman" w:cs="Times New Roman"/>
                <w:noProof/>
                <w:webHidden/>
                <w:color w:val="000000" w:themeColor="text1"/>
                <w:sz w:val="24"/>
                <w:szCs w:val="24"/>
              </w:rPr>
              <w:fldChar w:fldCharType="begin"/>
            </w:r>
            <w:r w:rsidRPr="006B6B6D">
              <w:rPr>
                <w:rFonts w:ascii="Times New Roman" w:hAnsi="Times New Roman" w:cs="Times New Roman"/>
                <w:noProof/>
                <w:webHidden/>
                <w:color w:val="000000" w:themeColor="text1"/>
                <w:sz w:val="24"/>
                <w:szCs w:val="24"/>
              </w:rPr>
              <w:instrText xml:space="preserve"> PAGEREF _Toc533669549 \h </w:instrText>
            </w:r>
            <w:r w:rsidRPr="006B6B6D">
              <w:rPr>
                <w:rFonts w:ascii="Times New Roman" w:hAnsi="Times New Roman" w:cs="Times New Roman"/>
                <w:noProof/>
                <w:webHidden/>
                <w:color w:val="000000" w:themeColor="text1"/>
                <w:sz w:val="24"/>
                <w:szCs w:val="24"/>
              </w:rPr>
            </w:r>
            <w:r w:rsidRPr="006B6B6D">
              <w:rPr>
                <w:rFonts w:ascii="Times New Roman" w:hAnsi="Times New Roman" w:cs="Times New Roman"/>
                <w:noProof/>
                <w:webHidden/>
                <w:color w:val="000000" w:themeColor="text1"/>
                <w:sz w:val="24"/>
                <w:szCs w:val="24"/>
              </w:rPr>
              <w:fldChar w:fldCharType="separate"/>
            </w:r>
            <w:r w:rsidRPr="006B6B6D">
              <w:rPr>
                <w:rFonts w:ascii="Times New Roman" w:hAnsi="Times New Roman" w:cs="Times New Roman"/>
                <w:noProof/>
                <w:webHidden/>
                <w:color w:val="000000" w:themeColor="text1"/>
                <w:sz w:val="24"/>
                <w:szCs w:val="24"/>
              </w:rPr>
              <w:t>6</w:t>
            </w:r>
            <w:r w:rsidRPr="006B6B6D">
              <w:rPr>
                <w:rFonts w:ascii="Times New Roman" w:hAnsi="Times New Roman" w:cs="Times New Roman"/>
                <w:noProof/>
                <w:webHidden/>
                <w:color w:val="000000" w:themeColor="text1"/>
                <w:sz w:val="24"/>
                <w:szCs w:val="24"/>
              </w:rPr>
              <w:fldChar w:fldCharType="end"/>
            </w:r>
          </w:hyperlink>
        </w:p>
        <w:p w:rsidR="00A40F3C" w:rsidRPr="006B6B6D" w:rsidRDefault="00A40F3C">
          <w:pPr>
            <w:pStyle w:val="11"/>
            <w:tabs>
              <w:tab w:val="right" w:leader="dot" w:pos="10196"/>
            </w:tabs>
            <w:rPr>
              <w:rFonts w:ascii="Times New Roman" w:hAnsi="Times New Roman" w:cs="Times New Roman"/>
              <w:noProof/>
              <w:color w:val="000000" w:themeColor="text1"/>
              <w:sz w:val="24"/>
              <w:szCs w:val="24"/>
            </w:rPr>
          </w:pPr>
          <w:hyperlink w:anchor="_Toc533669550" w:history="1">
            <w:r w:rsidRPr="006B6B6D">
              <w:rPr>
                <w:rStyle w:val="af"/>
                <w:rFonts w:ascii="Times New Roman" w:hAnsi="Times New Roman" w:cs="Times New Roman"/>
                <w:noProof/>
                <w:color w:val="000000" w:themeColor="text1"/>
                <w:sz w:val="24"/>
                <w:szCs w:val="24"/>
              </w:rPr>
              <w:t>4. Тематическое планирование</w:t>
            </w:r>
            <w:r w:rsidRPr="006B6B6D">
              <w:rPr>
                <w:rFonts w:ascii="Times New Roman" w:hAnsi="Times New Roman" w:cs="Times New Roman"/>
                <w:noProof/>
                <w:webHidden/>
                <w:color w:val="000000" w:themeColor="text1"/>
                <w:sz w:val="24"/>
                <w:szCs w:val="24"/>
              </w:rPr>
              <w:tab/>
            </w:r>
            <w:r w:rsidRPr="006B6B6D">
              <w:rPr>
                <w:rFonts w:ascii="Times New Roman" w:hAnsi="Times New Roman" w:cs="Times New Roman"/>
                <w:noProof/>
                <w:webHidden/>
                <w:color w:val="000000" w:themeColor="text1"/>
                <w:sz w:val="24"/>
                <w:szCs w:val="24"/>
              </w:rPr>
              <w:fldChar w:fldCharType="begin"/>
            </w:r>
            <w:r w:rsidRPr="006B6B6D">
              <w:rPr>
                <w:rFonts w:ascii="Times New Roman" w:hAnsi="Times New Roman" w:cs="Times New Roman"/>
                <w:noProof/>
                <w:webHidden/>
                <w:color w:val="000000" w:themeColor="text1"/>
                <w:sz w:val="24"/>
                <w:szCs w:val="24"/>
              </w:rPr>
              <w:instrText xml:space="preserve"> PAGEREF _Toc533669550 \h </w:instrText>
            </w:r>
            <w:r w:rsidRPr="006B6B6D">
              <w:rPr>
                <w:rFonts w:ascii="Times New Roman" w:hAnsi="Times New Roman" w:cs="Times New Roman"/>
                <w:noProof/>
                <w:webHidden/>
                <w:color w:val="000000" w:themeColor="text1"/>
                <w:sz w:val="24"/>
                <w:szCs w:val="24"/>
              </w:rPr>
            </w:r>
            <w:r w:rsidRPr="006B6B6D">
              <w:rPr>
                <w:rFonts w:ascii="Times New Roman" w:hAnsi="Times New Roman" w:cs="Times New Roman"/>
                <w:noProof/>
                <w:webHidden/>
                <w:color w:val="000000" w:themeColor="text1"/>
                <w:sz w:val="24"/>
                <w:szCs w:val="24"/>
              </w:rPr>
              <w:fldChar w:fldCharType="separate"/>
            </w:r>
            <w:r w:rsidRPr="006B6B6D">
              <w:rPr>
                <w:rFonts w:ascii="Times New Roman" w:hAnsi="Times New Roman" w:cs="Times New Roman"/>
                <w:noProof/>
                <w:webHidden/>
                <w:color w:val="000000" w:themeColor="text1"/>
                <w:sz w:val="24"/>
                <w:szCs w:val="24"/>
              </w:rPr>
              <w:t>9</w:t>
            </w:r>
            <w:r w:rsidRPr="006B6B6D">
              <w:rPr>
                <w:rFonts w:ascii="Times New Roman" w:hAnsi="Times New Roman" w:cs="Times New Roman"/>
                <w:noProof/>
                <w:webHidden/>
                <w:color w:val="000000" w:themeColor="text1"/>
                <w:sz w:val="24"/>
                <w:szCs w:val="24"/>
              </w:rPr>
              <w:fldChar w:fldCharType="end"/>
            </w:r>
          </w:hyperlink>
        </w:p>
        <w:p w:rsidR="00A40F3C" w:rsidRPr="006B6B6D" w:rsidRDefault="00A40F3C">
          <w:pPr>
            <w:pStyle w:val="11"/>
            <w:tabs>
              <w:tab w:val="right" w:leader="dot" w:pos="10196"/>
            </w:tabs>
            <w:rPr>
              <w:rFonts w:ascii="Times New Roman" w:hAnsi="Times New Roman" w:cs="Times New Roman"/>
              <w:noProof/>
              <w:color w:val="000000" w:themeColor="text1"/>
              <w:sz w:val="24"/>
              <w:szCs w:val="24"/>
            </w:rPr>
          </w:pPr>
          <w:hyperlink w:anchor="_Toc533669551" w:history="1">
            <w:r w:rsidRPr="006B6B6D">
              <w:rPr>
                <w:rStyle w:val="af"/>
                <w:rFonts w:ascii="Times New Roman" w:hAnsi="Times New Roman" w:cs="Times New Roman"/>
                <w:noProof/>
                <w:color w:val="000000" w:themeColor="text1"/>
                <w:sz w:val="24"/>
                <w:szCs w:val="24"/>
              </w:rPr>
              <w:t xml:space="preserve">5. </w:t>
            </w:r>
            <w:r w:rsidRPr="006B6B6D">
              <w:rPr>
                <w:rStyle w:val="af"/>
                <w:rFonts w:ascii="Times New Roman" w:eastAsia="Calibri" w:hAnsi="Times New Roman" w:cs="Times New Roman"/>
                <w:noProof/>
                <w:color w:val="000000" w:themeColor="text1"/>
                <w:sz w:val="24"/>
                <w:szCs w:val="24"/>
              </w:rPr>
              <w:t>Лист корректировки тематического  планирования</w:t>
            </w:r>
            <w:r w:rsidRPr="006B6B6D">
              <w:rPr>
                <w:rFonts w:ascii="Times New Roman" w:hAnsi="Times New Roman" w:cs="Times New Roman"/>
                <w:noProof/>
                <w:webHidden/>
                <w:color w:val="000000" w:themeColor="text1"/>
                <w:sz w:val="24"/>
                <w:szCs w:val="24"/>
              </w:rPr>
              <w:tab/>
            </w:r>
            <w:r w:rsidRPr="006B6B6D">
              <w:rPr>
                <w:rFonts w:ascii="Times New Roman" w:hAnsi="Times New Roman" w:cs="Times New Roman"/>
                <w:noProof/>
                <w:webHidden/>
                <w:color w:val="000000" w:themeColor="text1"/>
                <w:sz w:val="24"/>
                <w:szCs w:val="24"/>
              </w:rPr>
              <w:fldChar w:fldCharType="begin"/>
            </w:r>
            <w:r w:rsidRPr="006B6B6D">
              <w:rPr>
                <w:rFonts w:ascii="Times New Roman" w:hAnsi="Times New Roman" w:cs="Times New Roman"/>
                <w:noProof/>
                <w:webHidden/>
                <w:color w:val="000000" w:themeColor="text1"/>
                <w:sz w:val="24"/>
                <w:szCs w:val="24"/>
              </w:rPr>
              <w:instrText xml:space="preserve"> PAGEREF _Toc533669551 \h </w:instrText>
            </w:r>
            <w:r w:rsidRPr="006B6B6D">
              <w:rPr>
                <w:rFonts w:ascii="Times New Roman" w:hAnsi="Times New Roman" w:cs="Times New Roman"/>
                <w:noProof/>
                <w:webHidden/>
                <w:color w:val="000000" w:themeColor="text1"/>
                <w:sz w:val="24"/>
                <w:szCs w:val="24"/>
              </w:rPr>
            </w:r>
            <w:r w:rsidRPr="006B6B6D">
              <w:rPr>
                <w:rFonts w:ascii="Times New Roman" w:hAnsi="Times New Roman" w:cs="Times New Roman"/>
                <w:noProof/>
                <w:webHidden/>
                <w:color w:val="000000" w:themeColor="text1"/>
                <w:sz w:val="24"/>
                <w:szCs w:val="24"/>
              </w:rPr>
              <w:fldChar w:fldCharType="separate"/>
            </w:r>
            <w:r w:rsidRPr="006B6B6D">
              <w:rPr>
                <w:rFonts w:ascii="Times New Roman" w:hAnsi="Times New Roman" w:cs="Times New Roman"/>
                <w:noProof/>
                <w:webHidden/>
                <w:color w:val="000000" w:themeColor="text1"/>
                <w:sz w:val="24"/>
                <w:szCs w:val="24"/>
              </w:rPr>
              <w:t>21</w:t>
            </w:r>
            <w:r w:rsidRPr="006B6B6D">
              <w:rPr>
                <w:rFonts w:ascii="Times New Roman" w:hAnsi="Times New Roman" w:cs="Times New Roman"/>
                <w:noProof/>
                <w:webHidden/>
                <w:color w:val="000000" w:themeColor="text1"/>
                <w:sz w:val="24"/>
                <w:szCs w:val="24"/>
              </w:rPr>
              <w:fldChar w:fldCharType="end"/>
            </w:r>
          </w:hyperlink>
        </w:p>
        <w:p w:rsidR="00A40F3C" w:rsidRPr="006B6B6D" w:rsidRDefault="00A40F3C">
          <w:pPr>
            <w:rPr>
              <w:rFonts w:ascii="Times New Roman" w:hAnsi="Times New Roman" w:cs="Times New Roman"/>
              <w:color w:val="000000" w:themeColor="text1"/>
              <w:sz w:val="24"/>
              <w:szCs w:val="24"/>
            </w:rPr>
          </w:pPr>
          <w:r w:rsidRPr="006B6B6D">
            <w:rPr>
              <w:rFonts w:ascii="Times New Roman" w:hAnsi="Times New Roman" w:cs="Times New Roman"/>
              <w:bCs/>
              <w:color w:val="000000" w:themeColor="text1"/>
              <w:sz w:val="24"/>
              <w:szCs w:val="24"/>
            </w:rPr>
            <w:fldChar w:fldCharType="end"/>
          </w:r>
        </w:p>
      </w:sdtContent>
    </w:sdt>
    <w:p w:rsidR="006B7D67" w:rsidRDefault="006B7D67" w:rsidP="00585DD4">
      <w:pPr>
        <w:rPr>
          <w:rFonts w:ascii="Times New Roman" w:hAnsi="Times New Roman" w:cs="Times New Roman"/>
          <w:sz w:val="24"/>
          <w:szCs w:val="24"/>
          <w:lang w:eastAsia="ru-RU"/>
        </w:rPr>
        <w:sectPr w:rsidR="006B7D67" w:rsidSect="005E4CA4">
          <w:pgSz w:w="11906" w:h="16838"/>
          <w:pgMar w:top="709" w:right="566" w:bottom="1134" w:left="1134" w:header="708" w:footer="708" w:gutter="0"/>
          <w:cols w:space="708"/>
          <w:titlePg/>
          <w:docGrid w:linePitch="360"/>
        </w:sectPr>
      </w:pPr>
    </w:p>
    <w:p w:rsidR="00FA0D85" w:rsidRPr="00FA0D85" w:rsidRDefault="00641B20" w:rsidP="004B5265">
      <w:pPr>
        <w:pStyle w:val="a6"/>
        <w:suppressAutoHyphens/>
        <w:ind w:left="1065"/>
        <w:jc w:val="center"/>
        <w:outlineLvl w:val="0"/>
        <w:rPr>
          <w:rFonts w:ascii="Times New Roman" w:hAnsi="Times New Roman" w:cs="Times New Roman"/>
          <w:b/>
          <w:sz w:val="24"/>
          <w:szCs w:val="24"/>
        </w:rPr>
      </w:pPr>
      <w:bookmarkStart w:id="0" w:name="_Toc533669547"/>
      <w:r>
        <w:rPr>
          <w:rFonts w:ascii="Times New Roman" w:hAnsi="Times New Roman" w:cs="Times New Roman"/>
          <w:b/>
          <w:sz w:val="24"/>
          <w:szCs w:val="24"/>
        </w:rPr>
        <w:lastRenderedPageBreak/>
        <w:t xml:space="preserve">1. </w:t>
      </w:r>
      <w:r w:rsidR="00FA0D85" w:rsidRPr="00FA0D85">
        <w:rPr>
          <w:rFonts w:ascii="Times New Roman" w:hAnsi="Times New Roman" w:cs="Times New Roman"/>
          <w:b/>
          <w:sz w:val="24"/>
          <w:szCs w:val="24"/>
        </w:rPr>
        <w:t>Пояснительная записка</w:t>
      </w:r>
      <w:bookmarkEnd w:id="0"/>
    </w:p>
    <w:p w:rsidR="000A5599" w:rsidRPr="00661DCE" w:rsidRDefault="000A5599" w:rsidP="006B7D67">
      <w:pPr>
        <w:spacing w:after="0"/>
        <w:ind w:firstLine="709"/>
        <w:jc w:val="both"/>
        <w:rPr>
          <w:rFonts w:ascii="Times New Roman" w:hAnsi="Times New Roman" w:cs="Times New Roman"/>
          <w:sz w:val="24"/>
          <w:szCs w:val="24"/>
        </w:rPr>
      </w:pPr>
      <w:r w:rsidRPr="00661DCE">
        <w:rPr>
          <w:rFonts w:ascii="Times New Roman" w:hAnsi="Times New Roman" w:cs="Times New Roman"/>
          <w:sz w:val="24"/>
          <w:szCs w:val="24"/>
        </w:rPr>
        <w:t xml:space="preserve">Целью реализации основной образовательной программы основного общего образования по учебному предмету «Химия»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4F1A9F" w:rsidRPr="00661DCE" w:rsidRDefault="00FA0D85" w:rsidP="006B7D67">
      <w:pPr>
        <w:spacing w:after="0"/>
        <w:ind w:firstLine="709"/>
        <w:jc w:val="both"/>
        <w:rPr>
          <w:rFonts w:ascii="Times New Roman" w:hAnsi="Times New Roman" w:cs="Times New Roman"/>
          <w:sz w:val="24"/>
          <w:szCs w:val="24"/>
        </w:rPr>
      </w:pPr>
      <w:proofErr w:type="gramStart"/>
      <w:r w:rsidRPr="00661DCE">
        <w:rPr>
          <w:rFonts w:ascii="Times New Roman" w:hAnsi="Times New Roman" w:cs="Times New Roman"/>
          <w:sz w:val="24"/>
          <w:szCs w:val="24"/>
        </w:rPr>
        <w:t xml:space="preserve">Рабочая программа по </w:t>
      </w:r>
      <w:r w:rsidR="000A5599" w:rsidRPr="00661DCE">
        <w:rPr>
          <w:rFonts w:ascii="Times New Roman" w:hAnsi="Times New Roman" w:cs="Times New Roman"/>
          <w:sz w:val="24"/>
          <w:szCs w:val="24"/>
        </w:rPr>
        <w:t>курсу «Химия»</w:t>
      </w:r>
      <w:r w:rsidRPr="00661DCE">
        <w:rPr>
          <w:rFonts w:ascii="Times New Roman" w:hAnsi="Times New Roman" w:cs="Times New Roman"/>
          <w:sz w:val="24"/>
          <w:szCs w:val="24"/>
        </w:rPr>
        <w:t xml:space="preserve"> для 9 класса </w:t>
      </w:r>
      <w:r w:rsidR="000A5599" w:rsidRPr="00661DCE">
        <w:rPr>
          <w:rFonts w:ascii="Times New Roman" w:hAnsi="Times New Roman" w:cs="Times New Roman"/>
          <w:sz w:val="24"/>
          <w:szCs w:val="24"/>
        </w:rPr>
        <w:t>разработана</w:t>
      </w:r>
      <w:r w:rsidRPr="00661DCE">
        <w:rPr>
          <w:rFonts w:ascii="Times New Roman" w:hAnsi="Times New Roman" w:cs="Times New Roman"/>
          <w:sz w:val="24"/>
          <w:szCs w:val="24"/>
        </w:rPr>
        <w:t xml:space="preserve"> в соответствии с </w:t>
      </w:r>
      <w:r w:rsidR="000A5599" w:rsidRPr="00661DCE">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РФ от 17 декабря 2010 года № 1897 (с изменениями от 31.12.2015г. №1577), на основе авторской учебной программы </w:t>
      </w:r>
      <w:r w:rsidR="004F1A9F" w:rsidRPr="00661DCE">
        <w:rPr>
          <w:rFonts w:ascii="Times New Roman" w:hAnsi="Times New Roman" w:cs="Times New Roman"/>
          <w:sz w:val="24"/>
          <w:szCs w:val="24"/>
        </w:rPr>
        <w:t>Химия (ФГОС) О.С. Габриелян (Москва, Дрофа, 2012 год).</w:t>
      </w:r>
      <w:proofErr w:type="gramEnd"/>
      <w:r w:rsidR="004F1A9F" w:rsidRPr="00661DCE">
        <w:rPr>
          <w:rFonts w:ascii="Times New Roman" w:hAnsi="Times New Roman" w:cs="Times New Roman"/>
          <w:sz w:val="24"/>
          <w:szCs w:val="24"/>
        </w:rPr>
        <w:t xml:space="preserve">  Настоящая рабочая программа скорректирована с учётом модульной структуры содержания курса «Химия 9 класс», так как модульный принцип построения структуры предмета позволяет более эффективно использовать </w:t>
      </w:r>
      <w:proofErr w:type="spellStart"/>
      <w:r w:rsidR="004F1A9F" w:rsidRPr="00661DCE">
        <w:rPr>
          <w:rFonts w:ascii="Times New Roman" w:hAnsi="Times New Roman" w:cs="Times New Roman"/>
          <w:sz w:val="24"/>
          <w:szCs w:val="24"/>
        </w:rPr>
        <w:t>межпредметные</w:t>
      </w:r>
      <w:proofErr w:type="spellEnd"/>
      <w:r w:rsidR="004F1A9F" w:rsidRPr="00661DCE">
        <w:rPr>
          <w:rFonts w:ascii="Times New Roman" w:hAnsi="Times New Roman" w:cs="Times New Roman"/>
          <w:sz w:val="24"/>
          <w:szCs w:val="24"/>
        </w:rPr>
        <w:t xml:space="preserve"> связи. </w:t>
      </w:r>
    </w:p>
    <w:p w:rsidR="004F1A9F" w:rsidRPr="00661DCE" w:rsidRDefault="004F1A9F" w:rsidP="006B7D67">
      <w:pPr>
        <w:spacing w:after="0"/>
        <w:ind w:firstLine="709"/>
        <w:jc w:val="both"/>
        <w:rPr>
          <w:rFonts w:ascii="Times New Roman" w:hAnsi="Times New Roman" w:cs="Times New Roman"/>
          <w:sz w:val="24"/>
          <w:szCs w:val="24"/>
        </w:rPr>
      </w:pPr>
      <w:r w:rsidRPr="00661DCE">
        <w:rPr>
          <w:rFonts w:ascii="Times New Roman" w:hAnsi="Times New Roman" w:cs="Times New Roman"/>
          <w:sz w:val="24"/>
          <w:szCs w:val="24"/>
        </w:rPr>
        <w:t>Рабочая программа разработана к УМК:</w:t>
      </w:r>
    </w:p>
    <w:tbl>
      <w:tblPr>
        <w:tblpPr w:leftFromText="180" w:rightFromText="180" w:vertAnchor="text" w:horzAnchor="margin" w:tblpXSpec="right" w:tblpY="2"/>
        <w:tblW w:w="100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18"/>
        <w:gridCol w:w="7546"/>
      </w:tblGrid>
      <w:tr w:rsidR="00D8155A" w:rsidRPr="00661DCE" w:rsidTr="00D8155A">
        <w:tc>
          <w:tcPr>
            <w:tcW w:w="2518" w:type="dxa"/>
            <w:shd w:val="clear" w:color="auto" w:fill="auto"/>
            <w:vAlign w:val="center"/>
          </w:tcPr>
          <w:p w:rsidR="00E025B1" w:rsidRPr="00661DCE" w:rsidRDefault="00E025B1" w:rsidP="000E3088">
            <w:pPr>
              <w:spacing w:after="0"/>
              <w:contextualSpacing/>
              <w:jc w:val="center"/>
              <w:rPr>
                <w:rFonts w:ascii="Times New Roman" w:hAnsi="Times New Roman" w:cs="Times New Roman"/>
                <w:color w:val="000000" w:themeColor="text1"/>
                <w:sz w:val="24"/>
                <w:szCs w:val="24"/>
              </w:rPr>
            </w:pPr>
            <w:r w:rsidRPr="00661DCE">
              <w:rPr>
                <w:rFonts w:ascii="Times New Roman" w:hAnsi="Times New Roman" w:cs="Times New Roman"/>
                <w:color w:val="000000" w:themeColor="text1"/>
                <w:sz w:val="24"/>
                <w:szCs w:val="24"/>
              </w:rPr>
              <w:t>Базовый учебник</w:t>
            </w:r>
          </w:p>
        </w:tc>
        <w:tc>
          <w:tcPr>
            <w:tcW w:w="7546" w:type="dxa"/>
            <w:vAlign w:val="center"/>
          </w:tcPr>
          <w:p w:rsidR="00E025B1" w:rsidRPr="00661DCE" w:rsidRDefault="00E025B1" w:rsidP="000E3088">
            <w:pPr>
              <w:tabs>
                <w:tab w:val="left" w:pos="225"/>
                <w:tab w:val="center" w:pos="4677"/>
              </w:tabs>
              <w:spacing w:after="0"/>
              <w:rPr>
                <w:rFonts w:ascii="Times New Roman" w:hAnsi="Times New Roman" w:cs="Times New Roman"/>
                <w:color w:val="000000" w:themeColor="text1"/>
                <w:sz w:val="24"/>
                <w:szCs w:val="24"/>
              </w:rPr>
            </w:pPr>
            <w:r w:rsidRPr="00661DCE">
              <w:rPr>
                <w:rStyle w:val="c7"/>
                <w:rFonts w:ascii="Times New Roman" w:hAnsi="Times New Roman" w:cs="Times New Roman"/>
                <w:color w:val="000000" w:themeColor="text1"/>
                <w:sz w:val="24"/>
                <w:szCs w:val="24"/>
              </w:rPr>
              <w:t>Габриелян О.С. Химия 9 класс. Учебник для общеобразовательных учреждений. - М.: Дрофа, 20</w:t>
            </w:r>
            <w:r w:rsidR="00D8155A" w:rsidRPr="00661DCE">
              <w:rPr>
                <w:rStyle w:val="c7"/>
                <w:rFonts w:ascii="Times New Roman" w:hAnsi="Times New Roman" w:cs="Times New Roman"/>
                <w:color w:val="000000" w:themeColor="text1"/>
                <w:sz w:val="24"/>
                <w:szCs w:val="24"/>
              </w:rPr>
              <w:t>16</w:t>
            </w:r>
            <w:r w:rsidRPr="00661DCE">
              <w:rPr>
                <w:rStyle w:val="c7"/>
                <w:rFonts w:ascii="Times New Roman" w:hAnsi="Times New Roman" w:cs="Times New Roman"/>
                <w:color w:val="000000" w:themeColor="text1"/>
                <w:sz w:val="24"/>
                <w:szCs w:val="24"/>
              </w:rPr>
              <w:t>. -286с;</w:t>
            </w:r>
            <w:r w:rsidRPr="00661DCE">
              <w:rPr>
                <w:rStyle w:val="c5"/>
                <w:rFonts w:ascii="Times New Roman" w:hAnsi="Times New Roman" w:cs="Times New Roman"/>
                <w:color w:val="000000" w:themeColor="text1"/>
                <w:sz w:val="24"/>
                <w:szCs w:val="24"/>
              </w:rPr>
              <w:t> </w:t>
            </w:r>
          </w:p>
        </w:tc>
      </w:tr>
      <w:tr w:rsidR="00D8155A" w:rsidRPr="00661DCE" w:rsidTr="00D8155A">
        <w:tc>
          <w:tcPr>
            <w:tcW w:w="2518" w:type="dxa"/>
            <w:shd w:val="clear" w:color="auto" w:fill="auto"/>
            <w:vAlign w:val="center"/>
          </w:tcPr>
          <w:p w:rsidR="00E025B1" w:rsidRPr="00661DCE" w:rsidRDefault="00E025B1" w:rsidP="000E3088">
            <w:pPr>
              <w:spacing w:after="0"/>
              <w:contextualSpacing/>
              <w:jc w:val="center"/>
              <w:rPr>
                <w:rFonts w:ascii="Times New Roman" w:hAnsi="Times New Roman" w:cs="Times New Roman"/>
                <w:color w:val="000000" w:themeColor="text1"/>
                <w:sz w:val="24"/>
                <w:szCs w:val="24"/>
              </w:rPr>
            </w:pPr>
            <w:r w:rsidRPr="00661DCE">
              <w:rPr>
                <w:rFonts w:ascii="Times New Roman" w:hAnsi="Times New Roman" w:cs="Times New Roman"/>
                <w:color w:val="000000" w:themeColor="text1"/>
                <w:sz w:val="24"/>
                <w:szCs w:val="24"/>
              </w:rPr>
              <w:t>Методическое пособие для ученика</w:t>
            </w:r>
          </w:p>
        </w:tc>
        <w:tc>
          <w:tcPr>
            <w:tcW w:w="7546" w:type="dxa"/>
            <w:vAlign w:val="center"/>
          </w:tcPr>
          <w:p w:rsidR="00E025B1" w:rsidRPr="00661DCE" w:rsidRDefault="00D8155A" w:rsidP="000E3088">
            <w:pPr>
              <w:spacing w:after="0"/>
              <w:contextualSpacing/>
              <w:jc w:val="both"/>
              <w:rPr>
                <w:rFonts w:ascii="Times New Roman" w:hAnsi="Times New Roman" w:cs="Times New Roman"/>
                <w:color w:val="000000" w:themeColor="text1"/>
                <w:sz w:val="24"/>
                <w:szCs w:val="24"/>
              </w:rPr>
            </w:pPr>
            <w:r w:rsidRPr="00661DCE">
              <w:rPr>
                <w:rStyle w:val="c5"/>
                <w:rFonts w:ascii="Times New Roman" w:hAnsi="Times New Roman" w:cs="Times New Roman"/>
                <w:color w:val="000000" w:themeColor="text1"/>
                <w:sz w:val="24"/>
                <w:szCs w:val="24"/>
              </w:rPr>
              <w:t>журнал «Химия в школе»</w:t>
            </w:r>
          </w:p>
        </w:tc>
      </w:tr>
    </w:tbl>
    <w:p w:rsidR="004F1A9F" w:rsidRPr="00661DCE" w:rsidRDefault="004F1A9F" w:rsidP="000E3088">
      <w:pPr>
        <w:spacing w:after="0"/>
        <w:ind w:firstLine="357"/>
        <w:jc w:val="both"/>
        <w:rPr>
          <w:rFonts w:ascii="Times New Roman" w:hAnsi="Times New Roman" w:cs="Times New Roman"/>
          <w:sz w:val="24"/>
          <w:szCs w:val="24"/>
        </w:rPr>
      </w:pPr>
    </w:p>
    <w:p w:rsidR="00E97630" w:rsidRPr="00661DCE" w:rsidRDefault="00E97630" w:rsidP="006B7D67">
      <w:pPr>
        <w:spacing w:after="0"/>
        <w:ind w:firstLine="709"/>
        <w:contextualSpacing/>
        <w:jc w:val="both"/>
        <w:rPr>
          <w:rFonts w:ascii="Times New Roman" w:hAnsi="Times New Roman" w:cs="Times New Roman"/>
          <w:sz w:val="24"/>
          <w:szCs w:val="24"/>
        </w:rPr>
      </w:pPr>
      <w:r w:rsidRPr="00661DCE">
        <w:rPr>
          <w:rFonts w:ascii="Times New Roman" w:hAnsi="Times New Roman" w:cs="Times New Roman"/>
          <w:sz w:val="24"/>
          <w:szCs w:val="24"/>
        </w:rPr>
        <w:t xml:space="preserve">По программе на изучение курса Химия в 9 классе отводится 70 часов. Тематическое планирование составлено из расчета 2 часа в неделю, всего70 часов в год (35 учебных недель). </w:t>
      </w:r>
    </w:p>
    <w:p w:rsidR="00107792" w:rsidRPr="00661DCE" w:rsidRDefault="00E97630" w:rsidP="006B7D67">
      <w:pPr>
        <w:spacing w:after="0"/>
        <w:ind w:firstLine="709"/>
        <w:contextualSpacing/>
        <w:jc w:val="both"/>
        <w:rPr>
          <w:rFonts w:ascii="Times New Roman" w:hAnsi="Times New Roman" w:cs="Times New Roman"/>
          <w:b/>
          <w:sz w:val="24"/>
          <w:szCs w:val="24"/>
        </w:rPr>
      </w:pPr>
      <w:r w:rsidRPr="00661DCE">
        <w:rPr>
          <w:rFonts w:ascii="Times New Roman" w:hAnsi="Times New Roman" w:cs="Times New Roman"/>
          <w:sz w:val="24"/>
          <w:szCs w:val="24"/>
        </w:rPr>
        <w:t>Учебный курс «</w:t>
      </w:r>
      <w:r w:rsidR="00E13EC3" w:rsidRPr="00661DCE">
        <w:rPr>
          <w:rFonts w:ascii="Times New Roman" w:hAnsi="Times New Roman" w:cs="Times New Roman"/>
          <w:sz w:val="24"/>
          <w:szCs w:val="24"/>
        </w:rPr>
        <w:t>Химия</w:t>
      </w:r>
      <w:r w:rsidRPr="00661DCE">
        <w:rPr>
          <w:rFonts w:ascii="Times New Roman" w:hAnsi="Times New Roman" w:cs="Times New Roman"/>
          <w:sz w:val="24"/>
          <w:szCs w:val="24"/>
        </w:rPr>
        <w:t xml:space="preserve">» в основной школе строится так, чтобы были достигнуты </w:t>
      </w:r>
      <w:r w:rsidRPr="00661DCE">
        <w:rPr>
          <w:rFonts w:ascii="Times New Roman" w:hAnsi="Times New Roman" w:cs="Times New Roman"/>
          <w:b/>
          <w:sz w:val="24"/>
          <w:szCs w:val="24"/>
        </w:rPr>
        <w:t>следующие цели:</w:t>
      </w:r>
      <w:r w:rsidR="00E13EC3" w:rsidRPr="00661DCE">
        <w:rPr>
          <w:rFonts w:ascii="Times New Roman" w:hAnsi="Times New Roman" w:cs="Times New Roman"/>
          <w:b/>
          <w:sz w:val="24"/>
          <w:szCs w:val="24"/>
        </w:rPr>
        <w:t xml:space="preserve"> </w:t>
      </w:r>
    </w:p>
    <w:p w:rsidR="00107792" w:rsidRPr="006B7D67" w:rsidRDefault="00B563F1" w:rsidP="006B7D67">
      <w:pPr>
        <w:pStyle w:val="a6"/>
        <w:numPr>
          <w:ilvl w:val="0"/>
          <w:numId w:val="37"/>
        </w:numPr>
        <w:spacing w:after="0"/>
        <w:jc w:val="both"/>
        <w:rPr>
          <w:rFonts w:ascii="Times New Roman" w:hAnsi="Times New Roman" w:cs="Times New Roman"/>
          <w:sz w:val="24"/>
          <w:szCs w:val="24"/>
        </w:rPr>
      </w:pPr>
      <w:r w:rsidRPr="006B7D67">
        <w:rPr>
          <w:rFonts w:ascii="Times New Roman" w:hAnsi="Times New Roman" w:cs="Times New Roman"/>
          <w:sz w:val="24"/>
          <w:szCs w:val="24"/>
        </w:rPr>
        <w:t>закрепление знаний учащихся о характеристики химических элементов, периодическом законе и периодической таблице Д.И. Менделеева</w:t>
      </w:r>
    </w:p>
    <w:p w:rsidR="009C0816" w:rsidRPr="006B7D67" w:rsidRDefault="00B563F1" w:rsidP="006B7D67">
      <w:pPr>
        <w:pStyle w:val="a6"/>
        <w:numPr>
          <w:ilvl w:val="0"/>
          <w:numId w:val="37"/>
        </w:numPr>
        <w:spacing w:after="0"/>
        <w:jc w:val="both"/>
        <w:rPr>
          <w:rFonts w:ascii="Times New Roman" w:hAnsi="Times New Roman" w:cs="Times New Roman"/>
          <w:b/>
          <w:sz w:val="24"/>
          <w:szCs w:val="24"/>
        </w:rPr>
      </w:pPr>
      <w:r w:rsidRPr="006B7D67">
        <w:rPr>
          <w:rFonts w:ascii="Times New Roman" w:hAnsi="Times New Roman" w:cs="Times New Roman"/>
          <w:sz w:val="24"/>
          <w:szCs w:val="24"/>
        </w:rPr>
        <w:t xml:space="preserve"> различать металлы и неметаллы и сформировать основные понятия об них, начать формировать представление об углеводородах.</w:t>
      </w:r>
    </w:p>
    <w:p w:rsidR="006B7D67" w:rsidRDefault="00641B20" w:rsidP="006B7D67">
      <w:pPr>
        <w:spacing w:after="0"/>
        <w:ind w:firstLine="360"/>
        <w:jc w:val="both"/>
        <w:rPr>
          <w:rFonts w:ascii="Times New Roman" w:eastAsia="Times New Roman" w:hAnsi="Times New Roman" w:cs="Times New Roman"/>
          <w:sz w:val="24"/>
          <w:szCs w:val="24"/>
          <w:lang w:eastAsia="ru-RU"/>
        </w:rPr>
      </w:pPr>
      <w:r w:rsidRPr="006B7D67">
        <w:rPr>
          <w:rFonts w:ascii="Times New Roman" w:eastAsia="Calibri" w:hAnsi="Times New Roman" w:cs="Times New Roman"/>
          <w:sz w:val="24"/>
          <w:szCs w:val="24"/>
        </w:rPr>
        <w:t xml:space="preserve">Достижение этих целей обеспечивается решением </w:t>
      </w:r>
      <w:r w:rsidR="00107792" w:rsidRPr="006B7D67">
        <w:rPr>
          <w:rFonts w:ascii="Times New Roman" w:eastAsia="Calibri" w:hAnsi="Times New Roman" w:cs="Times New Roman"/>
          <w:b/>
          <w:sz w:val="24"/>
          <w:szCs w:val="24"/>
        </w:rPr>
        <w:t>следующих</w:t>
      </w:r>
      <w:r w:rsidRPr="006B7D67">
        <w:rPr>
          <w:rFonts w:ascii="Times New Roman" w:eastAsia="Calibri" w:hAnsi="Times New Roman" w:cs="Times New Roman"/>
          <w:b/>
          <w:sz w:val="24"/>
          <w:szCs w:val="24"/>
        </w:rPr>
        <w:t xml:space="preserve"> задач</w:t>
      </w:r>
      <w:r w:rsidR="00107792" w:rsidRPr="006B7D67">
        <w:rPr>
          <w:rFonts w:ascii="Times New Roman" w:eastAsia="Calibri" w:hAnsi="Times New Roman" w:cs="Times New Roman"/>
          <w:sz w:val="24"/>
          <w:szCs w:val="24"/>
        </w:rPr>
        <w:t>:</w:t>
      </w:r>
    </w:p>
    <w:p w:rsidR="00641B20" w:rsidRPr="006B7D67" w:rsidRDefault="00641B20" w:rsidP="006B7D67">
      <w:pPr>
        <w:pStyle w:val="a6"/>
        <w:numPr>
          <w:ilvl w:val="0"/>
          <w:numId w:val="38"/>
        </w:numPr>
        <w:spacing w:after="0"/>
        <w:jc w:val="both"/>
        <w:rPr>
          <w:rFonts w:ascii="Times New Roman" w:eastAsia="Calibri" w:hAnsi="Times New Roman" w:cs="Times New Roman"/>
          <w:sz w:val="24"/>
          <w:szCs w:val="24"/>
        </w:rPr>
      </w:pPr>
      <w:r w:rsidRPr="006B7D67">
        <w:rPr>
          <w:rFonts w:ascii="Times New Roman" w:eastAsia="Times New Roman" w:hAnsi="Times New Roman" w:cs="Times New Roman"/>
          <w:sz w:val="24"/>
          <w:szCs w:val="24"/>
          <w:lang w:eastAsia="ru-RU"/>
        </w:rPr>
        <w:t>освоить знания</w:t>
      </w:r>
      <w:r w:rsidRPr="006B7D67">
        <w:rPr>
          <w:rFonts w:ascii="Times New Roman" w:eastAsia="Times New Roman" w:hAnsi="Times New Roman" w:cs="Times New Roman"/>
          <w:b/>
          <w:bCs/>
          <w:sz w:val="24"/>
          <w:szCs w:val="24"/>
          <w:lang w:eastAsia="ru-RU"/>
        </w:rPr>
        <w:t> </w:t>
      </w:r>
      <w:r w:rsidRPr="006B7D67">
        <w:rPr>
          <w:rFonts w:ascii="Times New Roman" w:eastAsia="Times New Roman" w:hAnsi="Times New Roman" w:cs="Times New Roman"/>
          <w:sz w:val="24"/>
          <w:szCs w:val="24"/>
          <w:lang w:eastAsia="ru-RU"/>
        </w:rPr>
        <w:t>о химической составляющей естественнонаучной картины мира, важнейших химических понятиях, законах и теориях;</w:t>
      </w:r>
    </w:p>
    <w:p w:rsidR="00641B20" w:rsidRPr="00661DCE" w:rsidRDefault="00641B20" w:rsidP="006B7D67">
      <w:pPr>
        <w:pStyle w:val="a6"/>
        <w:numPr>
          <w:ilvl w:val="0"/>
          <w:numId w:val="37"/>
        </w:numPr>
        <w:spacing w:after="0"/>
        <w:jc w:val="both"/>
        <w:rPr>
          <w:rFonts w:ascii="Times New Roman" w:eastAsia="Times New Roman" w:hAnsi="Times New Roman" w:cs="Times New Roman"/>
          <w:sz w:val="24"/>
          <w:szCs w:val="24"/>
          <w:lang w:eastAsia="ru-RU"/>
        </w:rPr>
      </w:pPr>
      <w:r w:rsidRPr="00661DCE">
        <w:rPr>
          <w:rFonts w:ascii="Times New Roman" w:eastAsia="Times New Roman" w:hAnsi="Times New Roman" w:cs="Times New Roman"/>
          <w:sz w:val="24"/>
          <w:szCs w:val="24"/>
          <w:lang w:eastAsia="ru-RU"/>
        </w:rPr>
        <w:t>овладеть умениями</w:t>
      </w:r>
      <w:r w:rsidRPr="00661DCE">
        <w:rPr>
          <w:rFonts w:ascii="Times New Roman" w:eastAsia="Times New Roman" w:hAnsi="Times New Roman" w:cs="Times New Roman"/>
          <w:b/>
          <w:bCs/>
          <w:sz w:val="24"/>
          <w:szCs w:val="24"/>
          <w:lang w:eastAsia="ru-RU"/>
        </w:rPr>
        <w:t> </w:t>
      </w:r>
      <w:r w:rsidRPr="00661DCE">
        <w:rPr>
          <w:rFonts w:ascii="Times New Roman" w:eastAsia="Times New Roman" w:hAnsi="Times New Roman" w:cs="Times New Roman"/>
          <w:sz w:val="24"/>
          <w:szCs w:val="24"/>
          <w:lang w:eastAsia="ru-RU"/>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B7D67" w:rsidRDefault="00641B20" w:rsidP="006B7D67">
      <w:pPr>
        <w:pStyle w:val="a6"/>
        <w:numPr>
          <w:ilvl w:val="0"/>
          <w:numId w:val="37"/>
        </w:numPr>
        <w:spacing w:after="0"/>
        <w:jc w:val="both"/>
        <w:rPr>
          <w:rFonts w:ascii="Times New Roman" w:eastAsia="Times New Roman" w:hAnsi="Times New Roman" w:cs="Times New Roman"/>
          <w:sz w:val="24"/>
          <w:szCs w:val="24"/>
          <w:lang w:eastAsia="ru-RU"/>
        </w:rPr>
      </w:pPr>
      <w:r w:rsidRPr="00661DCE">
        <w:rPr>
          <w:rFonts w:ascii="Times New Roman" w:eastAsia="Times New Roman" w:hAnsi="Times New Roman" w:cs="Times New Roman"/>
          <w:sz w:val="24"/>
          <w:szCs w:val="24"/>
          <w:lang w:eastAsia="ru-RU"/>
        </w:rPr>
        <w:t>развить</w:t>
      </w:r>
      <w:r w:rsidRPr="00661DCE">
        <w:rPr>
          <w:rFonts w:ascii="Times New Roman" w:eastAsia="Times New Roman" w:hAnsi="Times New Roman" w:cs="Times New Roman"/>
          <w:b/>
          <w:bCs/>
          <w:sz w:val="24"/>
          <w:szCs w:val="24"/>
          <w:lang w:eastAsia="ru-RU"/>
        </w:rPr>
        <w:t> </w:t>
      </w:r>
      <w:r w:rsidRPr="00661DCE">
        <w:rPr>
          <w:rFonts w:ascii="Times New Roman" w:eastAsia="Times New Roman" w:hAnsi="Times New Roman" w:cs="Times New Roman"/>
          <w:sz w:val="24"/>
          <w:szCs w:val="24"/>
          <w:lang w:eastAsia="ru-RU"/>
        </w:rPr>
        <w:t>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 в том числе компьютерных;</w:t>
      </w:r>
    </w:p>
    <w:p w:rsidR="006B7D67" w:rsidRDefault="00641B20" w:rsidP="006B7D67">
      <w:pPr>
        <w:pStyle w:val="a6"/>
        <w:numPr>
          <w:ilvl w:val="0"/>
          <w:numId w:val="37"/>
        </w:numPr>
        <w:spacing w:after="0"/>
        <w:jc w:val="both"/>
        <w:rPr>
          <w:rFonts w:ascii="Times New Roman" w:eastAsia="Times New Roman" w:hAnsi="Times New Roman" w:cs="Times New Roman"/>
          <w:sz w:val="24"/>
          <w:szCs w:val="24"/>
          <w:lang w:eastAsia="ru-RU"/>
        </w:rPr>
      </w:pPr>
      <w:r w:rsidRPr="006B7D67">
        <w:rPr>
          <w:rFonts w:ascii="Times New Roman" w:eastAsia="Times New Roman" w:hAnsi="Times New Roman" w:cs="Times New Roman"/>
          <w:sz w:val="24"/>
          <w:szCs w:val="24"/>
          <w:lang w:eastAsia="ru-RU"/>
        </w:rPr>
        <w:t>воспитать</w:t>
      </w:r>
      <w:r w:rsidRPr="006B7D67">
        <w:rPr>
          <w:rFonts w:ascii="Times New Roman" w:eastAsia="Times New Roman" w:hAnsi="Times New Roman" w:cs="Times New Roman"/>
          <w:b/>
          <w:bCs/>
          <w:sz w:val="24"/>
          <w:szCs w:val="24"/>
          <w:lang w:eastAsia="ru-RU"/>
        </w:rPr>
        <w:t> </w:t>
      </w:r>
      <w:r w:rsidRPr="006B7D67">
        <w:rPr>
          <w:rFonts w:ascii="Times New Roman" w:eastAsia="Times New Roman" w:hAnsi="Times New Roman" w:cs="Times New Roman"/>
          <w:sz w:val="24"/>
          <w:szCs w:val="24"/>
          <w:lang w:eastAsia="ru-RU"/>
        </w:rPr>
        <w:t>убежденность в позитивной роли химии в жизни современного общества, необходимости химически грамотного отношения к своему здоровью и окружающей среде;</w:t>
      </w:r>
    </w:p>
    <w:p w:rsidR="00FA0D85" w:rsidRPr="006B7D67" w:rsidRDefault="00641B20" w:rsidP="006B7D67">
      <w:pPr>
        <w:pStyle w:val="a6"/>
        <w:numPr>
          <w:ilvl w:val="0"/>
          <w:numId w:val="37"/>
        </w:numPr>
        <w:jc w:val="both"/>
        <w:rPr>
          <w:rFonts w:ascii="Times New Roman" w:eastAsia="Times New Roman" w:hAnsi="Times New Roman" w:cs="Times New Roman"/>
          <w:sz w:val="24"/>
          <w:szCs w:val="24"/>
          <w:lang w:eastAsia="ru-RU"/>
        </w:rPr>
      </w:pPr>
      <w:r w:rsidRPr="006B7D67">
        <w:rPr>
          <w:rFonts w:ascii="Times New Roman" w:eastAsia="Times New Roman" w:hAnsi="Times New Roman" w:cs="Times New Roman"/>
          <w:sz w:val="24"/>
          <w:szCs w:val="24"/>
          <w:lang w:eastAsia="ru-RU"/>
        </w:rPr>
        <w:t>применить полученные знания и умения</w:t>
      </w:r>
      <w:r w:rsidRPr="006B7D67">
        <w:rPr>
          <w:rFonts w:ascii="Times New Roman" w:eastAsia="Times New Roman" w:hAnsi="Times New Roman" w:cs="Times New Roman"/>
          <w:b/>
          <w:bCs/>
          <w:sz w:val="24"/>
          <w:szCs w:val="24"/>
          <w:lang w:eastAsia="ru-RU"/>
        </w:rPr>
        <w:t> </w:t>
      </w:r>
      <w:r w:rsidRPr="006B7D67">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B7D67" w:rsidRDefault="006B7D67" w:rsidP="006B7D67">
      <w:pPr>
        <w:pStyle w:val="a6"/>
        <w:spacing w:before="240" w:line="360" w:lineRule="auto"/>
        <w:ind w:left="0"/>
        <w:jc w:val="center"/>
        <w:rPr>
          <w:rFonts w:ascii="Times New Roman" w:hAnsi="Times New Roman" w:cs="Times New Roman"/>
          <w:b/>
          <w:bCs/>
          <w:spacing w:val="-9"/>
          <w:sz w:val="24"/>
          <w:szCs w:val="24"/>
        </w:rPr>
      </w:pPr>
    </w:p>
    <w:p w:rsidR="000E40E4" w:rsidRPr="000428E0" w:rsidRDefault="00641B20" w:rsidP="004B5265">
      <w:pPr>
        <w:pStyle w:val="a6"/>
        <w:spacing w:before="240" w:line="360" w:lineRule="auto"/>
        <w:ind w:left="0"/>
        <w:jc w:val="center"/>
        <w:outlineLvl w:val="0"/>
        <w:rPr>
          <w:rFonts w:ascii="Times New Roman" w:hAnsi="Times New Roman" w:cs="Times New Roman"/>
          <w:b/>
          <w:bCs/>
          <w:spacing w:val="-9"/>
          <w:sz w:val="24"/>
          <w:szCs w:val="24"/>
        </w:rPr>
      </w:pPr>
      <w:bookmarkStart w:id="1" w:name="_Toc533669548"/>
      <w:r w:rsidRPr="000428E0">
        <w:rPr>
          <w:rFonts w:ascii="Times New Roman" w:hAnsi="Times New Roman" w:cs="Times New Roman"/>
          <w:b/>
          <w:bCs/>
          <w:spacing w:val="-9"/>
          <w:sz w:val="24"/>
          <w:szCs w:val="24"/>
        </w:rPr>
        <w:t xml:space="preserve">2. </w:t>
      </w:r>
      <w:r w:rsidR="000428E0" w:rsidRPr="000428E0">
        <w:rPr>
          <w:rFonts w:ascii="Times New Roman" w:hAnsi="Times New Roman" w:cs="Times New Roman"/>
          <w:b/>
          <w:sz w:val="24"/>
          <w:szCs w:val="24"/>
          <w:lang w:eastAsia="ru-RU"/>
        </w:rPr>
        <w:t>Планируемые результаты изучения учебного предмета</w:t>
      </w:r>
      <w:bookmarkEnd w:id="1"/>
    </w:p>
    <w:p w:rsidR="00E635F2" w:rsidRPr="00661DCE" w:rsidRDefault="00E635F2" w:rsidP="006B7D67">
      <w:pPr>
        <w:pStyle w:val="a6"/>
        <w:spacing w:after="0"/>
        <w:ind w:left="0" w:firstLine="709"/>
        <w:jc w:val="both"/>
        <w:rPr>
          <w:rFonts w:ascii="Times New Roman" w:hAnsi="Times New Roman" w:cs="Times New Roman"/>
          <w:sz w:val="24"/>
          <w:szCs w:val="24"/>
        </w:rPr>
      </w:pPr>
      <w:r w:rsidRPr="00661DCE">
        <w:rPr>
          <w:rFonts w:ascii="Times New Roman" w:hAnsi="Times New Roman" w:cs="Times New Roman"/>
          <w:sz w:val="24"/>
          <w:szCs w:val="24"/>
        </w:rPr>
        <w:t xml:space="preserve">ФГОС основного общего образования устанавливает требования к результатам освоения учебного предмета: личностным,  </w:t>
      </w:r>
      <w:proofErr w:type="spellStart"/>
      <w:r w:rsidRPr="00661DCE">
        <w:rPr>
          <w:rFonts w:ascii="Times New Roman" w:hAnsi="Times New Roman" w:cs="Times New Roman"/>
          <w:sz w:val="24"/>
          <w:szCs w:val="24"/>
        </w:rPr>
        <w:t>метапредметным</w:t>
      </w:r>
      <w:proofErr w:type="spellEnd"/>
      <w:r w:rsidRPr="00661DCE">
        <w:rPr>
          <w:rFonts w:ascii="Times New Roman" w:hAnsi="Times New Roman" w:cs="Times New Roman"/>
          <w:sz w:val="24"/>
          <w:szCs w:val="24"/>
        </w:rPr>
        <w:t>, предметным.</w:t>
      </w:r>
    </w:p>
    <w:p w:rsidR="00E635F2" w:rsidRPr="00661DCE" w:rsidRDefault="00E635F2" w:rsidP="006B7D67">
      <w:pPr>
        <w:pStyle w:val="a6"/>
        <w:spacing w:after="0"/>
        <w:ind w:left="0" w:firstLine="709"/>
        <w:jc w:val="both"/>
        <w:rPr>
          <w:rFonts w:ascii="Times New Roman" w:hAnsi="Times New Roman" w:cs="Times New Roman"/>
          <w:sz w:val="24"/>
          <w:szCs w:val="24"/>
        </w:rPr>
      </w:pPr>
      <w:r w:rsidRPr="00661DCE">
        <w:rPr>
          <w:rFonts w:ascii="Times New Roman" w:hAnsi="Times New Roman" w:cs="Times New Roman"/>
          <w:sz w:val="24"/>
          <w:szCs w:val="24"/>
        </w:rPr>
        <w:lastRenderedPageBreak/>
        <w:t xml:space="preserve">В таблице 1 представлены планируемые результаты – личностные и </w:t>
      </w:r>
      <w:proofErr w:type="spellStart"/>
      <w:r w:rsidRPr="00661DCE">
        <w:rPr>
          <w:rFonts w:ascii="Times New Roman" w:hAnsi="Times New Roman" w:cs="Times New Roman"/>
          <w:sz w:val="24"/>
          <w:szCs w:val="24"/>
        </w:rPr>
        <w:t>метапредметные</w:t>
      </w:r>
      <w:proofErr w:type="spellEnd"/>
      <w:r w:rsidRPr="00661DCE">
        <w:rPr>
          <w:rFonts w:ascii="Times New Roman" w:hAnsi="Times New Roman" w:cs="Times New Roman"/>
          <w:sz w:val="24"/>
          <w:szCs w:val="24"/>
        </w:rPr>
        <w:t xml:space="preserve"> по учебному предмету  «Химия 9 класс»</w:t>
      </w:r>
      <w:r w:rsidR="006B7D67">
        <w:rPr>
          <w:rFonts w:ascii="Times New Roman" w:hAnsi="Times New Roman" w:cs="Times New Roman"/>
          <w:sz w:val="24"/>
          <w:szCs w:val="24"/>
        </w:rPr>
        <w:t>.</w:t>
      </w:r>
    </w:p>
    <w:p w:rsidR="00E635F2" w:rsidRPr="00661DCE" w:rsidRDefault="00E635F2" w:rsidP="000E3088">
      <w:pPr>
        <w:spacing w:after="0"/>
        <w:jc w:val="both"/>
        <w:rPr>
          <w:rFonts w:ascii="Times New Roman" w:hAnsi="Times New Roman" w:cs="Times New Roman"/>
          <w:b/>
          <w:sz w:val="24"/>
          <w:szCs w:val="24"/>
        </w:rPr>
      </w:pPr>
      <w:r w:rsidRPr="00661DCE">
        <w:rPr>
          <w:rFonts w:ascii="Times New Roman" w:hAnsi="Times New Roman" w:cs="Times New Roman"/>
          <w:b/>
          <w:sz w:val="24"/>
          <w:szCs w:val="24"/>
        </w:rPr>
        <w:t xml:space="preserve">Таблица 1. Личностные и </w:t>
      </w:r>
      <w:proofErr w:type="spellStart"/>
      <w:r w:rsidRPr="00661DCE">
        <w:rPr>
          <w:rFonts w:ascii="Times New Roman" w:hAnsi="Times New Roman" w:cs="Times New Roman"/>
          <w:b/>
          <w:sz w:val="24"/>
          <w:szCs w:val="24"/>
        </w:rPr>
        <w:t>метапредметные</w:t>
      </w:r>
      <w:proofErr w:type="spellEnd"/>
      <w:r w:rsidRPr="00661DCE">
        <w:rPr>
          <w:rFonts w:ascii="Times New Roman" w:hAnsi="Times New Roman" w:cs="Times New Roman"/>
          <w:b/>
          <w:sz w:val="24"/>
          <w:szCs w:val="24"/>
        </w:rPr>
        <w:t xml:space="preserve"> результаты освоения учебного предмета </w:t>
      </w:r>
    </w:p>
    <w:tbl>
      <w:tblPr>
        <w:tblStyle w:val="a3"/>
        <w:tblW w:w="10280" w:type="dxa"/>
        <w:tblLook w:val="04A0" w:firstRow="1" w:lastRow="0" w:firstColumn="1" w:lastColumn="0" w:noHBand="0" w:noVBand="1"/>
      </w:tblPr>
      <w:tblGrid>
        <w:gridCol w:w="3652"/>
        <w:gridCol w:w="6628"/>
      </w:tblGrid>
      <w:tr w:rsidR="00E635F2" w:rsidRPr="00661DCE" w:rsidTr="006B7D67">
        <w:tc>
          <w:tcPr>
            <w:tcW w:w="10280" w:type="dxa"/>
            <w:gridSpan w:val="2"/>
          </w:tcPr>
          <w:p w:rsidR="00E635F2" w:rsidRPr="00661DCE" w:rsidRDefault="00E635F2" w:rsidP="000E3088">
            <w:pPr>
              <w:spacing w:line="276" w:lineRule="auto"/>
              <w:jc w:val="both"/>
              <w:rPr>
                <w:rFonts w:ascii="Times New Roman" w:hAnsi="Times New Roman" w:cs="Times New Roman"/>
                <w:b/>
                <w:sz w:val="24"/>
                <w:szCs w:val="24"/>
              </w:rPr>
            </w:pPr>
            <w:r w:rsidRPr="00661DCE">
              <w:rPr>
                <w:rFonts w:ascii="Times New Roman" w:hAnsi="Times New Roman" w:cs="Times New Roman"/>
                <w:b/>
                <w:sz w:val="24"/>
                <w:szCs w:val="24"/>
              </w:rPr>
              <w:t>Планируемые результаты</w:t>
            </w:r>
          </w:p>
        </w:tc>
      </w:tr>
      <w:tr w:rsidR="00E635F2" w:rsidRPr="00661DCE" w:rsidTr="006B7D67">
        <w:tc>
          <w:tcPr>
            <w:tcW w:w="3652" w:type="dxa"/>
          </w:tcPr>
          <w:p w:rsidR="00E635F2" w:rsidRPr="00661DCE" w:rsidRDefault="00E635F2" w:rsidP="006B7D67">
            <w:pPr>
              <w:spacing w:line="276" w:lineRule="auto"/>
              <w:jc w:val="center"/>
              <w:rPr>
                <w:rFonts w:ascii="Times New Roman" w:hAnsi="Times New Roman" w:cs="Times New Roman"/>
                <w:b/>
                <w:sz w:val="24"/>
                <w:szCs w:val="24"/>
              </w:rPr>
            </w:pPr>
            <w:r w:rsidRPr="00661DCE">
              <w:rPr>
                <w:rFonts w:ascii="Times New Roman" w:hAnsi="Times New Roman" w:cs="Times New Roman"/>
                <w:b/>
                <w:sz w:val="24"/>
                <w:szCs w:val="24"/>
              </w:rPr>
              <w:t>Личностные</w:t>
            </w:r>
          </w:p>
        </w:tc>
        <w:tc>
          <w:tcPr>
            <w:tcW w:w="6628" w:type="dxa"/>
          </w:tcPr>
          <w:p w:rsidR="00E635F2" w:rsidRPr="00661DCE" w:rsidRDefault="00E635F2" w:rsidP="006B7D67">
            <w:pPr>
              <w:spacing w:line="276" w:lineRule="auto"/>
              <w:jc w:val="center"/>
              <w:rPr>
                <w:rFonts w:ascii="Times New Roman" w:hAnsi="Times New Roman" w:cs="Times New Roman"/>
                <w:b/>
                <w:sz w:val="24"/>
                <w:szCs w:val="24"/>
              </w:rPr>
            </w:pPr>
            <w:proofErr w:type="spellStart"/>
            <w:r w:rsidRPr="00661DCE">
              <w:rPr>
                <w:rFonts w:ascii="Times New Roman" w:hAnsi="Times New Roman" w:cs="Times New Roman"/>
                <w:b/>
                <w:sz w:val="24"/>
                <w:szCs w:val="24"/>
              </w:rPr>
              <w:t>Метапредметные</w:t>
            </w:r>
            <w:proofErr w:type="spellEnd"/>
          </w:p>
        </w:tc>
      </w:tr>
      <w:tr w:rsidR="00E635F2" w:rsidRPr="00661DCE" w:rsidTr="006B7D67">
        <w:tc>
          <w:tcPr>
            <w:tcW w:w="10280" w:type="dxa"/>
            <w:gridSpan w:val="2"/>
          </w:tcPr>
          <w:p w:rsidR="00E635F2" w:rsidRPr="006B7D67" w:rsidRDefault="00C072C5" w:rsidP="006B7D67">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00E635F2" w:rsidRPr="00661DCE">
              <w:rPr>
                <w:rFonts w:ascii="Times New Roman" w:hAnsi="Times New Roman" w:cs="Times New Roman"/>
                <w:b/>
                <w:sz w:val="24"/>
                <w:szCs w:val="24"/>
                <w:u w:val="single"/>
              </w:rPr>
              <w:t xml:space="preserve">– й </w:t>
            </w:r>
            <w:r w:rsidR="006B7D67">
              <w:rPr>
                <w:rFonts w:ascii="Times New Roman" w:hAnsi="Times New Roman" w:cs="Times New Roman"/>
                <w:b/>
                <w:sz w:val="24"/>
                <w:szCs w:val="24"/>
                <w:u w:val="single"/>
              </w:rPr>
              <w:t>класс</w:t>
            </w:r>
          </w:p>
        </w:tc>
      </w:tr>
      <w:tr w:rsidR="00E635F2" w:rsidRPr="00661DCE" w:rsidTr="006B7D67">
        <w:tc>
          <w:tcPr>
            <w:tcW w:w="3652" w:type="dxa"/>
          </w:tcPr>
          <w:p w:rsidR="006B7D67" w:rsidRDefault="00883CF6" w:rsidP="006B7D67">
            <w:pPr>
              <w:pStyle w:val="a6"/>
              <w:numPr>
                <w:ilvl w:val="0"/>
                <w:numId w:val="41"/>
              </w:numPr>
              <w:spacing w:line="276" w:lineRule="auto"/>
              <w:jc w:val="both"/>
              <w:rPr>
                <w:rFonts w:ascii="Times New Roman" w:hAnsi="Times New Roman" w:cs="Times New Roman"/>
                <w:sz w:val="24"/>
                <w:szCs w:val="24"/>
                <w:lang w:eastAsia="ru-RU"/>
              </w:rPr>
            </w:pPr>
            <w:r w:rsidRPr="00661DCE">
              <w:rPr>
                <w:rFonts w:ascii="Times New Roman" w:hAnsi="Times New Roman" w:cs="Times New Roman"/>
                <w:sz w:val="24"/>
                <w:szCs w:val="24"/>
                <w:lang w:eastAsia="ru-RU"/>
              </w:rPr>
              <w:t xml:space="preserve">осознавать единство и целостность окружающего мира, возможности его познаваемости и объяснимости на основе достижений науки; </w:t>
            </w:r>
          </w:p>
          <w:p w:rsidR="006B7D67" w:rsidRDefault="00883CF6" w:rsidP="006B7D67">
            <w:pPr>
              <w:pStyle w:val="a6"/>
              <w:numPr>
                <w:ilvl w:val="0"/>
                <w:numId w:val="41"/>
              </w:numPr>
              <w:spacing w:line="276" w:lineRule="auto"/>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6B7D67" w:rsidRDefault="00883CF6" w:rsidP="006B7D67">
            <w:pPr>
              <w:pStyle w:val="a6"/>
              <w:numPr>
                <w:ilvl w:val="0"/>
                <w:numId w:val="41"/>
              </w:numPr>
              <w:spacing w:line="276" w:lineRule="auto"/>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оценивать жизненные ситуации с точки зрения безопасного образа жизни и сохранения здоровья; </w:t>
            </w:r>
          </w:p>
          <w:p w:rsidR="006B7D67" w:rsidRDefault="00883CF6" w:rsidP="006B7D67">
            <w:pPr>
              <w:pStyle w:val="a6"/>
              <w:numPr>
                <w:ilvl w:val="0"/>
                <w:numId w:val="41"/>
              </w:numPr>
              <w:spacing w:line="276" w:lineRule="auto"/>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оценивать экологический риск взаимоотношений человека и природы. </w:t>
            </w:r>
          </w:p>
          <w:p w:rsidR="00883CF6" w:rsidRPr="006B7D67" w:rsidRDefault="00883CF6" w:rsidP="006B7D67">
            <w:pPr>
              <w:pStyle w:val="a6"/>
              <w:numPr>
                <w:ilvl w:val="0"/>
                <w:numId w:val="41"/>
              </w:numPr>
              <w:spacing w:line="276" w:lineRule="auto"/>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635F2" w:rsidRPr="00661DCE" w:rsidRDefault="00E635F2" w:rsidP="000E3088">
            <w:pPr>
              <w:spacing w:line="276" w:lineRule="auto"/>
              <w:jc w:val="both"/>
              <w:rPr>
                <w:rFonts w:ascii="Times New Roman" w:hAnsi="Times New Roman" w:cs="Times New Roman"/>
                <w:b/>
                <w:sz w:val="24"/>
                <w:szCs w:val="24"/>
              </w:rPr>
            </w:pPr>
          </w:p>
          <w:p w:rsidR="00E635F2" w:rsidRPr="00661DCE" w:rsidRDefault="00E635F2" w:rsidP="000E3088">
            <w:pPr>
              <w:spacing w:line="276" w:lineRule="auto"/>
              <w:jc w:val="both"/>
              <w:rPr>
                <w:rFonts w:ascii="Times New Roman" w:hAnsi="Times New Roman" w:cs="Times New Roman"/>
                <w:b/>
                <w:sz w:val="24"/>
                <w:szCs w:val="24"/>
              </w:rPr>
            </w:pPr>
          </w:p>
        </w:tc>
        <w:tc>
          <w:tcPr>
            <w:tcW w:w="6628" w:type="dxa"/>
          </w:tcPr>
          <w:p w:rsidR="00883CF6" w:rsidRPr="00661DCE" w:rsidRDefault="00883CF6" w:rsidP="000E3088">
            <w:pPr>
              <w:pStyle w:val="a6"/>
              <w:numPr>
                <w:ilvl w:val="0"/>
                <w:numId w:val="35"/>
              </w:numPr>
              <w:spacing w:line="276" w:lineRule="auto"/>
              <w:rPr>
                <w:rFonts w:ascii="Times New Roman" w:hAnsi="Times New Roman" w:cs="Times New Roman"/>
                <w:sz w:val="24"/>
                <w:szCs w:val="24"/>
                <w:lang w:eastAsia="ru-RU"/>
              </w:rPr>
            </w:pPr>
            <w:r w:rsidRPr="00661DCE">
              <w:rPr>
                <w:rFonts w:ascii="Times New Roman" w:hAnsi="Times New Roman" w:cs="Times New Roman"/>
                <w:sz w:val="24"/>
                <w:szCs w:val="24"/>
                <w:lang w:eastAsia="ru-RU"/>
              </w:rPr>
              <w:t>Регулятивные УУД:</w:t>
            </w:r>
          </w:p>
          <w:p w:rsidR="00883CF6" w:rsidRPr="006B7D67" w:rsidRDefault="00883CF6" w:rsidP="006B7D67">
            <w:pPr>
              <w:pStyle w:val="a6"/>
              <w:numPr>
                <w:ilvl w:val="0"/>
                <w:numId w:val="39"/>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w:t>
            </w:r>
          </w:p>
          <w:p w:rsidR="00883CF6" w:rsidRPr="006B7D67" w:rsidRDefault="00883CF6" w:rsidP="006B7D67">
            <w:pPr>
              <w:pStyle w:val="a6"/>
              <w:numPr>
                <w:ilvl w:val="0"/>
                <w:numId w:val="39"/>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выдвигать версии решения проблемы, осознавать конечный результат, выбирать из </w:t>
            </w:r>
            <w:proofErr w:type="gramStart"/>
            <w:r w:rsidRPr="006B7D67">
              <w:rPr>
                <w:rFonts w:ascii="Times New Roman" w:hAnsi="Times New Roman" w:cs="Times New Roman"/>
                <w:sz w:val="24"/>
                <w:szCs w:val="24"/>
                <w:lang w:eastAsia="ru-RU"/>
              </w:rPr>
              <w:t>предложенных</w:t>
            </w:r>
            <w:proofErr w:type="gramEnd"/>
            <w:r w:rsidRPr="006B7D67">
              <w:rPr>
                <w:rFonts w:ascii="Times New Roman" w:hAnsi="Times New Roman" w:cs="Times New Roman"/>
                <w:sz w:val="24"/>
                <w:szCs w:val="24"/>
                <w:lang w:eastAsia="ru-RU"/>
              </w:rPr>
              <w:t xml:space="preserve"> и искать самостоятельно  средства достижения цели;</w:t>
            </w:r>
          </w:p>
          <w:p w:rsidR="00883CF6" w:rsidRPr="006B7D67" w:rsidRDefault="00883CF6" w:rsidP="006B7D67">
            <w:pPr>
              <w:pStyle w:val="a6"/>
              <w:numPr>
                <w:ilvl w:val="0"/>
                <w:numId w:val="39"/>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составлять (индивидуально или в группе) план решения проблемы;</w:t>
            </w:r>
          </w:p>
          <w:p w:rsidR="00883CF6" w:rsidRPr="006B7D67" w:rsidRDefault="00883CF6" w:rsidP="006B7D67">
            <w:pPr>
              <w:pStyle w:val="a6"/>
              <w:numPr>
                <w:ilvl w:val="0"/>
                <w:numId w:val="39"/>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w:t>
            </w:r>
          </w:p>
          <w:p w:rsidR="00883CF6" w:rsidRPr="006B7D67" w:rsidRDefault="00883CF6" w:rsidP="006B7D67">
            <w:pPr>
              <w:pStyle w:val="a6"/>
              <w:numPr>
                <w:ilvl w:val="0"/>
                <w:numId w:val="39"/>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883CF6" w:rsidRPr="00661DCE" w:rsidRDefault="00883CF6" w:rsidP="000E3088">
            <w:pPr>
              <w:pStyle w:val="a6"/>
              <w:numPr>
                <w:ilvl w:val="0"/>
                <w:numId w:val="35"/>
              </w:numPr>
              <w:spacing w:line="276" w:lineRule="auto"/>
              <w:rPr>
                <w:rFonts w:ascii="Times New Roman" w:hAnsi="Times New Roman" w:cs="Times New Roman"/>
                <w:sz w:val="24"/>
                <w:szCs w:val="24"/>
                <w:lang w:eastAsia="ru-RU"/>
              </w:rPr>
            </w:pPr>
            <w:r w:rsidRPr="00661DCE">
              <w:rPr>
                <w:rFonts w:ascii="Times New Roman" w:hAnsi="Times New Roman" w:cs="Times New Roman"/>
                <w:sz w:val="24"/>
                <w:szCs w:val="24"/>
                <w:lang w:eastAsia="ru-RU"/>
              </w:rPr>
              <w:t>Познавательные УУД:</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анализировать, сравнивать, классифицировать и обобщать факты и явления. Выявлять прич</w:t>
            </w:r>
            <w:r w:rsidR="006B7D67">
              <w:rPr>
                <w:rFonts w:ascii="Times New Roman" w:hAnsi="Times New Roman" w:cs="Times New Roman"/>
                <w:sz w:val="24"/>
                <w:szCs w:val="24"/>
                <w:lang w:eastAsia="ru-RU"/>
              </w:rPr>
              <w:t>ины и следствия простых явлений;</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осуществлять сравнение, классификацию, самостоятельно выбирая основания и критерии для указанных логических операций; </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 xml:space="preserve">строить </w:t>
            </w:r>
            <w:proofErr w:type="gramStart"/>
            <w:r w:rsidRPr="006B7D67">
              <w:rPr>
                <w:rFonts w:ascii="Times New Roman" w:hAnsi="Times New Roman" w:cs="Times New Roman"/>
                <w:sz w:val="24"/>
                <w:szCs w:val="24"/>
                <w:lang w:eastAsia="ru-RU"/>
              </w:rPr>
              <w:t>логическое  рассуждение</w:t>
            </w:r>
            <w:proofErr w:type="gramEnd"/>
            <w:r w:rsidRPr="006B7D67">
              <w:rPr>
                <w:rFonts w:ascii="Times New Roman" w:hAnsi="Times New Roman" w:cs="Times New Roman"/>
                <w:sz w:val="24"/>
                <w:szCs w:val="24"/>
                <w:lang w:eastAsia="ru-RU"/>
              </w:rPr>
              <w:t>, включающее установление причинно-следственных связей.</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создавать схематические модели с выделением существенных характеристик объекта;</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составлять тезисы, различные виды планов (простых, сложных и т.п.);</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преобразовывать информацию  из одного вида в другой (таблицу в текст и пр.);</w:t>
            </w:r>
          </w:p>
          <w:p w:rsidR="00883CF6" w:rsidRPr="006B7D67" w:rsidRDefault="00883CF6" w:rsidP="006B7D67">
            <w:pPr>
              <w:pStyle w:val="a6"/>
              <w:numPr>
                <w:ilvl w:val="0"/>
                <w:numId w:val="40"/>
              </w:numPr>
              <w:jc w:val="both"/>
              <w:rPr>
                <w:rFonts w:ascii="Times New Roman" w:hAnsi="Times New Roman" w:cs="Times New Roman"/>
                <w:sz w:val="24"/>
                <w:szCs w:val="24"/>
                <w:lang w:eastAsia="ru-RU"/>
              </w:rPr>
            </w:pPr>
            <w:r w:rsidRPr="006B7D67">
              <w:rPr>
                <w:rFonts w:ascii="Times New Roman" w:hAnsi="Times New Roman" w:cs="Times New Roman"/>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883CF6" w:rsidRPr="00661DCE" w:rsidRDefault="00883CF6" w:rsidP="000E3088">
            <w:pPr>
              <w:spacing w:line="276" w:lineRule="auto"/>
              <w:rPr>
                <w:rFonts w:ascii="Times New Roman" w:hAnsi="Times New Roman" w:cs="Times New Roman"/>
                <w:sz w:val="24"/>
                <w:szCs w:val="24"/>
                <w:lang w:eastAsia="ru-RU"/>
              </w:rPr>
            </w:pPr>
            <w:r w:rsidRPr="00661DCE">
              <w:rPr>
                <w:rFonts w:ascii="Times New Roman" w:hAnsi="Times New Roman" w:cs="Times New Roman"/>
                <w:sz w:val="24"/>
                <w:szCs w:val="24"/>
                <w:lang w:eastAsia="ru-RU"/>
              </w:rPr>
              <w:t>3. Коммуникативные УУД:</w:t>
            </w:r>
          </w:p>
          <w:p w:rsidR="00E635F2" w:rsidRPr="006B7D67" w:rsidRDefault="00883CF6" w:rsidP="000E3088">
            <w:pPr>
              <w:spacing w:line="276" w:lineRule="auto"/>
              <w:rPr>
                <w:rFonts w:ascii="Times New Roman" w:hAnsi="Times New Roman" w:cs="Times New Roman"/>
                <w:sz w:val="24"/>
                <w:szCs w:val="24"/>
                <w:lang w:eastAsia="ru-RU"/>
              </w:rPr>
            </w:pPr>
            <w:r w:rsidRPr="00661DCE">
              <w:rPr>
                <w:rFonts w:ascii="Times New Roman" w:hAnsi="Times New Roman" w:cs="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tc>
      </w:tr>
    </w:tbl>
    <w:p w:rsidR="00B611B7" w:rsidRDefault="00B611B7" w:rsidP="00B611B7">
      <w:pPr>
        <w:pStyle w:val="a6"/>
        <w:spacing w:after="0"/>
        <w:ind w:left="0"/>
        <w:jc w:val="both"/>
        <w:rPr>
          <w:rFonts w:ascii="Times New Roman" w:hAnsi="Times New Roman" w:cs="Times New Roman"/>
          <w:sz w:val="24"/>
          <w:szCs w:val="24"/>
        </w:rPr>
      </w:pPr>
    </w:p>
    <w:p w:rsidR="002E23AF" w:rsidRPr="00661DCE" w:rsidRDefault="002E23AF" w:rsidP="00B611B7">
      <w:pPr>
        <w:pStyle w:val="a6"/>
        <w:spacing w:after="0"/>
        <w:ind w:left="0" w:firstLine="708"/>
        <w:jc w:val="both"/>
        <w:rPr>
          <w:rFonts w:ascii="Times New Roman" w:hAnsi="Times New Roman" w:cs="Times New Roman"/>
          <w:sz w:val="24"/>
          <w:szCs w:val="24"/>
        </w:rPr>
      </w:pPr>
      <w:r w:rsidRPr="00661DCE">
        <w:rPr>
          <w:rFonts w:ascii="Times New Roman" w:hAnsi="Times New Roman" w:cs="Times New Roman"/>
          <w:sz w:val="24"/>
          <w:szCs w:val="24"/>
        </w:rPr>
        <w:t>В таблице 2 представлены планируемые предметные результаты по учебному предмету  «Химия 9 класс»</w:t>
      </w:r>
      <w:r w:rsidR="00B611B7">
        <w:rPr>
          <w:rFonts w:ascii="Times New Roman" w:hAnsi="Times New Roman" w:cs="Times New Roman"/>
          <w:sz w:val="24"/>
          <w:szCs w:val="24"/>
        </w:rPr>
        <w:t>.</w:t>
      </w:r>
    </w:p>
    <w:p w:rsidR="002E23AF" w:rsidRPr="00661DCE" w:rsidRDefault="002E23AF" w:rsidP="000E3088">
      <w:pPr>
        <w:spacing w:after="0"/>
        <w:jc w:val="both"/>
        <w:rPr>
          <w:rFonts w:ascii="Times New Roman" w:hAnsi="Times New Roman" w:cs="Times New Roman"/>
          <w:b/>
          <w:sz w:val="24"/>
          <w:szCs w:val="24"/>
        </w:rPr>
      </w:pPr>
      <w:r w:rsidRPr="00661DCE">
        <w:rPr>
          <w:rFonts w:ascii="Times New Roman" w:hAnsi="Times New Roman" w:cs="Times New Roman"/>
          <w:b/>
          <w:sz w:val="24"/>
          <w:szCs w:val="24"/>
        </w:rPr>
        <w:t xml:space="preserve">Таблица 2. Предметные результаты освоения учебного предмета </w:t>
      </w:r>
    </w:p>
    <w:tbl>
      <w:tblPr>
        <w:tblStyle w:val="a3"/>
        <w:tblW w:w="0" w:type="auto"/>
        <w:tblLook w:val="04A0" w:firstRow="1" w:lastRow="0" w:firstColumn="1" w:lastColumn="0" w:noHBand="0" w:noVBand="1"/>
      </w:tblPr>
      <w:tblGrid>
        <w:gridCol w:w="5495"/>
        <w:gridCol w:w="4819"/>
      </w:tblGrid>
      <w:tr w:rsidR="002E23AF" w:rsidRPr="00661DCE" w:rsidTr="00B611B7">
        <w:tc>
          <w:tcPr>
            <w:tcW w:w="10314" w:type="dxa"/>
            <w:gridSpan w:val="2"/>
          </w:tcPr>
          <w:p w:rsidR="002E23AF" w:rsidRPr="00661DCE" w:rsidRDefault="002E23AF" w:rsidP="000E3088">
            <w:pPr>
              <w:spacing w:line="276" w:lineRule="auto"/>
              <w:jc w:val="both"/>
              <w:rPr>
                <w:rFonts w:ascii="Times New Roman" w:hAnsi="Times New Roman" w:cs="Times New Roman"/>
                <w:b/>
                <w:sz w:val="24"/>
                <w:szCs w:val="24"/>
              </w:rPr>
            </w:pPr>
            <w:r w:rsidRPr="00661DCE">
              <w:rPr>
                <w:rFonts w:ascii="Times New Roman" w:hAnsi="Times New Roman" w:cs="Times New Roman"/>
                <w:b/>
                <w:sz w:val="24"/>
                <w:szCs w:val="24"/>
              </w:rPr>
              <w:t>Планируемые результаты</w:t>
            </w:r>
          </w:p>
        </w:tc>
      </w:tr>
      <w:tr w:rsidR="002E23AF" w:rsidRPr="00661DCE" w:rsidTr="00B611B7">
        <w:tc>
          <w:tcPr>
            <w:tcW w:w="10314" w:type="dxa"/>
            <w:gridSpan w:val="2"/>
          </w:tcPr>
          <w:p w:rsidR="002E23AF" w:rsidRPr="00661DCE" w:rsidRDefault="002E23AF" w:rsidP="000E3088">
            <w:pPr>
              <w:spacing w:line="276" w:lineRule="auto"/>
              <w:jc w:val="both"/>
              <w:rPr>
                <w:rFonts w:ascii="Times New Roman" w:hAnsi="Times New Roman" w:cs="Times New Roman"/>
                <w:b/>
                <w:sz w:val="24"/>
                <w:szCs w:val="24"/>
              </w:rPr>
            </w:pPr>
            <w:r w:rsidRPr="00661DCE">
              <w:rPr>
                <w:rFonts w:ascii="Times New Roman" w:hAnsi="Times New Roman" w:cs="Times New Roman"/>
                <w:b/>
                <w:sz w:val="24"/>
                <w:szCs w:val="24"/>
              </w:rPr>
              <w:t xml:space="preserve">Предметные </w:t>
            </w:r>
          </w:p>
        </w:tc>
      </w:tr>
      <w:tr w:rsidR="002E23AF" w:rsidRPr="00661DCE" w:rsidTr="00B611B7">
        <w:tc>
          <w:tcPr>
            <w:tcW w:w="5495" w:type="dxa"/>
          </w:tcPr>
          <w:p w:rsidR="002E23AF" w:rsidRPr="00661DCE" w:rsidRDefault="002E23AF" w:rsidP="00B611B7">
            <w:pPr>
              <w:spacing w:line="276" w:lineRule="auto"/>
              <w:jc w:val="center"/>
              <w:rPr>
                <w:rFonts w:ascii="Times New Roman" w:hAnsi="Times New Roman" w:cs="Times New Roman"/>
                <w:b/>
                <w:sz w:val="24"/>
                <w:szCs w:val="24"/>
              </w:rPr>
            </w:pPr>
            <w:r w:rsidRPr="00661DCE">
              <w:rPr>
                <w:rFonts w:ascii="Times New Roman" w:hAnsi="Times New Roman" w:cs="Times New Roman"/>
                <w:b/>
                <w:sz w:val="24"/>
                <w:szCs w:val="24"/>
              </w:rPr>
              <w:t>Выпускник научится</w:t>
            </w:r>
          </w:p>
        </w:tc>
        <w:tc>
          <w:tcPr>
            <w:tcW w:w="4819" w:type="dxa"/>
          </w:tcPr>
          <w:p w:rsidR="002E23AF" w:rsidRPr="00661DCE" w:rsidRDefault="002E23AF" w:rsidP="00B611B7">
            <w:pPr>
              <w:spacing w:line="276" w:lineRule="auto"/>
              <w:jc w:val="center"/>
              <w:rPr>
                <w:rFonts w:ascii="Times New Roman" w:hAnsi="Times New Roman" w:cs="Times New Roman"/>
                <w:b/>
                <w:sz w:val="24"/>
                <w:szCs w:val="24"/>
              </w:rPr>
            </w:pPr>
            <w:r w:rsidRPr="00661DCE">
              <w:rPr>
                <w:rFonts w:ascii="Times New Roman" w:hAnsi="Times New Roman" w:cs="Times New Roman"/>
                <w:b/>
                <w:sz w:val="24"/>
                <w:szCs w:val="24"/>
              </w:rPr>
              <w:t>Выпускник получит возможность</w:t>
            </w:r>
          </w:p>
        </w:tc>
      </w:tr>
      <w:tr w:rsidR="002E23AF" w:rsidRPr="00661DCE" w:rsidTr="00B611B7">
        <w:tc>
          <w:tcPr>
            <w:tcW w:w="10314" w:type="dxa"/>
            <w:gridSpan w:val="2"/>
          </w:tcPr>
          <w:p w:rsidR="002E23AF" w:rsidRPr="00B611B7" w:rsidRDefault="002E23AF" w:rsidP="00B611B7">
            <w:pPr>
              <w:spacing w:line="276" w:lineRule="auto"/>
              <w:jc w:val="center"/>
              <w:rPr>
                <w:rFonts w:ascii="Times New Roman" w:hAnsi="Times New Roman" w:cs="Times New Roman"/>
                <w:b/>
                <w:sz w:val="24"/>
                <w:szCs w:val="24"/>
                <w:u w:val="single"/>
              </w:rPr>
            </w:pPr>
            <w:r w:rsidRPr="00661DCE">
              <w:rPr>
                <w:rFonts w:ascii="Times New Roman" w:hAnsi="Times New Roman" w:cs="Times New Roman"/>
                <w:b/>
                <w:sz w:val="24"/>
                <w:szCs w:val="24"/>
                <w:u w:val="single"/>
              </w:rPr>
              <w:t>9 – й класс</w:t>
            </w:r>
          </w:p>
        </w:tc>
      </w:tr>
      <w:tr w:rsidR="002E23AF" w:rsidRPr="00661DCE" w:rsidTr="00B611B7">
        <w:tc>
          <w:tcPr>
            <w:tcW w:w="5495" w:type="dxa"/>
          </w:tcPr>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определять роль различных веще</w:t>
            </w:r>
            <w:proofErr w:type="gramStart"/>
            <w:r w:rsidRPr="00B611B7">
              <w:rPr>
                <w:rFonts w:ascii="Times New Roman" w:hAnsi="Times New Roman" w:cs="Times New Roman"/>
                <w:sz w:val="24"/>
                <w:szCs w:val="24"/>
                <w:lang w:eastAsia="ru-RU"/>
              </w:rPr>
              <w:t>ств в  пр</w:t>
            </w:r>
            <w:proofErr w:type="gramEnd"/>
            <w:r w:rsidRPr="00B611B7">
              <w:rPr>
                <w:rFonts w:ascii="Times New Roman" w:hAnsi="Times New Roman" w:cs="Times New Roman"/>
                <w:sz w:val="24"/>
                <w:szCs w:val="24"/>
                <w:lang w:eastAsia="ru-RU"/>
              </w:rPr>
              <w:t xml:space="preserve">ироде </w:t>
            </w:r>
            <w:r w:rsidRPr="00B611B7">
              <w:rPr>
                <w:rFonts w:ascii="Times New Roman" w:hAnsi="Times New Roman" w:cs="Times New Roman"/>
                <w:sz w:val="24"/>
                <w:szCs w:val="24"/>
                <w:lang w:eastAsia="ru-RU"/>
              </w:rPr>
              <w:lastRenderedPageBreak/>
              <w:t>и технике;</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объяснять роль веществ в их круговороте.</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рассмотрение химических процессов:</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приводить примеры химических процессов в природе;</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находить черты, свидетельствующие об общих признаках химических процессов и их различиях.</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использование химических знаний в быту:</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объяснять значение веществ в жизни и хозяйстве человека.</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объяснять мир с точки зрения химии:</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перечислять отличительные свойства химических веществ;</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различать основные химические процессы;</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определять основные классы неорганических веществ;</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понимать смысл химических терминов.</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 xml:space="preserve">овладение основами методов познания, характерных для естественных наук: </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характеризовать методы химической науки (наблюдение, сравнение, эксперимент, измерение) и их роль в познании природы;</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проводить химические опыты и эксперименты и объяснять их результаты.</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умение оценивать поведение человека с точки зрения химической безопасности по отношению к человеку и природе:</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использовать знания химии при соблюдении правил использования бытовых химических препаратов;</w:t>
            </w:r>
          </w:p>
          <w:p w:rsidR="002E23AF" w:rsidRPr="00B611B7" w:rsidRDefault="002E23AF" w:rsidP="00B611B7">
            <w:pPr>
              <w:pStyle w:val="a6"/>
              <w:numPr>
                <w:ilvl w:val="0"/>
                <w:numId w:val="42"/>
              </w:numPr>
              <w:rPr>
                <w:rFonts w:ascii="Times New Roman" w:hAnsi="Times New Roman" w:cs="Times New Roman"/>
                <w:sz w:val="24"/>
                <w:szCs w:val="24"/>
                <w:lang w:eastAsia="ru-RU"/>
              </w:rPr>
            </w:pPr>
            <w:r w:rsidRPr="00B611B7">
              <w:rPr>
                <w:rFonts w:ascii="Times New Roman" w:hAnsi="Times New Roman" w:cs="Times New Roman"/>
                <w:sz w:val="24"/>
                <w:szCs w:val="24"/>
                <w:lang w:eastAsia="ru-RU"/>
              </w:rPr>
              <w:t>различать опасные и безопасные вещества.</w:t>
            </w:r>
          </w:p>
        </w:tc>
        <w:tc>
          <w:tcPr>
            <w:tcW w:w="4819" w:type="dxa"/>
          </w:tcPr>
          <w:p w:rsidR="002E23AF" w:rsidRPr="00B611B7" w:rsidRDefault="002E23AF" w:rsidP="00B611B7">
            <w:pPr>
              <w:pStyle w:val="a6"/>
              <w:numPr>
                <w:ilvl w:val="0"/>
                <w:numId w:val="43"/>
              </w:numPr>
              <w:jc w:val="both"/>
              <w:rPr>
                <w:rFonts w:ascii="Times New Roman" w:hAnsi="Times New Roman" w:cs="Times New Roman"/>
                <w:sz w:val="24"/>
                <w:szCs w:val="24"/>
                <w:lang w:eastAsia="ru-RU"/>
              </w:rPr>
            </w:pPr>
            <w:r w:rsidRPr="00B611B7">
              <w:rPr>
                <w:rFonts w:ascii="Times New Roman" w:hAnsi="Times New Roman" w:cs="Times New Roman"/>
                <w:sz w:val="24"/>
                <w:szCs w:val="24"/>
                <w:lang w:eastAsia="ru-RU"/>
              </w:rPr>
              <w:lastRenderedPageBreak/>
              <w:t xml:space="preserve">применять основные методы познания </w:t>
            </w:r>
            <w:r w:rsidRPr="00B611B7">
              <w:rPr>
                <w:rFonts w:ascii="Times New Roman" w:hAnsi="Times New Roman" w:cs="Times New Roman"/>
                <w:sz w:val="24"/>
                <w:szCs w:val="24"/>
                <w:lang w:eastAsia="ru-RU"/>
              </w:rPr>
              <w:lastRenderedPageBreak/>
              <w:t>(системно-информационный анализ, моделирование) для изучения различных сторон окружающей действительности;</w:t>
            </w:r>
          </w:p>
          <w:p w:rsidR="004B5265" w:rsidRDefault="002E23AF" w:rsidP="004B5265">
            <w:pPr>
              <w:pStyle w:val="a6"/>
              <w:numPr>
                <w:ilvl w:val="0"/>
                <w:numId w:val="43"/>
              </w:numPr>
              <w:jc w:val="both"/>
              <w:rPr>
                <w:rFonts w:ascii="Times New Roman" w:hAnsi="Times New Roman" w:cs="Times New Roman"/>
                <w:sz w:val="24"/>
                <w:szCs w:val="24"/>
                <w:lang w:eastAsia="ru-RU"/>
              </w:rPr>
            </w:pPr>
            <w:r w:rsidRPr="00B611B7">
              <w:rPr>
                <w:rFonts w:ascii="Times New Roman" w:hAnsi="Times New Roman" w:cs="Times New Roman"/>
                <w:sz w:val="24"/>
                <w:szCs w:val="24"/>
                <w:lang w:eastAsia="ru-RU"/>
              </w:rPr>
              <w:t>использовать универсальные способы деятельности по решению проблем и осно</w:t>
            </w:r>
            <w:r w:rsidR="004B5265">
              <w:rPr>
                <w:rFonts w:ascii="Times New Roman" w:hAnsi="Times New Roman" w:cs="Times New Roman"/>
                <w:sz w:val="24"/>
                <w:szCs w:val="24"/>
                <w:lang w:eastAsia="ru-RU"/>
              </w:rPr>
              <w:t>вных интеллектуальных операций;</w:t>
            </w:r>
          </w:p>
          <w:p w:rsidR="004B5265" w:rsidRPr="004B5265" w:rsidRDefault="004B5265" w:rsidP="004B5265">
            <w:pPr>
              <w:pStyle w:val="a6"/>
              <w:numPr>
                <w:ilvl w:val="0"/>
                <w:numId w:val="43"/>
              </w:numPr>
              <w:jc w:val="both"/>
              <w:rPr>
                <w:rFonts w:ascii="Times New Roman" w:hAnsi="Times New Roman" w:cs="Times New Roman"/>
                <w:sz w:val="24"/>
                <w:szCs w:val="24"/>
                <w:lang w:eastAsia="ru-RU"/>
              </w:rPr>
            </w:pPr>
            <w:r w:rsidRPr="004B5265">
              <w:rPr>
                <w:rFonts w:ascii="Times New Roman" w:hAnsi="Times New Roman" w:cs="Times New Roman"/>
                <w:sz w:val="24"/>
                <w:szCs w:val="24"/>
                <w:lang w:eastAsia="ru-RU"/>
              </w:rPr>
              <w:t>и</w:t>
            </w:r>
            <w:r w:rsidR="002E23AF" w:rsidRPr="004B5265">
              <w:rPr>
                <w:rFonts w:ascii="Times New Roman" w:hAnsi="Times New Roman" w:cs="Times New Roman"/>
                <w:sz w:val="24"/>
                <w:szCs w:val="24"/>
                <w:lang w:eastAsia="ru-RU"/>
              </w:rPr>
              <w:t>спольз</w:t>
            </w:r>
            <w:r w:rsidRPr="004B5265">
              <w:rPr>
                <w:rFonts w:ascii="Times New Roman" w:hAnsi="Times New Roman" w:cs="Times New Roman"/>
                <w:sz w:val="24"/>
                <w:szCs w:val="24"/>
                <w:lang w:eastAsia="ru-RU"/>
              </w:rPr>
              <w:t xml:space="preserve">овать основные интеллектуальные операции: </w:t>
            </w:r>
            <w:r w:rsidR="002E23AF" w:rsidRPr="004B5265">
              <w:rPr>
                <w:rFonts w:ascii="Times New Roman" w:hAnsi="Times New Roman" w:cs="Times New Roman"/>
                <w:sz w:val="24"/>
                <w:szCs w:val="24"/>
                <w:lang w:eastAsia="ru-RU"/>
              </w:rPr>
              <w:t>формулирование гипотез, анализ и синтез, сравнение, обобщение, систематизация, выявление причинно-следственных связей, поиск аналогов;</w:t>
            </w:r>
          </w:p>
          <w:p w:rsidR="002E23AF" w:rsidRPr="00B611B7" w:rsidRDefault="002E23AF" w:rsidP="00B611B7">
            <w:pPr>
              <w:pStyle w:val="a6"/>
              <w:numPr>
                <w:ilvl w:val="0"/>
                <w:numId w:val="43"/>
              </w:numPr>
              <w:jc w:val="both"/>
              <w:rPr>
                <w:rFonts w:ascii="Times New Roman" w:hAnsi="Times New Roman" w:cs="Times New Roman"/>
                <w:sz w:val="24"/>
                <w:szCs w:val="24"/>
                <w:lang w:eastAsia="ru-RU"/>
              </w:rPr>
            </w:pPr>
            <w:r w:rsidRPr="00B611B7">
              <w:rPr>
                <w:rFonts w:ascii="Times New Roman" w:hAnsi="Times New Roman" w:cs="Times New Roman"/>
                <w:sz w:val="24"/>
                <w:szCs w:val="24"/>
                <w:lang w:eastAsia="ru-RU"/>
              </w:rPr>
              <w:t>умение определять цели и задачи деятельности, выбирать средства реализации цели и применять их на практике;</w:t>
            </w:r>
          </w:p>
          <w:p w:rsidR="002E23AF" w:rsidRPr="00B611B7" w:rsidRDefault="002E23AF" w:rsidP="00B611B7">
            <w:pPr>
              <w:pStyle w:val="a6"/>
              <w:numPr>
                <w:ilvl w:val="0"/>
                <w:numId w:val="43"/>
              </w:numPr>
              <w:jc w:val="both"/>
              <w:rPr>
                <w:rFonts w:ascii="Times New Roman" w:hAnsi="Times New Roman" w:cs="Times New Roman"/>
                <w:sz w:val="24"/>
                <w:szCs w:val="24"/>
                <w:lang w:eastAsia="ru-RU"/>
              </w:rPr>
            </w:pPr>
            <w:r w:rsidRPr="00B611B7">
              <w:rPr>
                <w:rFonts w:ascii="Times New Roman" w:hAnsi="Times New Roman" w:cs="Times New Roman"/>
                <w:sz w:val="24"/>
                <w:szCs w:val="24"/>
                <w:lang w:eastAsia="ru-RU"/>
              </w:rPr>
              <w:t>использование различных источников для получения химической информации</w:t>
            </w:r>
            <w:r w:rsidR="00245815" w:rsidRPr="00B611B7">
              <w:rPr>
                <w:rFonts w:ascii="Times New Roman" w:hAnsi="Times New Roman" w:cs="Times New Roman"/>
                <w:sz w:val="24"/>
                <w:szCs w:val="24"/>
                <w:lang w:eastAsia="ru-RU"/>
              </w:rPr>
              <w:t>.</w:t>
            </w:r>
          </w:p>
          <w:p w:rsidR="00CD6D3B" w:rsidRPr="00661DCE" w:rsidRDefault="00CD6D3B" w:rsidP="000E3088">
            <w:pPr>
              <w:spacing w:line="276" w:lineRule="auto"/>
              <w:rPr>
                <w:rFonts w:ascii="Times New Roman" w:hAnsi="Times New Roman" w:cs="Times New Roman"/>
                <w:sz w:val="24"/>
                <w:szCs w:val="24"/>
                <w:lang w:eastAsia="ru-RU"/>
              </w:rPr>
            </w:pPr>
          </w:p>
          <w:p w:rsidR="002E23AF" w:rsidRPr="00661DCE" w:rsidRDefault="002E23AF" w:rsidP="000E3088">
            <w:pPr>
              <w:spacing w:line="276" w:lineRule="auto"/>
              <w:jc w:val="both"/>
              <w:rPr>
                <w:rFonts w:ascii="Times New Roman" w:hAnsi="Times New Roman" w:cs="Times New Roman"/>
                <w:b/>
                <w:sz w:val="24"/>
                <w:szCs w:val="24"/>
              </w:rPr>
            </w:pPr>
          </w:p>
        </w:tc>
      </w:tr>
    </w:tbl>
    <w:p w:rsidR="004B5265" w:rsidRDefault="004B5265" w:rsidP="000E3088">
      <w:pPr>
        <w:spacing w:after="0"/>
        <w:jc w:val="both"/>
        <w:rPr>
          <w:rFonts w:ascii="Times New Roman" w:hAnsi="Times New Roman" w:cs="Times New Roman"/>
          <w:b/>
          <w:sz w:val="24"/>
          <w:szCs w:val="24"/>
        </w:rPr>
        <w:sectPr w:rsidR="004B5265" w:rsidSect="005E4CA4">
          <w:pgSz w:w="11906" w:h="16838"/>
          <w:pgMar w:top="709" w:right="566" w:bottom="1134" w:left="1134" w:header="708" w:footer="708" w:gutter="0"/>
          <w:cols w:space="708"/>
          <w:titlePg/>
          <w:docGrid w:linePitch="360"/>
        </w:sectPr>
      </w:pPr>
    </w:p>
    <w:p w:rsidR="002E23AF" w:rsidRPr="00661DCE" w:rsidRDefault="002E23AF" w:rsidP="000E3088">
      <w:pPr>
        <w:spacing w:after="0"/>
        <w:jc w:val="both"/>
        <w:rPr>
          <w:rFonts w:ascii="Times New Roman" w:hAnsi="Times New Roman" w:cs="Times New Roman"/>
          <w:b/>
          <w:sz w:val="24"/>
          <w:szCs w:val="24"/>
        </w:rPr>
      </w:pPr>
    </w:p>
    <w:p w:rsidR="00641B20" w:rsidRPr="00661DCE" w:rsidRDefault="00641B20" w:rsidP="000E3088">
      <w:pPr>
        <w:pStyle w:val="a6"/>
        <w:ind w:left="0"/>
        <w:jc w:val="both"/>
        <w:rPr>
          <w:rFonts w:ascii="Times New Roman" w:hAnsi="Times New Roman" w:cs="Times New Roman"/>
          <w:b/>
          <w:i/>
          <w:sz w:val="24"/>
          <w:szCs w:val="24"/>
        </w:rPr>
      </w:pPr>
    </w:p>
    <w:p w:rsidR="00911AFA" w:rsidRPr="00661DCE" w:rsidRDefault="00911AFA" w:rsidP="004B5265">
      <w:pPr>
        <w:pStyle w:val="a6"/>
        <w:spacing w:line="360" w:lineRule="auto"/>
        <w:jc w:val="center"/>
        <w:outlineLvl w:val="0"/>
        <w:rPr>
          <w:rStyle w:val="c4c2c32"/>
          <w:rFonts w:ascii="Times New Roman" w:hAnsi="Times New Roman" w:cs="Times New Roman"/>
          <w:b/>
          <w:color w:val="000000" w:themeColor="text1"/>
          <w:sz w:val="24"/>
          <w:szCs w:val="24"/>
        </w:rPr>
      </w:pPr>
      <w:bookmarkStart w:id="2" w:name="_Toc533669549"/>
      <w:r w:rsidRPr="00661DCE">
        <w:rPr>
          <w:rStyle w:val="c4c2c32"/>
          <w:rFonts w:ascii="Times New Roman" w:hAnsi="Times New Roman" w:cs="Times New Roman"/>
          <w:b/>
          <w:color w:val="000000" w:themeColor="text1"/>
          <w:sz w:val="24"/>
          <w:szCs w:val="24"/>
        </w:rPr>
        <w:t xml:space="preserve">3. </w:t>
      </w:r>
      <w:r w:rsidR="00661DCE" w:rsidRPr="00661DCE">
        <w:rPr>
          <w:rStyle w:val="c4c2c32"/>
          <w:rFonts w:ascii="Times New Roman" w:hAnsi="Times New Roman" w:cs="Times New Roman"/>
          <w:b/>
          <w:color w:val="000000" w:themeColor="text1"/>
          <w:sz w:val="24"/>
          <w:szCs w:val="24"/>
        </w:rPr>
        <w:t xml:space="preserve">Содержание учебного </w:t>
      </w:r>
      <w:r w:rsidR="000428E0">
        <w:rPr>
          <w:rStyle w:val="c4c2c32"/>
          <w:rFonts w:ascii="Times New Roman" w:hAnsi="Times New Roman" w:cs="Times New Roman"/>
          <w:b/>
          <w:color w:val="000000" w:themeColor="text1"/>
          <w:sz w:val="24"/>
          <w:szCs w:val="24"/>
        </w:rPr>
        <w:t>предмета</w:t>
      </w:r>
      <w:bookmarkEnd w:id="2"/>
    </w:p>
    <w:p w:rsidR="000E40E4" w:rsidRPr="00661DCE" w:rsidRDefault="00A15CDC" w:rsidP="000E3088">
      <w:pPr>
        <w:pStyle w:val="a6"/>
        <w:ind w:left="0"/>
        <w:jc w:val="both"/>
        <w:rPr>
          <w:rFonts w:ascii="Times New Roman" w:hAnsi="Times New Roman" w:cs="Times New Roman"/>
          <w:b/>
          <w:color w:val="000000" w:themeColor="text1"/>
          <w:sz w:val="24"/>
          <w:szCs w:val="24"/>
        </w:rPr>
      </w:pPr>
      <w:r w:rsidRPr="00661DCE">
        <w:rPr>
          <w:rFonts w:ascii="Times New Roman" w:hAnsi="Times New Roman" w:cs="Times New Roman"/>
          <w:b/>
          <w:sz w:val="24"/>
          <w:szCs w:val="24"/>
        </w:rPr>
        <w:tab/>
      </w:r>
      <w:r w:rsidR="00402018" w:rsidRPr="00661DCE">
        <w:rPr>
          <w:rFonts w:ascii="Times New Roman" w:hAnsi="Times New Roman" w:cs="Times New Roman"/>
          <w:b/>
          <w:color w:val="000000" w:themeColor="text1"/>
          <w:sz w:val="24"/>
          <w:szCs w:val="24"/>
        </w:rPr>
        <w:t xml:space="preserve">Тема 1. </w:t>
      </w:r>
      <w:r w:rsidR="000E40E4" w:rsidRPr="00661DCE">
        <w:rPr>
          <w:rFonts w:ascii="Times New Roman" w:hAnsi="Times New Roman" w:cs="Times New Roman"/>
          <w:b/>
          <w:color w:val="000000" w:themeColor="text1"/>
          <w:sz w:val="24"/>
          <w:szCs w:val="24"/>
        </w:rPr>
        <w:t xml:space="preserve">Введение. Общая характеристика химических </w:t>
      </w:r>
      <w:r w:rsidRPr="00661DCE">
        <w:rPr>
          <w:rFonts w:ascii="Times New Roman" w:hAnsi="Times New Roman" w:cs="Times New Roman"/>
          <w:b/>
          <w:color w:val="000000" w:themeColor="text1"/>
          <w:sz w:val="24"/>
          <w:szCs w:val="24"/>
        </w:rPr>
        <w:t>эл</w:t>
      </w:r>
      <w:r w:rsidR="00F0094E" w:rsidRPr="00661DCE">
        <w:rPr>
          <w:rFonts w:ascii="Times New Roman" w:hAnsi="Times New Roman" w:cs="Times New Roman"/>
          <w:b/>
          <w:color w:val="000000" w:themeColor="text1"/>
          <w:sz w:val="24"/>
          <w:szCs w:val="24"/>
        </w:rPr>
        <w:t>ементов и химических реакций (8</w:t>
      </w:r>
      <w:r w:rsidR="00661DCE" w:rsidRPr="00661DCE">
        <w:rPr>
          <w:rFonts w:ascii="Times New Roman" w:hAnsi="Times New Roman" w:cs="Times New Roman"/>
          <w:b/>
          <w:color w:val="000000" w:themeColor="text1"/>
          <w:sz w:val="24"/>
          <w:szCs w:val="24"/>
        </w:rPr>
        <w:t xml:space="preserve"> часов</w:t>
      </w:r>
      <w:r w:rsidRPr="00661DCE">
        <w:rPr>
          <w:rFonts w:ascii="Times New Roman" w:hAnsi="Times New Roman" w:cs="Times New Roman"/>
          <w:b/>
          <w:color w:val="000000" w:themeColor="text1"/>
          <w:sz w:val="24"/>
          <w:szCs w:val="24"/>
        </w:rPr>
        <w:t>)</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color w:val="000000" w:themeColor="text1"/>
          <w:sz w:val="24"/>
          <w:szCs w:val="24"/>
        </w:rPr>
        <w:tab/>
      </w:r>
      <w:r w:rsidR="000E40E4" w:rsidRPr="00661DCE">
        <w:rPr>
          <w:rFonts w:ascii="Times New Roman" w:hAnsi="Times New Roman" w:cs="Times New Roman"/>
          <w:color w:val="000000" w:themeColor="text1"/>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w:t>
      </w:r>
      <w:r w:rsidRPr="00661DCE">
        <w:rPr>
          <w:rFonts w:ascii="Times New Roman" w:hAnsi="Times New Roman" w:cs="Times New Roman"/>
          <w:color w:val="000000" w:themeColor="text1"/>
          <w:sz w:val="24"/>
          <w:szCs w:val="24"/>
        </w:rPr>
        <w:tab/>
      </w:r>
      <w:r w:rsidR="000E40E4" w:rsidRPr="00661DCE">
        <w:rPr>
          <w:rFonts w:ascii="Times New Roman" w:hAnsi="Times New Roman" w:cs="Times New Roman"/>
          <w:color w:val="000000" w:themeColor="text1"/>
          <w:sz w:val="24"/>
          <w:szCs w:val="24"/>
        </w:rPr>
        <w:t xml:space="preserve">Химические элементы в клетках живых организмов. Макро- и микроэлементы. Обобщение сведений о химических реакциях. </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0E40E4" w:rsidRPr="00661DCE">
        <w:rPr>
          <w:rFonts w:ascii="Times New Roman" w:hAnsi="Times New Roman" w:cs="Times New Roman"/>
          <w:b/>
          <w:bCs/>
          <w:color w:val="000000" w:themeColor="text1"/>
          <w:sz w:val="24"/>
          <w:szCs w:val="24"/>
        </w:rPr>
        <w:t>Лабораторные опыты</w:t>
      </w:r>
      <w:r w:rsidR="000E40E4" w:rsidRPr="00661DCE">
        <w:rPr>
          <w:rFonts w:ascii="Times New Roman" w:hAnsi="Times New Roman" w:cs="Times New Roman"/>
          <w:color w:val="000000" w:themeColor="text1"/>
          <w:sz w:val="24"/>
          <w:szCs w:val="24"/>
        </w:rPr>
        <w:t>. 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w:t>
      </w:r>
      <w:r w:rsidR="000E40E4" w:rsidRPr="00661DCE">
        <w:rPr>
          <w:rFonts w:ascii="Times New Roman" w:hAnsi="Times New Roman" w:cs="Times New Roman"/>
          <w:color w:val="000000" w:themeColor="text1"/>
          <w:sz w:val="24"/>
          <w:szCs w:val="24"/>
          <w:lang w:val="en-US"/>
        </w:rPr>
        <w:t>II</w:t>
      </w:r>
      <w:r w:rsidR="000E40E4" w:rsidRPr="00661DCE">
        <w:rPr>
          <w:rFonts w:ascii="Times New Roman" w:hAnsi="Times New Roman" w:cs="Times New Roman"/>
          <w:color w:val="000000" w:themeColor="text1"/>
          <w:sz w:val="24"/>
          <w:szCs w:val="24"/>
        </w:rPr>
        <w:t>).</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402018" w:rsidRPr="00661DCE">
        <w:rPr>
          <w:rFonts w:ascii="Times New Roman" w:hAnsi="Times New Roman" w:cs="Times New Roman"/>
          <w:b/>
          <w:bCs/>
          <w:color w:val="000000" w:themeColor="text1"/>
          <w:sz w:val="24"/>
          <w:szCs w:val="24"/>
        </w:rPr>
        <w:t>Тема 2</w:t>
      </w:r>
      <w:r w:rsidR="000E40E4" w:rsidRPr="00661DCE">
        <w:rPr>
          <w:rFonts w:ascii="Times New Roman" w:hAnsi="Times New Roman" w:cs="Times New Roman"/>
          <w:b/>
          <w:bCs/>
          <w:color w:val="000000" w:themeColor="text1"/>
          <w:sz w:val="24"/>
          <w:szCs w:val="24"/>
        </w:rPr>
        <w:t xml:space="preserve">. Металлы </w:t>
      </w:r>
      <w:r w:rsidR="00F0094E" w:rsidRPr="00661DCE">
        <w:rPr>
          <w:rFonts w:ascii="Times New Roman" w:hAnsi="Times New Roman" w:cs="Times New Roman"/>
          <w:b/>
          <w:bCs/>
          <w:color w:val="000000" w:themeColor="text1"/>
          <w:sz w:val="24"/>
          <w:szCs w:val="24"/>
        </w:rPr>
        <w:t>(20</w:t>
      </w:r>
      <w:r w:rsidRPr="00661DCE">
        <w:rPr>
          <w:rFonts w:ascii="Times New Roman" w:hAnsi="Times New Roman" w:cs="Times New Roman"/>
          <w:b/>
          <w:bCs/>
          <w:color w:val="000000" w:themeColor="text1"/>
          <w:sz w:val="24"/>
          <w:szCs w:val="24"/>
        </w:rPr>
        <w:t xml:space="preserve"> часов)</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color w:val="000000" w:themeColor="text1"/>
          <w:sz w:val="24"/>
          <w:szCs w:val="24"/>
        </w:rPr>
        <w:tab/>
      </w:r>
      <w:r w:rsidR="000E40E4" w:rsidRPr="00661DCE">
        <w:rPr>
          <w:rFonts w:ascii="Times New Roman" w:hAnsi="Times New Roman" w:cs="Times New Roman"/>
          <w:color w:val="000000" w:themeColor="text1"/>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0E40E4" w:rsidRPr="00661DCE">
        <w:rPr>
          <w:rFonts w:ascii="Times New Roman" w:hAnsi="Times New Roman" w:cs="Times New Roman"/>
          <w:b/>
          <w:bCs/>
          <w:color w:val="000000" w:themeColor="text1"/>
          <w:sz w:val="24"/>
          <w:szCs w:val="24"/>
        </w:rPr>
        <w:t>Лабораторные опыты</w:t>
      </w:r>
      <w:r w:rsidR="000E40E4" w:rsidRPr="00661DCE">
        <w:rPr>
          <w:rFonts w:ascii="Times New Roman" w:hAnsi="Times New Roman" w:cs="Times New Roman"/>
          <w:color w:val="000000" w:themeColor="text1"/>
          <w:sz w:val="24"/>
          <w:szCs w:val="24"/>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w:t>
      </w:r>
      <w:proofErr w:type="spellStart"/>
      <w:r w:rsidR="000E40E4" w:rsidRPr="00661DCE">
        <w:rPr>
          <w:rFonts w:ascii="Times New Roman" w:hAnsi="Times New Roman" w:cs="Times New Roman"/>
          <w:color w:val="000000" w:themeColor="text1"/>
          <w:sz w:val="24"/>
          <w:szCs w:val="24"/>
        </w:rPr>
        <w:t>свойс</w:t>
      </w:r>
      <w:proofErr w:type="spellEnd"/>
    </w:p>
    <w:p w:rsidR="000E40E4" w:rsidRPr="00661DCE" w:rsidRDefault="00A15CDC"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ab/>
      </w:r>
      <w:r w:rsidR="000E40E4" w:rsidRPr="00661DCE">
        <w:rPr>
          <w:rFonts w:ascii="Times New Roman" w:hAnsi="Times New Roman" w:cs="Times New Roman"/>
          <w:b/>
          <w:bCs/>
          <w:color w:val="000000" w:themeColor="text1"/>
          <w:sz w:val="24"/>
          <w:szCs w:val="24"/>
        </w:rPr>
        <w:t xml:space="preserve">Практическая работа №1 </w:t>
      </w:r>
      <w:r w:rsidR="000E40E4" w:rsidRPr="00661DCE">
        <w:rPr>
          <w:rFonts w:ascii="Times New Roman" w:hAnsi="Times New Roman" w:cs="Times New Roman"/>
          <w:bCs/>
          <w:color w:val="000000" w:themeColor="text1"/>
          <w:sz w:val="24"/>
          <w:szCs w:val="24"/>
        </w:rPr>
        <w:t>«</w:t>
      </w:r>
      <w:r w:rsidR="00402018" w:rsidRPr="00661DCE">
        <w:rPr>
          <w:rFonts w:ascii="Times New Roman" w:hAnsi="Times New Roman" w:cs="Times New Roman"/>
          <w:color w:val="000000" w:themeColor="text1"/>
          <w:spacing w:val="-8"/>
          <w:sz w:val="24"/>
          <w:szCs w:val="24"/>
        </w:rPr>
        <w:t>Осуществление цепочки химических превращений</w:t>
      </w:r>
      <w:r w:rsidR="000E40E4" w:rsidRPr="00661DCE">
        <w:rPr>
          <w:rFonts w:ascii="Times New Roman" w:hAnsi="Times New Roman" w:cs="Times New Roman"/>
          <w:bCs/>
          <w:color w:val="000000" w:themeColor="text1"/>
          <w:sz w:val="24"/>
          <w:szCs w:val="24"/>
        </w:rPr>
        <w:t>».</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402018" w:rsidRPr="00661DCE">
        <w:rPr>
          <w:rFonts w:ascii="Times New Roman" w:hAnsi="Times New Roman" w:cs="Times New Roman"/>
          <w:b/>
          <w:bCs/>
          <w:color w:val="000000" w:themeColor="text1"/>
          <w:sz w:val="24"/>
          <w:szCs w:val="24"/>
        </w:rPr>
        <w:t xml:space="preserve">Практическая работа </w:t>
      </w:r>
      <w:r w:rsidR="000E40E4" w:rsidRPr="00661DCE">
        <w:rPr>
          <w:rFonts w:ascii="Times New Roman" w:hAnsi="Times New Roman" w:cs="Times New Roman"/>
          <w:b/>
          <w:bCs/>
          <w:color w:val="000000" w:themeColor="text1"/>
          <w:sz w:val="24"/>
          <w:szCs w:val="24"/>
        </w:rPr>
        <w:t>№2</w:t>
      </w:r>
      <w:r w:rsidR="000E40E4" w:rsidRPr="00661DCE">
        <w:rPr>
          <w:rFonts w:ascii="Times New Roman" w:hAnsi="Times New Roman" w:cs="Times New Roman"/>
          <w:bCs/>
          <w:color w:val="000000" w:themeColor="text1"/>
          <w:sz w:val="24"/>
          <w:szCs w:val="24"/>
        </w:rPr>
        <w:t xml:space="preserve"> </w:t>
      </w:r>
      <w:r w:rsidR="007B36CC" w:rsidRPr="00661DCE">
        <w:rPr>
          <w:rFonts w:ascii="Times New Roman" w:hAnsi="Times New Roman" w:cs="Times New Roman"/>
          <w:bCs/>
          <w:color w:val="000000" w:themeColor="text1"/>
          <w:sz w:val="24"/>
          <w:szCs w:val="24"/>
        </w:rPr>
        <w:t>«</w:t>
      </w:r>
      <w:r w:rsidR="000E40E4" w:rsidRPr="00661DCE">
        <w:rPr>
          <w:rFonts w:ascii="Times New Roman" w:hAnsi="Times New Roman" w:cs="Times New Roman"/>
          <w:bCs/>
          <w:color w:val="000000" w:themeColor="text1"/>
          <w:sz w:val="24"/>
          <w:szCs w:val="24"/>
        </w:rPr>
        <w:t>Качественные реакции на ионы металлов».</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402018" w:rsidRPr="00661DCE">
        <w:rPr>
          <w:rFonts w:ascii="Times New Roman" w:hAnsi="Times New Roman" w:cs="Times New Roman"/>
          <w:b/>
          <w:bCs/>
          <w:color w:val="000000" w:themeColor="text1"/>
          <w:sz w:val="24"/>
          <w:szCs w:val="24"/>
        </w:rPr>
        <w:t>Тема 3</w:t>
      </w:r>
      <w:r w:rsidR="000E40E4" w:rsidRPr="00661DCE">
        <w:rPr>
          <w:rFonts w:ascii="Times New Roman" w:hAnsi="Times New Roman" w:cs="Times New Roman"/>
          <w:b/>
          <w:bCs/>
          <w:color w:val="000000" w:themeColor="text1"/>
          <w:sz w:val="24"/>
          <w:szCs w:val="24"/>
        </w:rPr>
        <w:t xml:space="preserve">. Неметаллы </w:t>
      </w:r>
      <w:r w:rsidR="00F0094E" w:rsidRPr="00661DCE">
        <w:rPr>
          <w:rFonts w:ascii="Times New Roman" w:hAnsi="Times New Roman" w:cs="Times New Roman"/>
          <w:b/>
          <w:bCs/>
          <w:color w:val="000000" w:themeColor="text1"/>
          <w:sz w:val="24"/>
          <w:szCs w:val="24"/>
        </w:rPr>
        <w:t>(26</w:t>
      </w:r>
      <w:r w:rsidR="004C3192" w:rsidRPr="00661DCE">
        <w:rPr>
          <w:rFonts w:ascii="Times New Roman" w:hAnsi="Times New Roman" w:cs="Times New Roman"/>
          <w:b/>
          <w:bCs/>
          <w:color w:val="000000" w:themeColor="text1"/>
          <w:sz w:val="24"/>
          <w:szCs w:val="24"/>
        </w:rPr>
        <w:t xml:space="preserve"> </w:t>
      </w:r>
      <w:r w:rsidRPr="00661DCE">
        <w:rPr>
          <w:rFonts w:ascii="Times New Roman" w:hAnsi="Times New Roman" w:cs="Times New Roman"/>
          <w:b/>
          <w:bCs/>
          <w:color w:val="000000" w:themeColor="text1"/>
          <w:sz w:val="24"/>
          <w:szCs w:val="24"/>
        </w:rPr>
        <w:t>часов)</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color w:val="000000" w:themeColor="text1"/>
          <w:sz w:val="24"/>
          <w:szCs w:val="24"/>
        </w:rPr>
        <w:tab/>
      </w:r>
      <w:r w:rsidR="000E40E4" w:rsidRPr="00661DCE">
        <w:rPr>
          <w:rFonts w:ascii="Times New Roman" w:hAnsi="Times New Roman" w:cs="Times New Roman"/>
          <w:color w:val="000000" w:themeColor="text1"/>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000E40E4" w:rsidRPr="00661DCE">
        <w:rPr>
          <w:rFonts w:ascii="Times New Roman" w:hAnsi="Times New Roman" w:cs="Times New Roman"/>
          <w:color w:val="000000" w:themeColor="text1"/>
          <w:sz w:val="24"/>
          <w:szCs w:val="24"/>
        </w:rPr>
        <w:t>электроотрицательность</w:t>
      </w:r>
      <w:proofErr w:type="spellEnd"/>
      <w:r w:rsidR="000E40E4" w:rsidRPr="00661DCE">
        <w:rPr>
          <w:rFonts w:ascii="Times New Roman" w:hAnsi="Times New Roman" w:cs="Times New Roman"/>
          <w:color w:val="000000" w:themeColor="text1"/>
          <w:sz w:val="24"/>
          <w:szCs w:val="24"/>
        </w:rPr>
        <w:t xml:space="preserve"> (ЭО) как мера «</w:t>
      </w:r>
      <w:proofErr w:type="spellStart"/>
      <w:r w:rsidR="000E40E4" w:rsidRPr="00661DCE">
        <w:rPr>
          <w:rFonts w:ascii="Times New Roman" w:hAnsi="Times New Roman" w:cs="Times New Roman"/>
          <w:color w:val="000000" w:themeColor="text1"/>
          <w:sz w:val="24"/>
          <w:szCs w:val="24"/>
        </w:rPr>
        <w:t>неметалличности</w:t>
      </w:r>
      <w:proofErr w:type="spellEnd"/>
      <w:r w:rsidR="000E40E4" w:rsidRPr="00661DCE">
        <w:rPr>
          <w:rFonts w:ascii="Times New Roman" w:hAnsi="Times New Roman" w:cs="Times New Roman"/>
          <w:color w:val="000000" w:themeColor="text1"/>
          <w:sz w:val="24"/>
          <w:szCs w:val="24"/>
        </w:rPr>
        <w:t xml:space="preserve">», ряд ЭО. Кристаллическое строение неметаллов — простых веществ. </w:t>
      </w:r>
      <w:r w:rsidR="000E40E4" w:rsidRPr="00661DCE">
        <w:rPr>
          <w:rFonts w:ascii="Times New Roman" w:hAnsi="Times New Roman" w:cs="Times New Roman"/>
          <w:color w:val="000000" w:themeColor="text1"/>
          <w:sz w:val="24"/>
          <w:szCs w:val="24"/>
        </w:rPr>
        <w:lastRenderedPageBreak/>
        <w:t xml:space="preserve">Аллотропия. Физические свойства неметаллов. Относительность понятий «металл» и «неметалл». 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Демонстрации. Образцы галогенов — простых веществ. Взаимодействие галогенов с натрием, с алюминием. Вытеснение хлором брома или </w:t>
      </w:r>
      <w:proofErr w:type="spellStart"/>
      <w:r w:rsidR="000E40E4" w:rsidRPr="00661DCE">
        <w:rPr>
          <w:rFonts w:ascii="Times New Roman" w:hAnsi="Times New Roman" w:cs="Times New Roman"/>
          <w:color w:val="000000" w:themeColor="text1"/>
          <w:sz w:val="24"/>
          <w:szCs w:val="24"/>
        </w:rPr>
        <w:t>иода</w:t>
      </w:r>
      <w:proofErr w:type="spellEnd"/>
      <w:r w:rsidR="000E40E4" w:rsidRPr="00661DCE">
        <w:rPr>
          <w:rFonts w:ascii="Times New Roman" w:hAnsi="Times New Roman" w:cs="Times New Roman"/>
          <w:color w:val="000000" w:themeColor="text1"/>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0E40E4" w:rsidRPr="00661DCE" w:rsidRDefault="00A15CDC" w:rsidP="000E3088">
      <w:pPr>
        <w:pStyle w:val="a6"/>
        <w:ind w:left="0"/>
        <w:jc w:val="both"/>
        <w:rPr>
          <w:rFonts w:ascii="Times New Roman" w:hAnsi="Times New Roman" w:cs="Times New Roman"/>
          <w:color w:val="000000" w:themeColor="text1"/>
          <w:sz w:val="24"/>
          <w:szCs w:val="24"/>
        </w:rPr>
      </w:pPr>
      <w:r w:rsidRPr="00661DCE">
        <w:rPr>
          <w:rFonts w:ascii="Times New Roman" w:hAnsi="Times New Roman" w:cs="Times New Roman"/>
          <w:b/>
          <w:bCs/>
          <w:color w:val="000000" w:themeColor="text1"/>
          <w:sz w:val="24"/>
          <w:szCs w:val="24"/>
        </w:rPr>
        <w:tab/>
      </w:r>
      <w:r w:rsidR="000E40E4" w:rsidRPr="00661DCE">
        <w:rPr>
          <w:rFonts w:ascii="Times New Roman" w:hAnsi="Times New Roman" w:cs="Times New Roman"/>
          <w:b/>
          <w:bCs/>
          <w:color w:val="000000" w:themeColor="text1"/>
          <w:sz w:val="24"/>
          <w:szCs w:val="24"/>
        </w:rPr>
        <w:t>Лабораторные опыты</w:t>
      </w:r>
      <w:r w:rsidR="000E40E4" w:rsidRPr="00661DCE">
        <w:rPr>
          <w:rFonts w:ascii="Times New Roman" w:hAnsi="Times New Roman" w:cs="Times New Roman"/>
          <w:color w:val="000000" w:themeColor="text1"/>
          <w:sz w:val="24"/>
          <w:szCs w:val="24"/>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25. Ознакомление с коллекцией бытовых фильтров. 26. Ознакомление с составом минеральной воды. 27. Качественная реакция на </w:t>
      </w:r>
      <w:proofErr w:type="gramStart"/>
      <w:r w:rsidR="000E40E4" w:rsidRPr="00661DCE">
        <w:rPr>
          <w:rFonts w:ascii="Times New Roman" w:hAnsi="Times New Roman" w:cs="Times New Roman"/>
          <w:color w:val="000000" w:themeColor="text1"/>
          <w:sz w:val="24"/>
          <w:szCs w:val="24"/>
        </w:rPr>
        <w:t>галогенид-ионы</w:t>
      </w:r>
      <w:proofErr w:type="gramEnd"/>
      <w:r w:rsidR="000E40E4" w:rsidRPr="00661DCE">
        <w:rPr>
          <w:rFonts w:ascii="Times New Roman" w:hAnsi="Times New Roman" w:cs="Times New Roman"/>
          <w:color w:val="000000" w:themeColor="text1"/>
          <w:sz w:val="24"/>
          <w:szCs w:val="24"/>
        </w:rP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6D1F1F" w:rsidRPr="00661DCE" w:rsidRDefault="000E40E4"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 xml:space="preserve">Практическая работа №3 </w:t>
      </w:r>
      <w:r w:rsidR="006D1F1F" w:rsidRPr="00661DCE">
        <w:rPr>
          <w:rFonts w:ascii="Times New Roman" w:hAnsi="Times New Roman" w:cs="Times New Roman"/>
          <w:bCs/>
          <w:color w:val="000000" w:themeColor="text1"/>
          <w:sz w:val="24"/>
          <w:szCs w:val="24"/>
        </w:rPr>
        <w:t xml:space="preserve">«Способы получения </w:t>
      </w:r>
      <w:proofErr w:type="spellStart"/>
      <w:r w:rsidR="006D1F1F" w:rsidRPr="00661DCE">
        <w:rPr>
          <w:rFonts w:ascii="Times New Roman" w:hAnsi="Times New Roman" w:cs="Times New Roman"/>
          <w:bCs/>
          <w:color w:val="000000" w:themeColor="text1"/>
          <w:sz w:val="24"/>
          <w:szCs w:val="24"/>
        </w:rPr>
        <w:t>галогеноводородов</w:t>
      </w:r>
      <w:proofErr w:type="spellEnd"/>
      <w:r w:rsidR="006D1F1F" w:rsidRPr="00661DCE">
        <w:rPr>
          <w:rFonts w:ascii="Times New Roman" w:hAnsi="Times New Roman" w:cs="Times New Roman"/>
          <w:bCs/>
          <w:color w:val="000000" w:themeColor="text1"/>
          <w:sz w:val="24"/>
          <w:szCs w:val="24"/>
        </w:rPr>
        <w:t>»</w:t>
      </w:r>
    </w:p>
    <w:p w:rsidR="000E40E4" w:rsidRPr="00661DCE" w:rsidRDefault="00895603"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 xml:space="preserve">Практическая работа  </w:t>
      </w:r>
      <w:r w:rsidR="000E40E4" w:rsidRPr="00661DCE">
        <w:rPr>
          <w:rFonts w:ascii="Times New Roman" w:hAnsi="Times New Roman" w:cs="Times New Roman"/>
          <w:b/>
          <w:bCs/>
          <w:color w:val="000000" w:themeColor="text1"/>
          <w:sz w:val="24"/>
          <w:szCs w:val="24"/>
        </w:rPr>
        <w:t>№4</w:t>
      </w:r>
      <w:r w:rsidR="000E40E4" w:rsidRPr="00661DCE">
        <w:rPr>
          <w:rFonts w:ascii="Times New Roman" w:hAnsi="Times New Roman" w:cs="Times New Roman"/>
          <w:bCs/>
          <w:color w:val="000000" w:themeColor="text1"/>
          <w:sz w:val="24"/>
          <w:szCs w:val="24"/>
        </w:rPr>
        <w:t xml:space="preserve"> «Экспериментальные задачи по теме «Подгруппа кислорода».</w:t>
      </w:r>
    </w:p>
    <w:p w:rsidR="000E40E4" w:rsidRPr="00661DCE" w:rsidRDefault="00895603"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 xml:space="preserve">Практическая работа </w:t>
      </w:r>
      <w:r w:rsidR="000E40E4" w:rsidRPr="00661DCE">
        <w:rPr>
          <w:rFonts w:ascii="Times New Roman" w:hAnsi="Times New Roman" w:cs="Times New Roman"/>
          <w:b/>
          <w:bCs/>
          <w:color w:val="000000" w:themeColor="text1"/>
          <w:sz w:val="24"/>
          <w:szCs w:val="24"/>
        </w:rPr>
        <w:t>№5</w:t>
      </w:r>
      <w:r w:rsidRPr="00661DCE">
        <w:rPr>
          <w:rFonts w:ascii="Times New Roman" w:hAnsi="Times New Roman" w:cs="Times New Roman"/>
          <w:bCs/>
          <w:color w:val="000000" w:themeColor="text1"/>
          <w:sz w:val="24"/>
          <w:szCs w:val="24"/>
        </w:rPr>
        <w:t xml:space="preserve"> «П</w:t>
      </w:r>
      <w:r w:rsidR="000E40E4" w:rsidRPr="00661DCE">
        <w:rPr>
          <w:rFonts w:ascii="Times New Roman" w:hAnsi="Times New Roman" w:cs="Times New Roman"/>
          <w:bCs/>
          <w:color w:val="000000" w:themeColor="text1"/>
          <w:sz w:val="24"/>
          <w:szCs w:val="24"/>
        </w:rPr>
        <w:t>олучение аммиака и изучение его свойств».</w:t>
      </w:r>
    </w:p>
    <w:p w:rsidR="000E40E4" w:rsidRPr="00661DCE" w:rsidRDefault="00895603"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 xml:space="preserve">Практическая работа </w:t>
      </w:r>
      <w:r w:rsidR="000E40E4" w:rsidRPr="00661DCE">
        <w:rPr>
          <w:rFonts w:ascii="Times New Roman" w:hAnsi="Times New Roman" w:cs="Times New Roman"/>
          <w:b/>
          <w:bCs/>
          <w:color w:val="000000" w:themeColor="text1"/>
          <w:sz w:val="24"/>
          <w:szCs w:val="24"/>
        </w:rPr>
        <w:t>№6</w:t>
      </w:r>
      <w:r w:rsidR="000E40E4" w:rsidRPr="00661DCE">
        <w:rPr>
          <w:rFonts w:ascii="Times New Roman" w:hAnsi="Times New Roman" w:cs="Times New Roman"/>
          <w:bCs/>
          <w:color w:val="000000" w:themeColor="text1"/>
          <w:sz w:val="24"/>
          <w:szCs w:val="24"/>
        </w:rPr>
        <w:t xml:space="preserve"> «Получение оксида углерода (</w:t>
      </w:r>
      <w:r w:rsidR="000E40E4" w:rsidRPr="00661DCE">
        <w:rPr>
          <w:rFonts w:ascii="Times New Roman" w:hAnsi="Times New Roman" w:cs="Times New Roman"/>
          <w:bCs/>
          <w:color w:val="000000" w:themeColor="text1"/>
          <w:sz w:val="24"/>
          <w:szCs w:val="24"/>
          <w:lang w:val="en-US"/>
        </w:rPr>
        <w:t>IV</w:t>
      </w:r>
      <w:r w:rsidR="000E40E4" w:rsidRPr="00661DCE">
        <w:rPr>
          <w:rFonts w:ascii="Times New Roman" w:hAnsi="Times New Roman" w:cs="Times New Roman"/>
          <w:bCs/>
          <w:color w:val="000000" w:themeColor="text1"/>
          <w:sz w:val="24"/>
          <w:szCs w:val="24"/>
        </w:rPr>
        <w:t>) и изучение его свойств. Распознавание карбонатов.</w:t>
      </w:r>
    </w:p>
    <w:p w:rsidR="000E40E4" w:rsidRPr="00661DCE" w:rsidRDefault="00895603"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
          <w:bCs/>
          <w:color w:val="000000" w:themeColor="text1"/>
          <w:sz w:val="24"/>
          <w:szCs w:val="24"/>
        </w:rPr>
        <w:t xml:space="preserve">Практическая работа </w:t>
      </w:r>
      <w:r w:rsidR="000E40E4" w:rsidRPr="00661DCE">
        <w:rPr>
          <w:rFonts w:ascii="Times New Roman" w:hAnsi="Times New Roman" w:cs="Times New Roman"/>
          <w:b/>
          <w:bCs/>
          <w:color w:val="000000" w:themeColor="text1"/>
          <w:sz w:val="24"/>
          <w:szCs w:val="24"/>
        </w:rPr>
        <w:t>№7</w:t>
      </w:r>
      <w:r w:rsidR="000E40E4" w:rsidRPr="00661DCE">
        <w:rPr>
          <w:rFonts w:ascii="Times New Roman" w:hAnsi="Times New Roman" w:cs="Times New Roman"/>
          <w:bCs/>
          <w:color w:val="000000" w:themeColor="text1"/>
          <w:sz w:val="24"/>
          <w:szCs w:val="24"/>
        </w:rPr>
        <w:t xml:space="preserve"> «Решение экспериментальных задач «Получение соединений неметаллов и изучение их свойств»</w:t>
      </w:r>
    </w:p>
    <w:p w:rsidR="000E40E4" w:rsidRPr="00661DCE" w:rsidRDefault="00A15CDC" w:rsidP="000E3088">
      <w:pPr>
        <w:pStyle w:val="a6"/>
        <w:ind w:left="0"/>
        <w:jc w:val="both"/>
        <w:rPr>
          <w:rFonts w:ascii="Times New Roman" w:hAnsi="Times New Roman" w:cs="Times New Roman"/>
          <w:b/>
          <w:bCs/>
          <w:color w:val="000000" w:themeColor="text1"/>
          <w:sz w:val="24"/>
          <w:szCs w:val="24"/>
        </w:rPr>
      </w:pPr>
      <w:r w:rsidRPr="00661DCE">
        <w:rPr>
          <w:rFonts w:ascii="Times New Roman" w:hAnsi="Times New Roman" w:cs="Times New Roman"/>
          <w:b/>
          <w:bCs/>
          <w:color w:val="000000" w:themeColor="text1"/>
          <w:sz w:val="24"/>
          <w:szCs w:val="24"/>
        </w:rPr>
        <w:lastRenderedPageBreak/>
        <w:tab/>
      </w:r>
      <w:r w:rsidR="00D73ABA" w:rsidRPr="00661DCE">
        <w:rPr>
          <w:rFonts w:ascii="Times New Roman" w:hAnsi="Times New Roman" w:cs="Times New Roman"/>
          <w:b/>
          <w:bCs/>
          <w:color w:val="000000" w:themeColor="text1"/>
          <w:sz w:val="24"/>
          <w:szCs w:val="24"/>
        </w:rPr>
        <w:t>Тема № 4</w:t>
      </w:r>
      <w:r w:rsidR="000E40E4" w:rsidRPr="00661DCE">
        <w:rPr>
          <w:rFonts w:ascii="Times New Roman" w:hAnsi="Times New Roman" w:cs="Times New Roman"/>
          <w:b/>
          <w:bCs/>
          <w:color w:val="000000" w:themeColor="text1"/>
          <w:sz w:val="24"/>
          <w:szCs w:val="24"/>
        </w:rPr>
        <w:t xml:space="preserve"> Органические вещества</w:t>
      </w:r>
      <w:r w:rsidRPr="00661DCE">
        <w:rPr>
          <w:rFonts w:ascii="Times New Roman" w:hAnsi="Times New Roman" w:cs="Times New Roman"/>
          <w:b/>
          <w:bCs/>
          <w:color w:val="000000" w:themeColor="text1"/>
          <w:sz w:val="24"/>
          <w:szCs w:val="24"/>
        </w:rPr>
        <w:t xml:space="preserve"> (16 часов)</w:t>
      </w:r>
      <w:r w:rsidR="000E40E4" w:rsidRPr="00661DCE">
        <w:rPr>
          <w:rFonts w:ascii="Times New Roman" w:hAnsi="Times New Roman" w:cs="Times New Roman"/>
          <w:b/>
          <w:bCs/>
          <w:color w:val="000000" w:themeColor="text1"/>
          <w:sz w:val="24"/>
          <w:szCs w:val="24"/>
        </w:rPr>
        <w:t>.</w:t>
      </w:r>
    </w:p>
    <w:p w:rsidR="000E40E4" w:rsidRPr="00661DCE" w:rsidRDefault="00E85B4C" w:rsidP="000E3088">
      <w:pPr>
        <w:pStyle w:val="a6"/>
        <w:ind w:left="0"/>
        <w:jc w:val="both"/>
        <w:rPr>
          <w:rFonts w:ascii="Times New Roman" w:hAnsi="Times New Roman" w:cs="Times New Roman"/>
          <w:bCs/>
          <w:color w:val="000000" w:themeColor="text1"/>
          <w:sz w:val="24"/>
          <w:szCs w:val="24"/>
        </w:rPr>
      </w:pPr>
      <w:r w:rsidRPr="00661DCE">
        <w:rPr>
          <w:rFonts w:ascii="Times New Roman" w:hAnsi="Times New Roman" w:cs="Times New Roman"/>
          <w:bCs/>
          <w:color w:val="000000" w:themeColor="text1"/>
          <w:sz w:val="24"/>
          <w:szCs w:val="24"/>
        </w:rPr>
        <w:tab/>
      </w:r>
      <w:r w:rsidR="000E40E4" w:rsidRPr="00661DCE">
        <w:rPr>
          <w:rFonts w:ascii="Times New Roman" w:hAnsi="Times New Roman" w:cs="Times New Roman"/>
          <w:bCs/>
          <w:color w:val="000000" w:themeColor="text1"/>
          <w:sz w:val="24"/>
          <w:szCs w:val="24"/>
        </w:rPr>
        <w:t xml:space="preserve">Предмет изучения органической химии. Особенности органических веществ. Основные положения теории химического строения А.М. Бутлерова. Понятие гомологического ряда. Свойства </w:t>
      </w:r>
      <w:proofErr w:type="spellStart"/>
      <w:r w:rsidR="000E40E4" w:rsidRPr="00661DCE">
        <w:rPr>
          <w:rFonts w:ascii="Times New Roman" w:hAnsi="Times New Roman" w:cs="Times New Roman"/>
          <w:bCs/>
          <w:color w:val="000000" w:themeColor="text1"/>
          <w:sz w:val="24"/>
          <w:szCs w:val="24"/>
        </w:rPr>
        <w:t>алканов</w:t>
      </w:r>
      <w:proofErr w:type="spellEnd"/>
      <w:r w:rsidR="000E40E4" w:rsidRPr="00661DCE">
        <w:rPr>
          <w:rFonts w:ascii="Times New Roman" w:hAnsi="Times New Roman" w:cs="Times New Roman"/>
          <w:bCs/>
          <w:color w:val="000000" w:themeColor="text1"/>
          <w:sz w:val="24"/>
          <w:szCs w:val="24"/>
        </w:rPr>
        <w:t xml:space="preserve">, </w:t>
      </w:r>
      <w:proofErr w:type="spellStart"/>
      <w:r w:rsidR="000E40E4" w:rsidRPr="00661DCE">
        <w:rPr>
          <w:rFonts w:ascii="Times New Roman" w:hAnsi="Times New Roman" w:cs="Times New Roman"/>
          <w:bCs/>
          <w:color w:val="000000" w:themeColor="text1"/>
          <w:sz w:val="24"/>
          <w:szCs w:val="24"/>
        </w:rPr>
        <w:t>алкенов</w:t>
      </w:r>
      <w:proofErr w:type="spellEnd"/>
      <w:r w:rsidR="000E40E4" w:rsidRPr="00661DCE">
        <w:rPr>
          <w:rFonts w:ascii="Times New Roman" w:hAnsi="Times New Roman" w:cs="Times New Roman"/>
          <w:bCs/>
          <w:color w:val="000000" w:themeColor="text1"/>
          <w:sz w:val="24"/>
          <w:szCs w:val="24"/>
        </w:rPr>
        <w:t>, спиртов, карбоновых кислот, жиров, белков, углеводов, полимеров.</w:t>
      </w:r>
    </w:p>
    <w:p w:rsidR="005E4CA4" w:rsidRDefault="00A15CDC" w:rsidP="000E3088">
      <w:pPr>
        <w:pStyle w:val="a6"/>
        <w:ind w:left="0"/>
        <w:jc w:val="both"/>
        <w:rPr>
          <w:rFonts w:ascii="Times New Roman" w:hAnsi="Times New Roman" w:cs="Times New Roman"/>
          <w:b/>
          <w:color w:val="000000" w:themeColor="text1"/>
          <w:sz w:val="24"/>
          <w:szCs w:val="24"/>
        </w:rPr>
      </w:pPr>
      <w:r w:rsidRPr="00661DCE">
        <w:rPr>
          <w:rFonts w:ascii="Times New Roman" w:hAnsi="Times New Roman" w:cs="Times New Roman"/>
          <w:b/>
          <w:bCs/>
          <w:color w:val="000000" w:themeColor="text1"/>
          <w:sz w:val="24"/>
          <w:szCs w:val="24"/>
        </w:rPr>
        <w:tab/>
      </w:r>
      <w:r w:rsidR="000E40E4" w:rsidRPr="00661DCE">
        <w:rPr>
          <w:rFonts w:ascii="Times New Roman" w:hAnsi="Times New Roman" w:cs="Times New Roman"/>
          <w:b/>
          <w:bCs/>
          <w:color w:val="000000" w:themeColor="text1"/>
          <w:sz w:val="24"/>
          <w:szCs w:val="24"/>
        </w:rPr>
        <w:t>Практическая работа №8</w:t>
      </w:r>
      <w:r w:rsidR="000E40E4" w:rsidRPr="00661DCE">
        <w:rPr>
          <w:rFonts w:ascii="Times New Roman" w:hAnsi="Times New Roman" w:cs="Times New Roman"/>
          <w:bCs/>
          <w:color w:val="000000" w:themeColor="text1"/>
          <w:sz w:val="24"/>
          <w:szCs w:val="24"/>
        </w:rPr>
        <w:t xml:space="preserve"> «Идентификация органических веществ».</w:t>
      </w:r>
      <w:r w:rsidR="00857A25">
        <w:rPr>
          <w:rFonts w:ascii="Times New Roman" w:hAnsi="Times New Roman" w:cs="Times New Roman"/>
          <w:b/>
          <w:color w:val="000000" w:themeColor="text1"/>
          <w:sz w:val="24"/>
          <w:szCs w:val="24"/>
        </w:rPr>
        <w:t xml:space="preserve"> </w:t>
      </w:r>
    </w:p>
    <w:p w:rsidR="005E4CA4" w:rsidRDefault="005E4CA4" w:rsidP="000E3088">
      <w:pPr>
        <w:pStyle w:val="a6"/>
        <w:ind w:left="0"/>
        <w:jc w:val="center"/>
        <w:rPr>
          <w:rFonts w:ascii="Times New Roman" w:hAnsi="Times New Roman" w:cs="Times New Roman"/>
          <w:b/>
          <w:color w:val="000000" w:themeColor="text1"/>
          <w:sz w:val="24"/>
          <w:szCs w:val="24"/>
        </w:rPr>
        <w:sectPr w:rsidR="005E4CA4" w:rsidSect="005E4CA4">
          <w:pgSz w:w="11906" w:h="16838"/>
          <w:pgMar w:top="709" w:right="566" w:bottom="1134" w:left="1134" w:header="708" w:footer="708" w:gutter="0"/>
          <w:cols w:space="708"/>
          <w:titlePg/>
          <w:docGrid w:linePitch="360"/>
        </w:sectPr>
      </w:pPr>
    </w:p>
    <w:p w:rsidR="001B5827" w:rsidRPr="005E0B1B" w:rsidRDefault="00911AFA" w:rsidP="004B5265">
      <w:pPr>
        <w:pStyle w:val="a6"/>
        <w:ind w:left="0"/>
        <w:jc w:val="center"/>
        <w:outlineLvl w:val="0"/>
        <w:rPr>
          <w:color w:val="000000" w:themeColor="text1"/>
        </w:rPr>
      </w:pPr>
      <w:bookmarkStart w:id="3" w:name="_Toc533669550"/>
      <w:r w:rsidRPr="005E0B1B">
        <w:rPr>
          <w:rFonts w:ascii="Times New Roman" w:hAnsi="Times New Roman" w:cs="Times New Roman"/>
          <w:b/>
          <w:color w:val="000000" w:themeColor="text1"/>
          <w:sz w:val="24"/>
          <w:szCs w:val="24"/>
        </w:rPr>
        <w:lastRenderedPageBreak/>
        <w:t xml:space="preserve">4. </w:t>
      </w:r>
      <w:r w:rsidR="000428E0">
        <w:rPr>
          <w:rFonts w:ascii="Times New Roman" w:hAnsi="Times New Roman" w:cs="Times New Roman"/>
          <w:b/>
          <w:color w:val="000000" w:themeColor="text1"/>
          <w:sz w:val="24"/>
          <w:szCs w:val="24"/>
        </w:rPr>
        <w:t>Т</w:t>
      </w:r>
      <w:r w:rsidR="001B5827" w:rsidRPr="005E0B1B">
        <w:rPr>
          <w:rFonts w:ascii="Times New Roman" w:hAnsi="Times New Roman" w:cs="Times New Roman"/>
          <w:b/>
          <w:color w:val="000000" w:themeColor="text1"/>
          <w:sz w:val="24"/>
          <w:szCs w:val="24"/>
        </w:rPr>
        <w:t>ематическое планирование</w:t>
      </w:r>
      <w:bookmarkEnd w:id="3"/>
    </w:p>
    <w:tbl>
      <w:tblPr>
        <w:tblW w:w="15609" w:type="dxa"/>
        <w:tblInd w:w="93" w:type="dxa"/>
        <w:tblLayout w:type="fixed"/>
        <w:tblLook w:val="04A0" w:firstRow="1" w:lastRow="0" w:firstColumn="1" w:lastColumn="0" w:noHBand="0" w:noVBand="1"/>
      </w:tblPr>
      <w:tblGrid>
        <w:gridCol w:w="649"/>
        <w:gridCol w:w="1100"/>
        <w:gridCol w:w="1101"/>
        <w:gridCol w:w="2835"/>
        <w:gridCol w:w="1134"/>
        <w:gridCol w:w="2835"/>
        <w:gridCol w:w="1985"/>
        <w:gridCol w:w="1985"/>
        <w:gridCol w:w="1985"/>
      </w:tblGrid>
      <w:tr w:rsidR="00C776F0" w:rsidRPr="00C776F0" w:rsidTr="004B5265">
        <w:trPr>
          <w:trHeight w:val="458"/>
        </w:trPr>
        <w:tc>
          <w:tcPr>
            <w:tcW w:w="649" w:type="dxa"/>
            <w:vMerge w:val="restart"/>
            <w:tcBorders>
              <w:top w:val="single" w:sz="4" w:space="0" w:color="auto"/>
              <w:left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w:t>
            </w:r>
          </w:p>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2201" w:type="dxa"/>
            <w:gridSpan w:val="2"/>
            <w:tcBorders>
              <w:top w:val="single" w:sz="4" w:space="0" w:color="auto"/>
              <w:left w:val="nil"/>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Дата проведения</w:t>
            </w:r>
          </w:p>
        </w:tc>
        <w:tc>
          <w:tcPr>
            <w:tcW w:w="2835" w:type="dxa"/>
            <w:vMerge w:val="restart"/>
            <w:tcBorders>
              <w:top w:val="single" w:sz="4" w:space="0" w:color="auto"/>
              <w:left w:val="nil"/>
              <w:right w:val="single" w:sz="4" w:space="0" w:color="auto"/>
            </w:tcBorders>
            <w:shd w:val="clear" w:color="000000" w:fill="FFFFFF"/>
            <w:hideMark/>
          </w:tcPr>
          <w:p w:rsidR="00C776F0" w:rsidRPr="00C776F0" w:rsidRDefault="004B5265" w:rsidP="004B5265">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урока</w:t>
            </w:r>
          </w:p>
        </w:tc>
        <w:tc>
          <w:tcPr>
            <w:tcW w:w="1134" w:type="dxa"/>
            <w:vMerge w:val="restart"/>
            <w:tcBorders>
              <w:top w:val="single" w:sz="4" w:space="0" w:color="auto"/>
              <w:left w:val="nil"/>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Кол-во</w:t>
            </w:r>
          </w:p>
          <w:p w:rsidR="00C776F0" w:rsidRPr="00C776F0" w:rsidRDefault="004B5265" w:rsidP="004B5265">
            <w:pPr>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часов</w:t>
            </w:r>
          </w:p>
        </w:tc>
        <w:tc>
          <w:tcPr>
            <w:tcW w:w="2835" w:type="dxa"/>
            <w:vMerge w:val="restart"/>
            <w:tcBorders>
              <w:top w:val="single" w:sz="4" w:space="0" w:color="auto"/>
              <w:left w:val="nil"/>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Характеристика видов деятельности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Тип урока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Вид контроля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ИКТ</w:t>
            </w:r>
          </w:p>
        </w:tc>
      </w:tr>
      <w:tr w:rsidR="00C776F0" w:rsidRPr="00C776F0" w:rsidTr="004B5265">
        <w:trPr>
          <w:trHeight w:val="279"/>
        </w:trPr>
        <w:tc>
          <w:tcPr>
            <w:tcW w:w="649" w:type="dxa"/>
            <w:vMerge/>
            <w:tcBorders>
              <w:left w:val="single" w:sz="4" w:space="0" w:color="auto"/>
              <w:bottom w:val="single" w:sz="4" w:space="0" w:color="auto"/>
              <w:right w:val="single" w:sz="4" w:space="0" w:color="auto"/>
            </w:tcBorders>
            <w:shd w:val="clear" w:color="000000" w:fill="FFFFFF"/>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1100" w:type="dxa"/>
            <w:tcBorders>
              <w:top w:val="nil"/>
              <w:left w:val="nil"/>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план</w:t>
            </w:r>
          </w:p>
        </w:tc>
        <w:tc>
          <w:tcPr>
            <w:tcW w:w="1101" w:type="dxa"/>
            <w:tcBorders>
              <w:top w:val="nil"/>
              <w:left w:val="nil"/>
              <w:bottom w:val="single" w:sz="4" w:space="0" w:color="auto"/>
              <w:right w:val="single" w:sz="4" w:space="0" w:color="auto"/>
            </w:tcBorders>
            <w:shd w:val="clear" w:color="000000" w:fill="FFFFFF"/>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факт</w:t>
            </w:r>
          </w:p>
        </w:tc>
        <w:tc>
          <w:tcPr>
            <w:tcW w:w="2835" w:type="dxa"/>
            <w:vMerge/>
            <w:tcBorders>
              <w:left w:val="nil"/>
              <w:bottom w:val="single" w:sz="4" w:space="0" w:color="auto"/>
              <w:right w:val="single" w:sz="4" w:space="0" w:color="auto"/>
            </w:tcBorders>
            <w:shd w:val="clear" w:color="000000" w:fill="FFFFFF"/>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1134" w:type="dxa"/>
            <w:vMerge/>
            <w:tcBorders>
              <w:left w:val="nil"/>
              <w:bottom w:val="single" w:sz="4" w:space="0" w:color="auto"/>
              <w:right w:val="single" w:sz="4" w:space="0" w:color="auto"/>
            </w:tcBorders>
            <w:shd w:val="clear" w:color="000000" w:fill="FFFFFF"/>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2835" w:type="dxa"/>
            <w:vMerge/>
            <w:tcBorders>
              <w:left w:val="nil"/>
              <w:bottom w:val="single" w:sz="4" w:space="0" w:color="auto"/>
              <w:right w:val="single" w:sz="4" w:space="0" w:color="auto"/>
            </w:tcBorders>
            <w:shd w:val="clear" w:color="000000" w:fill="FFFFFF"/>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C776F0" w:rsidRPr="00C776F0" w:rsidRDefault="00C776F0" w:rsidP="000E3088">
            <w:pPr>
              <w:spacing w:after="0"/>
              <w:rPr>
                <w:rFonts w:ascii="Times New Roman" w:eastAsia="Times New Roman" w:hAnsi="Times New Roman" w:cs="Times New Roman"/>
                <w:b/>
                <w:bCs/>
                <w:color w:val="000000"/>
                <w:sz w:val="24"/>
                <w:szCs w:val="24"/>
                <w:lang w:eastAsia="ru-RU"/>
              </w:rPr>
            </w:pPr>
          </w:p>
        </w:tc>
      </w:tr>
      <w:tr w:rsidR="00C776F0" w:rsidRPr="00C776F0" w:rsidTr="004B5265">
        <w:trPr>
          <w:trHeight w:val="222"/>
        </w:trPr>
        <w:tc>
          <w:tcPr>
            <w:tcW w:w="15609" w:type="dxa"/>
            <w:gridSpan w:val="9"/>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Тема  1. Введение. Общая характеристика химических элементов и химических реакций (8 часов)</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Инструктаж по технике безопасности. Характеристика химического элемента.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 xml:space="preserve">Техника безопасности в кабинете химии. Характеристика химических элементов по его положению в Периодической системе </w:t>
            </w:r>
            <w:proofErr w:type="spellStart"/>
            <w:r w:rsidRPr="00C776F0">
              <w:rPr>
                <w:rFonts w:ascii="Times New Roman" w:eastAsia="Times New Roman" w:hAnsi="Times New Roman" w:cs="Times New Roman"/>
                <w:color w:val="000000" w:themeColor="text1"/>
                <w:sz w:val="24"/>
                <w:szCs w:val="24"/>
                <w:lang w:eastAsia="ru-RU"/>
              </w:rPr>
              <w:t>Д.И.Менделеева</w:t>
            </w:r>
            <w:proofErr w:type="spellEnd"/>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Вводный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Закономерности изменения свойств атомов, простых веществ и соединений</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Свойства оксидов и кислот, оснований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Генетический ряд металлов и неметаллов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Генетический ряд металлов и неметаллов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Амфотерность. Генетический ряд переходного элемента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Понятие о переходных элементах. Амфотерность. Генетический ряд переходного элемента.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Периодический закон и Периодическая система химический элементов </w:t>
            </w:r>
            <w:proofErr w:type="spellStart"/>
            <w:r w:rsidRPr="00C776F0">
              <w:rPr>
                <w:rFonts w:ascii="Times New Roman" w:eastAsia="Times New Roman" w:hAnsi="Times New Roman" w:cs="Times New Roman"/>
                <w:color w:val="000000"/>
                <w:sz w:val="24"/>
                <w:szCs w:val="24"/>
                <w:lang w:eastAsia="ru-RU"/>
              </w:rPr>
              <w:t>Д.И.Менделеева</w:t>
            </w:r>
            <w:proofErr w:type="spellEnd"/>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Повторение понятий аллотропия, изотопы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Химические реакции. Скорость химической </w:t>
            </w:r>
            <w:r w:rsidRPr="00C776F0">
              <w:rPr>
                <w:rFonts w:ascii="Times New Roman" w:eastAsia="Times New Roman" w:hAnsi="Times New Roman" w:cs="Times New Roman"/>
                <w:color w:val="000000"/>
                <w:sz w:val="24"/>
                <w:szCs w:val="24"/>
                <w:lang w:eastAsia="ru-RU"/>
              </w:rPr>
              <w:lastRenderedPageBreak/>
              <w:t>реакции</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которую </w:t>
            </w:r>
            <w:r w:rsidRPr="00C776F0">
              <w:rPr>
                <w:rFonts w:ascii="Times New Roman" w:eastAsia="Times New Roman" w:hAnsi="Times New Roman" w:cs="Times New Roman"/>
                <w:color w:val="000000"/>
                <w:sz w:val="24"/>
                <w:szCs w:val="24"/>
                <w:lang w:eastAsia="ru-RU"/>
              </w:rPr>
              <w:lastRenderedPageBreak/>
              <w:t>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lastRenderedPageBreak/>
              <w:t>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Катализаторы и катализ</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Скорость химической реакции</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i/>
                <w:iCs/>
                <w:color w:val="000000"/>
                <w:sz w:val="24"/>
                <w:szCs w:val="24"/>
                <w:lang w:eastAsia="ru-RU"/>
              </w:rPr>
            </w:pPr>
            <w:r w:rsidRPr="00C776F0">
              <w:rPr>
                <w:rFonts w:ascii="Times New Roman" w:eastAsia="Times New Roman" w:hAnsi="Times New Roman" w:cs="Times New Roman"/>
                <w:b/>
                <w:bCs/>
                <w:i/>
                <w:iCs/>
                <w:color w:val="000000"/>
                <w:sz w:val="24"/>
                <w:szCs w:val="24"/>
                <w:lang w:eastAsia="ru-RU"/>
              </w:rPr>
              <w:t>Контрольная работа № 1</w:t>
            </w:r>
            <w:r w:rsidRPr="00C776F0">
              <w:rPr>
                <w:rFonts w:ascii="Times New Roman" w:eastAsia="Times New Roman" w:hAnsi="Times New Roman" w:cs="Times New Roman"/>
                <w:color w:val="000000"/>
                <w:sz w:val="24"/>
                <w:szCs w:val="24"/>
                <w:lang w:eastAsia="ru-RU"/>
              </w:rPr>
              <w:t xml:space="preserve"> по теме «Общая характеристика химических элементов и химических реакций»</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Энергия активации</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15609" w:type="dxa"/>
            <w:gridSpan w:val="9"/>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b/>
                <w:bCs/>
                <w:color w:val="000000" w:themeColor="text1"/>
                <w:sz w:val="24"/>
                <w:szCs w:val="24"/>
                <w:lang w:eastAsia="ru-RU"/>
              </w:rPr>
              <w:t>Тема 2. Металлы (20 часов)</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Век медный, бронзовый железный</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Краткий экскурс в историю знакомства человека с металлами.</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Обобщение и повторение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 xml:space="preserve">Положение металлов в Периодической системе химических элементов </w:t>
            </w:r>
            <w:proofErr w:type="spellStart"/>
            <w:r w:rsidRPr="00C776F0">
              <w:rPr>
                <w:rFonts w:ascii="Times New Roman" w:eastAsia="Times New Roman" w:hAnsi="Times New Roman" w:cs="Times New Roman"/>
                <w:color w:val="000000" w:themeColor="text1"/>
                <w:sz w:val="24"/>
                <w:szCs w:val="24"/>
                <w:lang w:eastAsia="ru-RU"/>
              </w:rPr>
              <w:t>Д.И.Менделеева</w:t>
            </w:r>
            <w:proofErr w:type="spellEnd"/>
            <w:r w:rsidRPr="00C776F0">
              <w:rPr>
                <w:rFonts w:ascii="Times New Roman" w:eastAsia="Times New Roman" w:hAnsi="Times New Roman" w:cs="Times New Roman"/>
                <w:color w:val="000000" w:themeColor="text1"/>
                <w:sz w:val="24"/>
                <w:szCs w:val="24"/>
                <w:lang w:eastAsia="ru-RU"/>
              </w:rPr>
              <w:t>. Металлическая кристаллическая решетка и металлическая химическая связь. Общие физические свойства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Физические свойства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Формирование знаний о физических свойствах металлов, значении металлов в жизни человека.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lastRenderedPageBreak/>
              <w:t>12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Сплавы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Сплавы, их свойства и значение.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Химические свойства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Химические свойства металлов как восстановителей, а также в свете их положения в электрохимическом ряду напряжений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Получение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Общие способы получения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Общие понятия о коррозии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Коррозия металлов и способы борьбы с ней.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Тестирование</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i/>
                <w:iCs/>
                <w:color w:val="000000"/>
                <w:sz w:val="24"/>
                <w:szCs w:val="24"/>
                <w:lang w:eastAsia="ru-RU"/>
              </w:rPr>
            </w:pPr>
            <w:r w:rsidRPr="00C776F0">
              <w:rPr>
                <w:rFonts w:ascii="Times New Roman" w:eastAsia="Times New Roman" w:hAnsi="Times New Roman" w:cs="Times New Roman"/>
                <w:b/>
                <w:bCs/>
                <w:i/>
                <w:iCs/>
                <w:color w:val="000000"/>
                <w:spacing w:val="-8"/>
                <w:sz w:val="24"/>
                <w:szCs w:val="24"/>
                <w:lang w:eastAsia="ru-RU"/>
              </w:rPr>
              <w:t xml:space="preserve">Контрольная работа № 2 </w:t>
            </w:r>
            <w:r w:rsidRPr="00C776F0">
              <w:rPr>
                <w:rFonts w:ascii="Times New Roman" w:eastAsia="Times New Roman" w:hAnsi="Times New Roman" w:cs="Times New Roman"/>
                <w:color w:val="000000"/>
                <w:spacing w:val="-8"/>
                <w:sz w:val="24"/>
                <w:szCs w:val="24"/>
                <w:lang w:eastAsia="ru-RU"/>
              </w:rPr>
              <w:t xml:space="preserve"> по теме «Общие свойства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Повторение и обобщение по теме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Обобщение и повторение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Щелочные металлы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атомов щелочных металлов. Физические и химические свойства. Способы получения. Соединения щелочных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Щелочноземельные металлы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Строение атомов щелочных металлов. Физические и </w:t>
            </w:r>
            <w:r w:rsidRPr="00C776F0">
              <w:rPr>
                <w:rFonts w:ascii="Times New Roman" w:eastAsia="Times New Roman" w:hAnsi="Times New Roman" w:cs="Times New Roman"/>
                <w:color w:val="000000"/>
                <w:sz w:val="24"/>
                <w:szCs w:val="24"/>
                <w:lang w:eastAsia="ru-RU"/>
              </w:rPr>
              <w:lastRenderedPageBreak/>
              <w:t>химические свойства. Способы получения. Соединения щелочноземельных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которую подготовил </w:t>
            </w:r>
            <w:r w:rsidRPr="00C776F0">
              <w:rPr>
                <w:rFonts w:ascii="Times New Roman" w:eastAsia="Times New Roman" w:hAnsi="Times New Roman" w:cs="Times New Roman"/>
                <w:color w:val="000000"/>
                <w:sz w:val="24"/>
                <w:szCs w:val="24"/>
                <w:lang w:eastAsia="ru-RU"/>
              </w:rPr>
              <w:lastRenderedPageBreak/>
              <w:t>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19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Соединения щелочноземельных металлов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Соединения щелочноземельных металлов и их практическое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Тестирование</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Алюминий</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алюминия. Его физические и химические свойства.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Соединения алюминия. Применение</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Соединения алюминия и области их применения.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Тестирование</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Железо</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железа. Физические и химические свойства железа.  Качественные реакции на катионы:Fe</w:t>
            </w:r>
            <w:r w:rsidRPr="00C776F0">
              <w:rPr>
                <w:rFonts w:ascii="Times New Roman" w:eastAsia="Times New Roman" w:hAnsi="Times New Roman" w:cs="Times New Roman"/>
                <w:color w:val="000000"/>
                <w:sz w:val="24"/>
                <w:szCs w:val="24"/>
                <w:vertAlign w:val="superscript"/>
                <w:lang w:eastAsia="ru-RU"/>
              </w:rPr>
              <w:t>2+</w:t>
            </w:r>
            <w:r w:rsidRPr="00C776F0">
              <w:rPr>
                <w:rFonts w:ascii="Times New Roman" w:eastAsia="Times New Roman" w:hAnsi="Times New Roman" w:cs="Times New Roman"/>
                <w:color w:val="000000"/>
                <w:sz w:val="24"/>
                <w:szCs w:val="24"/>
                <w:lang w:eastAsia="ru-RU"/>
              </w:rPr>
              <w:t>, Fe</w:t>
            </w:r>
            <w:r w:rsidRPr="00C776F0">
              <w:rPr>
                <w:rFonts w:ascii="Times New Roman" w:eastAsia="Times New Roman" w:hAnsi="Times New Roman" w:cs="Times New Roman"/>
                <w:color w:val="000000"/>
                <w:sz w:val="24"/>
                <w:szCs w:val="24"/>
                <w:vertAlign w:val="superscript"/>
                <w:lang w:eastAsia="ru-RU"/>
              </w:rPr>
              <w:t>3+</w:t>
            </w:r>
            <w:r w:rsidRPr="00C776F0">
              <w:rPr>
                <w:rFonts w:ascii="Times New Roman" w:eastAsia="Times New Roman" w:hAnsi="Times New Roman" w:cs="Times New Roman"/>
                <w:color w:val="000000"/>
                <w:sz w:val="24"/>
                <w:szCs w:val="24"/>
                <w:lang w:eastAsia="ru-RU"/>
              </w:rPr>
              <w:t>. Соединения железа.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Генетические ряды железа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Генетические ряды Fe</w:t>
            </w:r>
            <w:r w:rsidRPr="00C776F0">
              <w:rPr>
                <w:rFonts w:ascii="Times New Roman" w:eastAsia="Times New Roman" w:hAnsi="Times New Roman" w:cs="Times New Roman"/>
                <w:color w:val="000000"/>
                <w:sz w:val="24"/>
                <w:szCs w:val="24"/>
                <w:vertAlign w:val="superscript"/>
                <w:lang w:eastAsia="ru-RU"/>
              </w:rPr>
              <w:t>2+</w:t>
            </w:r>
            <w:r w:rsidRPr="00C776F0">
              <w:rPr>
                <w:rFonts w:ascii="Times New Roman" w:eastAsia="Times New Roman" w:hAnsi="Times New Roman" w:cs="Times New Roman"/>
                <w:color w:val="000000"/>
                <w:sz w:val="24"/>
                <w:szCs w:val="24"/>
                <w:lang w:eastAsia="ru-RU"/>
              </w:rPr>
              <w:t>, Fe</w:t>
            </w:r>
            <w:r w:rsidRPr="00C776F0">
              <w:rPr>
                <w:rFonts w:ascii="Times New Roman" w:eastAsia="Times New Roman" w:hAnsi="Times New Roman" w:cs="Times New Roman"/>
                <w:color w:val="000000"/>
                <w:sz w:val="24"/>
                <w:szCs w:val="24"/>
                <w:vertAlign w:val="superscript"/>
                <w:lang w:eastAsia="ru-RU"/>
              </w:rPr>
              <w:t>3+</w:t>
            </w:r>
            <w:r w:rsidRPr="00C776F0">
              <w:rPr>
                <w:rFonts w:ascii="Times New Roman" w:eastAsia="Times New Roman" w:hAnsi="Times New Roman" w:cs="Times New Roman"/>
                <w:color w:val="000000"/>
                <w:sz w:val="24"/>
                <w:szCs w:val="24"/>
                <w:lang w:eastAsia="ru-RU"/>
              </w:rPr>
              <w:t>.</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pacing w:val="-8"/>
                <w:sz w:val="24"/>
                <w:szCs w:val="24"/>
                <w:lang w:eastAsia="ru-RU"/>
              </w:rPr>
              <w:t xml:space="preserve">Практическая работа № 1 </w:t>
            </w:r>
            <w:r w:rsidRPr="00C776F0">
              <w:rPr>
                <w:rFonts w:ascii="Times New Roman" w:eastAsia="Times New Roman" w:hAnsi="Times New Roman" w:cs="Times New Roman"/>
                <w:color w:val="000000"/>
                <w:spacing w:val="-8"/>
                <w:sz w:val="24"/>
                <w:szCs w:val="24"/>
                <w:lang w:eastAsia="ru-RU"/>
              </w:rPr>
              <w:t xml:space="preserve">«Осуществление цепочки химических </w:t>
            </w:r>
            <w:r w:rsidRPr="00C776F0">
              <w:rPr>
                <w:rFonts w:ascii="Times New Roman" w:eastAsia="Times New Roman" w:hAnsi="Times New Roman" w:cs="Times New Roman"/>
                <w:color w:val="000000"/>
                <w:spacing w:val="-8"/>
                <w:sz w:val="24"/>
                <w:szCs w:val="24"/>
                <w:lang w:eastAsia="ru-RU"/>
              </w:rPr>
              <w:lastRenderedPageBreak/>
              <w:t>превращений»</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Осуществление цепочки химических превращений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25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Решение экспериментальных задач</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Решение экспериментальных задач на распознавание получение соединений металлов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26</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pacing w:val="-8"/>
                <w:sz w:val="24"/>
                <w:szCs w:val="24"/>
                <w:lang w:eastAsia="ru-RU"/>
              </w:rPr>
              <w:t>Практическая работа № 2</w:t>
            </w:r>
            <w:r w:rsidR="00606831" w:rsidRPr="00C776F0">
              <w:rPr>
                <w:rFonts w:ascii="Times New Roman" w:eastAsia="Times New Roman" w:hAnsi="Times New Roman" w:cs="Times New Roman"/>
                <w:color w:val="000000"/>
                <w:spacing w:val="-8"/>
                <w:sz w:val="24"/>
                <w:szCs w:val="24"/>
                <w:lang w:eastAsia="ru-RU"/>
              </w:rPr>
              <w:t>«Качественные реакции на ионы металлов»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Получение и свойства соединений металлов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Решение расчетных задач на массовую или объемную долю выхода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Решение расчетных задач на массовую или объемную долю выхода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pacing w:val="-8"/>
                <w:sz w:val="24"/>
                <w:szCs w:val="24"/>
                <w:lang w:eastAsia="ru-RU"/>
              </w:rPr>
              <w:t>Контрольная работа № 3</w:t>
            </w:r>
            <w:r w:rsidRPr="00C776F0">
              <w:rPr>
                <w:rFonts w:ascii="Times New Roman" w:eastAsia="Times New Roman" w:hAnsi="Times New Roman" w:cs="Times New Roman"/>
                <w:color w:val="000000"/>
                <w:spacing w:val="-8"/>
                <w:sz w:val="24"/>
                <w:szCs w:val="24"/>
                <w:lang w:eastAsia="ru-RU"/>
              </w:rPr>
              <w:t xml:space="preserve"> по теме «Металлы »</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Контроль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Тема 3. Неметаллы  (26 часов)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29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Общая характеристика неметаллов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Общая характеристика неметаллов: положение в Периодической системе химических элементов Д.И. Менделеева, особенности строения атомов, </w:t>
            </w:r>
            <w:proofErr w:type="spellStart"/>
            <w:r w:rsidRPr="00C776F0">
              <w:rPr>
                <w:rFonts w:ascii="Times New Roman" w:eastAsia="Times New Roman" w:hAnsi="Times New Roman" w:cs="Times New Roman"/>
                <w:color w:val="000000"/>
                <w:sz w:val="24"/>
                <w:szCs w:val="24"/>
                <w:lang w:eastAsia="ru-RU"/>
              </w:rPr>
              <w:t>электроотрицательность</w:t>
            </w:r>
            <w:proofErr w:type="spellEnd"/>
            <w:r w:rsidRPr="00C776F0">
              <w:rPr>
                <w:rFonts w:ascii="Times New Roman" w:eastAsia="Times New Roman" w:hAnsi="Times New Roman" w:cs="Times New Roman"/>
                <w:color w:val="000000"/>
                <w:sz w:val="24"/>
                <w:szCs w:val="24"/>
                <w:lang w:eastAsia="ru-RU"/>
              </w:rPr>
              <w:t xml:space="preserve"> как мера «</w:t>
            </w:r>
            <w:proofErr w:type="spellStart"/>
            <w:r w:rsidRPr="00C776F0">
              <w:rPr>
                <w:rFonts w:ascii="Times New Roman" w:eastAsia="Times New Roman" w:hAnsi="Times New Roman" w:cs="Times New Roman"/>
                <w:color w:val="000000"/>
                <w:sz w:val="24"/>
                <w:szCs w:val="24"/>
                <w:lang w:eastAsia="ru-RU"/>
              </w:rPr>
              <w:t>неметалличности</w:t>
            </w:r>
            <w:proofErr w:type="spellEnd"/>
            <w:r w:rsidRPr="00C776F0">
              <w:rPr>
                <w:rFonts w:ascii="Times New Roman" w:eastAsia="Times New Roman" w:hAnsi="Times New Roman" w:cs="Times New Roman"/>
                <w:color w:val="000000"/>
                <w:sz w:val="24"/>
                <w:szCs w:val="24"/>
                <w:lang w:eastAsia="ru-RU"/>
              </w:rPr>
              <w:t xml:space="preserve">, ряд ЭО. Кристаллическое строение неметаллов. Аллотропия. Физические </w:t>
            </w:r>
            <w:proofErr w:type="spellStart"/>
            <w:r w:rsidRPr="00C776F0">
              <w:rPr>
                <w:rFonts w:ascii="Times New Roman" w:eastAsia="Times New Roman" w:hAnsi="Times New Roman" w:cs="Times New Roman"/>
                <w:color w:val="000000"/>
                <w:sz w:val="24"/>
                <w:szCs w:val="24"/>
                <w:lang w:eastAsia="ru-RU"/>
              </w:rPr>
              <w:t>свойстванеметаллов</w:t>
            </w:r>
            <w:proofErr w:type="spellEnd"/>
            <w:r w:rsidRPr="00C776F0">
              <w:rPr>
                <w:rFonts w:ascii="Times New Roman" w:eastAsia="Times New Roman" w:hAnsi="Times New Roman" w:cs="Times New Roman"/>
                <w:color w:val="000000"/>
                <w:sz w:val="24"/>
                <w:szCs w:val="24"/>
                <w:lang w:eastAsia="ru-RU"/>
              </w:rPr>
              <w:t xml:space="preserve">. </w:t>
            </w:r>
            <w:r w:rsidRPr="00C776F0">
              <w:rPr>
                <w:rFonts w:ascii="Times New Roman" w:eastAsia="Times New Roman" w:hAnsi="Times New Roman" w:cs="Times New Roman"/>
                <w:color w:val="000000"/>
                <w:sz w:val="24"/>
                <w:szCs w:val="24"/>
                <w:lang w:eastAsia="ru-RU"/>
              </w:rPr>
              <w:lastRenderedPageBreak/>
              <w:t>Относительность понятий «металл» и «неметалл». Общие химические свойства неметаллов.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Систематизации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30</w:t>
            </w:r>
          </w:p>
        </w:tc>
        <w:tc>
          <w:tcPr>
            <w:tcW w:w="1100"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Химические элементы в клетках живых организмов</w:t>
            </w:r>
          </w:p>
        </w:tc>
        <w:tc>
          <w:tcPr>
            <w:tcW w:w="1134"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Химические элементы в клетках живых организмов: макроэлементы, микроэлементы</w:t>
            </w:r>
          </w:p>
        </w:tc>
        <w:tc>
          <w:tcPr>
            <w:tcW w:w="198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Водород</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Строение атома и молекулы. Физические и химические свойства водорода, его получение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Вода.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Гидрофильные и гидрофобные вещества. Химические свойства воды. Круговорот воды в природе. Минеральная и дистиллированная вода, ее получение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Галогены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Общая характеристика </w:t>
            </w:r>
            <w:r w:rsidRPr="00C776F0">
              <w:rPr>
                <w:rFonts w:ascii="Times New Roman" w:eastAsia="Times New Roman" w:hAnsi="Times New Roman" w:cs="Times New Roman"/>
                <w:color w:val="000000"/>
                <w:sz w:val="24"/>
                <w:szCs w:val="24"/>
                <w:lang w:eastAsia="ru-RU"/>
              </w:rPr>
              <w:lastRenderedPageBreak/>
              <w:t>галогенов: строение атомов; простые вещества их физические и химические свойства Изучение нового материала Устный опрос</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 xml:space="preserve">Изучение нового </w:t>
            </w:r>
            <w:r w:rsidRPr="00C776F0">
              <w:rPr>
                <w:rFonts w:ascii="Times New Roman" w:eastAsia="Times New Roman" w:hAnsi="Times New Roman" w:cs="Times New Roman"/>
                <w:color w:val="000000"/>
                <w:sz w:val="24"/>
                <w:szCs w:val="24"/>
                <w:lang w:eastAsia="ru-RU"/>
              </w:rPr>
              <w:lastRenderedPageBreak/>
              <w:t>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w:t>
            </w:r>
            <w:r w:rsidRPr="00C776F0">
              <w:rPr>
                <w:rFonts w:ascii="Times New Roman" w:eastAsia="Times New Roman" w:hAnsi="Times New Roman" w:cs="Times New Roman"/>
                <w:color w:val="000000"/>
                <w:sz w:val="24"/>
                <w:szCs w:val="24"/>
                <w:lang w:eastAsia="ru-RU"/>
              </w:rPr>
              <w:lastRenderedPageBreak/>
              <w:t>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34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Соединения галогенов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Основные соединения галогенов, их свойства.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themeColor="text1"/>
                <w:sz w:val="24"/>
                <w:szCs w:val="24"/>
                <w:lang w:eastAsia="ru-RU"/>
              </w:rPr>
              <w:t xml:space="preserve">Практическая работа №3 </w:t>
            </w:r>
            <w:r w:rsidRPr="00C776F0">
              <w:rPr>
                <w:rFonts w:ascii="Times New Roman" w:eastAsia="Times New Roman" w:hAnsi="Times New Roman" w:cs="Times New Roman"/>
                <w:color w:val="000000"/>
                <w:sz w:val="24"/>
                <w:szCs w:val="24"/>
                <w:lang w:eastAsia="ru-RU"/>
              </w:rPr>
              <w:t xml:space="preserve">«Способы получения </w:t>
            </w:r>
            <w:proofErr w:type="spellStart"/>
            <w:r w:rsidRPr="00C776F0">
              <w:rPr>
                <w:rFonts w:ascii="Times New Roman" w:eastAsia="Times New Roman" w:hAnsi="Times New Roman" w:cs="Times New Roman"/>
                <w:color w:val="000000"/>
                <w:sz w:val="24"/>
                <w:szCs w:val="24"/>
                <w:lang w:eastAsia="ru-RU"/>
              </w:rPr>
              <w:t>галагеноводородов</w:t>
            </w:r>
            <w:proofErr w:type="spellEnd"/>
            <w:r w:rsidRPr="00C776F0">
              <w:rPr>
                <w:rFonts w:ascii="Times New Roman" w:eastAsia="Times New Roman" w:hAnsi="Times New Roman" w:cs="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 xml:space="preserve">Способы получения галогенов. Краткие сведения о хлоре, броме, фторе и </w:t>
            </w:r>
            <w:proofErr w:type="spellStart"/>
            <w:r w:rsidRPr="00C776F0">
              <w:rPr>
                <w:rFonts w:ascii="Times New Roman" w:eastAsia="Times New Roman" w:hAnsi="Times New Roman" w:cs="Times New Roman"/>
                <w:color w:val="000000" w:themeColor="text1"/>
                <w:sz w:val="24"/>
                <w:szCs w:val="24"/>
                <w:lang w:eastAsia="ru-RU"/>
              </w:rPr>
              <w:t>иоде</w:t>
            </w:r>
            <w:proofErr w:type="spellEnd"/>
            <w:r w:rsidRPr="00C776F0">
              <w:rPr>
                <w:rFonts w:ascii="Times New Roman" w:eastAsia="Times New Roman" w:hAnsi="Times New Roman" w:cs="Times New Roman"/>
                <w:color w:val="000000" w:themeColor="text1"/>
                <w:sz w:val="24"/>
                <w:szCs w:val="24"/>
                <w:lang w:eastAsia="ru-RU"/>
              </w:rPr>
              <w:t>. Применение галогенов и их соединений в народном хозяйстве.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themeColor="text1"/>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Кислород</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и аллотропия кислорода; свойства и применение его аллотропных модификаций.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Сера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и аллотропия серы; свойства и применение ромбической серы.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Оксиды серы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Оксиды серы (IV) и (VI); их получение, свойства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39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 xml:space="preserve">Серная кислота. </w:t>
            </w:r>
            <w:r w:rsidRPr="00C776F0">
              <w:rPr>
                <w:rFonts w:ascii="Times New Roman" w:eastAsia="Times New Roman" w:hAnsi="Times New Roman" w:cs="Times New Roman"/>
                <w:color w:val="000000"/>
                <w:spacing w:val="-8"/>
                <w:sz w:val="24"/>
                <w:szCs w:val="24"/>
                <w:lang w:eastAsia="ru-RU"/>
              </w:rPr>
              <w:lastRenderedPageBreak/>
              <w:t>Производство серной кислоты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Серная кислота как </w:t>
            </w:r>
            <w:r w:rsidRPr="00C776F0">
              <w:rPr>
                <w:rFonts w:ascii="Times New Roman" w:eastAsia="Times New Roman" w:hAnsi="Times New Roman" w:cs="Times New Roman"/>
                <w:color w:val="000000"/>
                <w:sz w:val="24"/>
                <w:szCs w:val="24"/>
                <w:lang w:eastAsia="ru-RU"/>
              </w:rPr>
              <w:lastRenderedPageBreak/>
              <w:t>электролит и ее соли, их применение в народном хозяйстве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 xml:space="preserve">Изучение нового </w:t>
            </w:r>
            <w:r w:rsidRPr="00C776F0">
              <w:rPr>
                <w:rFonts w:ascii="Times New Roman" w:eastAsia="Times New Roman" w:hAnsi="Times New Roman" w:cs="Times New Roman"/>
                <w:color w:val="000000"/>
                <w:sz w:val="24"/>
                <w:szCs w:val="24"/>
                <w:lang w:eastAsia="ru-RU"/>
              </w:rPr>
              <w:lastRenderedPageBreak/>
              <w:t>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w:t>
            </w:r>
            <w:r w:rsidRPr="00C776F0">
              <w:rPr>
                <w:rFonts w:ascii="Times New Roman" w:eastAsia="Times New Roman" w:hAnsi="Times New Roman" w:cs="Times New Roman"/>
                <w:color w:val="000000"/>
                <w:sz w:val="24"/>
                <w:szCs w:val="24"/>
                <w:lang w:eastAsia="ru-RU"/>
              </w:rPr>
              <w:lastRenderedPageBreak/>
              <w:t>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40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 xml:space="preserve">Практическая работа № 4  </w:t>
            </w:r>
            <w:r w:rsidRPr="00C776F0">
              <w:rPr>
                <w:rFonts w:ascii="Times New Roman" w:eastAsia="Times New Roman" w:hAnsi="Times New Roman" w:cs="Times New Roman"/>
                <w:color w:val="000000"/>
                <w:sz w:val="24"/>
                <w:szCs w:val="24"/>
                <w:lang w:eastAsia="ru-RU"/>
              </w:rPr>
              <w:t xml:space="preserve"> «Подгруппа кислорода».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Решение экспериментальных задач по теме «Подгруппа кислорода»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Азот</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и молекулы азота; свойства азота как простого вещества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Аммиак</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Аммиак, строение, свойства, получение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pacing w:val="-8"/>
                <w:sz w:val="24"/>
                <w:szCs w:val="24"/>
                <w:lang w:eastAsia="ru-RU"/>
              </w:rPr>
              <w:t>Практическая работа № 5</w:t>
            </w:r>
            <w:r w:rsidRPr="00C776F0">
              <w:rPr>
                <w:rFonts w:ascii="Times New Roman" w:eastAsia="Times New Roman" w:hAnsi="Times New Roman" w:cs="Times New Roman"/>
                <w:color w:val="000000"/>
                <w:spacing w:val="-8"/>
                <w:sz w:val="24"/>
                <w:szCs w:val="24"/>
                <w:lang w:eastAsia="ru-RU"/>
              </w:rPr>
              <w:t xml:space="preserve"> «Получение аммиака и изучение его свойств»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Получение, собирание и распозна</w:t>
            </w:r>
            <w:r w:rsidRPr="00C776F0">
              <w:rPr>
                <w:rFonts w:ascii="Times New Roman" w:eastAsia="Times New Roman" w:hAnsi="Times New Roman" w:cs="Times New Roman"/>
                <w:color w:val="000000"/>
                <w:sz w:val="24"/>
                <w:szCs w:val="24"/>
                <w:lang w:eastAsia="ru-RU"/>
              </w:rPr>
              <w:softHyphen/>
              <w:t>вание газов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Соли аммония</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Соли аммония, их свойства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Оксиды  азота. Азотная кислота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Оксиды азота (II) и (IV). Азотная кислота как электролит, ее свойства и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Фосфор и его соединения</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Строение атома и аллотропия фосфора, свойства белого и красного фосфора, их применение. Оксид </w:t>
            </w:r>
            <w:r w:rsidRPr="00C776F0">
              <w:rPr>
                <w:rFonts w:ascii="Times New Roman" w:eastAsia="Times New Roman" w:hAnsi="Times New Roman" w:cs="Times New Roman"/>
                <w:color w:val="000000"/>
                <w:sz w:val="24"/>
                <w:szCs w:val="24"/>
                <w:lang w:eastAsia="ru-RU"/>
              </w:rPr>
              <w:lastRenderedPageBreak/>
              <w:t>фосфора (V). Ортофосфорная кислота, фосфаты. Фосфорные удобрения.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47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Фосфорная кислота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Фосфорная кислота и ее соли. Фосфорные удобрения.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Углерод</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и аллотропия углерода, свойства его модификаций и их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49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Кислородные соединения углерода.</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Оксиды углерода (II) и (IV), их свойства и применение. Угольная кислота и ее соли. Жесткость воды и способы ее устранения.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Кремний. Понятие о силикатной промышленности</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Строение атома кремния;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 xml:space="preserve">Практическая работа </w:t>
            </w:r>
            <w:r w:rsidRPr="00C776F0">
              <w:rPr>
                <w:rFonts w:ascii="Times New Roman" w:eastAsia="Times New Roman" w:hAnsi="Times New Roman" w:cs="Times New Roman"/>
                <w:b/>
                <w:bCs/>
                <w:color w:val="000000"/>
                <w:sz w:val="24"/>
                <w:szCs w:val="24"/>
                <w:lang w:eastAsia="ru-RU"/>
              </w:rPr>
              <w:lastRenderedPageBreak/>
              <w:t xml:space="preserve">№ 6 </w:t>
            </w:r>
            <w:r w:rsidRPr="00C776F0">
              <w:rPr>
                <w:rFonts w:ascii="Times New Roman" w:eastAsia="Times New Roman" w:hAnsi="Times New Roman" w:cs="Times New Roman"/>
                <w:color w:val="000000"/>
                <w:sz w:val="24"/>
                <w:szCs w:val="24"/>
                <w:lang w:eastAsia="ru-RU"/>
              </w:rPr>
              <w:t>«Получение оксида углерода (IV) и изучение его свойств. Распознавание карбонатов.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Решение </w:t>
            </w:r>
            <w:r w:rsidRPr="00C776F0">
              <w:rPr>
                <w:rFonts w:ascii="Times New Roman" w:eastAsia="Times New Roman" w:hAnsi="Times New Roman" w:cs="Times New Roman"/>
                <w:color w:val="000000"/>
                <w:sz w:val="24"/>
                <w:szCs w:val="24"/>
                <w:lang w:eastAsia="ru-RU"/>
              </w:rPr>
              <w:lastRenderedPageBreak/>
              <w:t>экспериментальных задач по теме «Подгруппа азота и углерода»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 xml:space="preserve">Систематизации </w:t>
            </w:r>
            <w:r w:rsidRPr="00C776F0">
              <w:rPr>
                <w:rFonts w:ascii="Times New Roman" w:eastAsia="Times New Roman" w:hAnsi="Times New Roman" w:cs="Times New Roman"/>
                <w:color w:val="000000"/>
                <w:sz w:val="24"/>
                <w:szCs w:val="24"/>
                <w:lang w:eastAsia="ru-RU"/>
              </w:rPr>
              <w:lastRenderedPageBreak/>
              <w:t>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 xml:space="preserve">Самостоятельная </w:t>
            </w:r>
            <w:r w:rsidRPr="00C776F0">
              <w:rPr>
                <w:rFonts w:ascii="Times New Roman" w:eastAsia="Times New Roman" w:hAnsi="Times New Roman" w:cs="Times New Roman"/>
                <w:color w:val="000000"/>
                <w:sz w:val="24"/>
                <w:szCs w:val="24"/>
                <w:lang w:eastAsia="ru-RU"/>
              </w:rPr>
              <w:lastRenderedPageBreak/>
              <w:t>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52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Практическая работа №7</w:t>
            </w:r>
            <w:r w:rsidRPr="00C776F0">
              <w:rPr>
                <w:rFonts w:ascii="Times New Roman" w:eastAsia="Times New Roman" w:hAnsi="Times New Roman" w:cs="Times New Roman"/>
                <w:color w:val="000000"/>
                <w:sz w:val="24"/>
                <w:szCs w:val="24"/>
                <w:lang w:eastAsia="ru-RU"/>
              </w:rPr>
              <w:t xml:space="preserve"> «Получение соединений неметаллов и изучение их свойств»</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Обобщение  и систематизация знаний по теме «Неметаллы»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pacing w:val="-8"/>
                <w:sz w:val="24"/>
                <w:szCs w:val="24"/>
                <w:lang w:eastAsia="ru-RU"/>
              </w:rPr>
              <w:t>Контрольная работа № 4</w:t>
            </w:r>
            <w:r w:rsidRPr="00C776F0">
              <w:rPr>
                <w:rFonts w:ascii="Times New Roman" w:eastAsia="Times New Roman" w:hAnsi="Times New Roman" w:cs="Times New Roman"/>
                <w:color w:val="000000"/>
                <w:spacing w:val="-8"/>
                <w:sz w:val="24"/>
                <w:szCs w:val="24"/>
                <w:lang w:eastAsia="ru-RU"/>
              </w:rPr>
              <w:t xml:space="preserve"> по теме «Неметаллы»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Контроль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Анализ контрольной работы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Анализ контрольной работы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Обобщение и повторение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15609" w:type="dxa"/>
            <w:gridSpan w:val="9"/>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b/>
                <w:bCs/>
                <w:color w:val="000000"/>
                <w:sz w:val="24"/>
                <w:szCs w:val="24"/>
                <w:lang w:eastAsia="ru-RU"/>
              </w:rPr>
              <w:t>Тема 4.   Органическая химия (16 часов)</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Предмет органической химии</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Органическая химия как наука.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Предельные углеводороды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Гомологический ряд предельных углеводородов.  Строение, физические свойства. Изомерия и номенклатура предельных углеводородов.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57</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Предельные углеводороды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Химические свойства предельных углеводородов (горение, замещения)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58</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Непредельные </w:t>
            </w:r>
            <w:r w:rsidRPr="00C776F0">
              <w:rPr>
                <w:rFonts w:ascii="Times New Roman" w:eastAsia="Times New Roman" w:hAnsi="Times New Roman" w:cs="Times New Roman"/>
                <w:color w:val="000000"/>
                <w:sz w:val="24"/>
                <w:szCs w:val="24"/>
                <w:lang w:eastAsia="ru-RU"/>
              </w:rPr>
              <w:lastRenderedPageBreak/>
              <w:t>углеводороды. Этилен и его гомологи</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roofErr w:type="gramStart"/>
            <w:r w:rsidRPr="00C776F0">
              <w:rPr>
                <w:rFonts w:ascii="Times New Roman" w:eastAsia="Times New Roman" w:hAnsi="Times New Roman" w:cs="Times New Roman"/>
                <w:color w:val="000000"/>
                <w:sz w:val="24"/>
                <w:szCs w:val="24"/>
                <w:lang w:eastAsia="ru-RU"/>
              </w:rPr>
              <w:t>Непредельные</w:t>
            </w:r>
            <w:proofErr w:type="gramEnd"/>
            <w:r w:rsidRPr="00C776F0">
              <w:rPr>
                <w:rFonts w:ascii="Times New Roman" w:eastAsia="Times New Roman" w:hAnsi="Times New Roman" w:cs="Times New Roman"/>
                <w:color w:val="000000"/>
                <w:sz w:val="24"/>
                <w:szCs w:val="24"/>
                <w:lang w:eastAsia="ru-RU"/>
              </w:rPr>
              <w:t xml:space="preserve"> </w:t>
            </w:r>
            <w:r w:rsidRPr="00C776F0">
              <w:rPr>
                <w:rFonts w:ascii="Times New Roman" w:eastAsia="Times New Roman" w:hAnsi="Times New Roman" w:cs="Times New Roman"/>
                <w:color w:val="000000"/>
                <w:sz w:val="24"/>
                <w:szCs w:val="24"/>
                <w:lang w:eastAsia="ru-RU"/>
              </w:rPr>
              <w:lastRenderedPageBreak/>
              <w:t>углеводороды-гомологический ряд. Изомерия, номенклатура. Химические свойства этилена и его гомологов (горения, присоединения)</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 xml:space="preserve">Изучение нового </w:t>
            </w:r>
            <w:r w:rsidRPr="00C776F0">
              <w:rPr>
                <w:rFonts w:ascii="Times New Roman" w:eastAsia="Times New Roman" w:hAnsi="Times New Roman" w:cs="Times New Roman"/>
                <w:color w:val="000000"/>
                <w:sz w:val="24"/>
                <w:szCs w:val="24"/>
                <w:lang w:eastAsia="ru-RU"/>
              </w:rPr>
              <w:lastRenderedPageBreak/>
              <w:t>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w:t>
            </w:r>
            <w:r w:rsidRPr="00C776F0">
              <w:rPr>
                <w:rFonts w:ascii="Times New Roman" w:eastAsia="Times New Roman" w:hAnsi="Times New Roman" w:cs="Times New Roman"/>
                <w:color w:val="000000"/>
                <w:sz w:val="24"/>
                <w:szCs w:val="24"/>
                <w:lang w:eastAsia="ru-RU"/>
              </w:rPr>
              <w:lastRenderedPageBreak/>
              <w:t>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59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roofErr w:type="spellStart"/>
            <w:r w:rsidRPr="00C776F0">
              <w:rPr>
                <w:rFonts w:ascii="Times New Roman" w:eastAsia="Times New Roman" w:hAnsi="Times New Roman" w:cs="Times New Roman"/>
                <w:color w:val="000000"/>
                <w:sz w:val="24"/>
                <w:szCs w:val="24"/>
                <w:lang w:eastAsia="ru-RU"/>
              </w:rPr>
              <w:t>Алкины</w:t>
            </w:r>
            <w:proofErr w:type="spellEnd"/>
            <w:r w:rsidRPr="00C776F0">
              <w:rPr>
                <w:rFonts w:ascii="Times New Roman" w:eastAsia="Times New Roman" w:hAnsi="Times New Roman" w:cs="Times New Roman"/>
                <w:color w:val="000000"/>
                <w:sz w:val="24"/>
                <w:szCs w:val="24"/>
                <w:lang w:eastAsia="ru-RU"/>
              </w:rPr>
              <w:t>. Ацетилен</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roofErr w:type="spellStart"/>
            <w:r w:rsidRPr="00C776F0">
              <w:rPr>
                <w:rFonts w:ascii="Times New Roman" w:eastAsia="Times New Roman" w:hAnsi="Times New Roman" w:cs="Times New Roman"/>
                <w:color w:val="000000"/>
                <w:sz w:val="24"/>
                <w:szCs w:val="24"/>
                <w:lang w:eastAsia="ru-RU"/>
              </w:rPr>
              <w:t>Алкины</w:t>
            </w:r>
            <w:proofErr w:type="spellEnd"/>
            <w:r w:rsidRPr="00C776F0">
              <w:rPr>
                <w:rFonts w:ascii="Times New Roman" w:eastAsia="Times New Roman" w:hAnsi="Times New Roman" w:cs="Times New Roman"/>
                <w:color w:val="000000"/>
                <w:sz w:val="24"/>
                <w:szCs w:val="24"/>
                <w:lang w:eastAsia="ru-RU"/>
              </w:rPr>
              <w:t xml:space="preserve"> как непредельные углеводороды. Изомерия, номенклатура. Химические свойства, типичные для </w:t>
            </w:r>
            <w:proofErr w:type="gramStart"/>
            <w:r w:rsidRPr="00C776F0">
              <w:rPr>
                <w:rFonts w:ascii="Times New Roman" w:eastAsia="Times New Roman" w:hAnsi="Times New Roman" w:cs="Times New Roman"/>
                <w:color w:val="000000"/>
                <w:sz w:val="24"/>
                <w:szCs w:val="24"/>
                <w:lang w:eastAsia="ru-RU"/>
              </w:rPr>
              <w:t>непредельных</w:t>
            </w:r>
            <w:proofErr w:type="gramEnd"/>
            <w:r w:rsidRPr="00C776F0">
              <w:rPr>
                <w:rFonts w:ascii="Times New Roman" w:eastAsia="Times New Roman" w:hAnsi="Times New Roman" w:cs="Times New Roman"/>
                <w:color w:val="000000"/>
                <w:sz w:val="24"/>
                <w:szCs w:val="24"/>
                <w:lang w:eastAsia="ru-RU"/>
              </w:rPr>
              <w:t xml:space="preserve"> УВ.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Спирты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Предельные одноатомные спирты. Изомерия, номенклатура. Физические и химические свойства. Применение спиртов.</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61</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Альдегиды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Альдегиды. Изомерия, номенклатура. Физические, химические свойства.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62</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Карбоновые кислоты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Карбоновые кислоты. Изомерия, номенклатура. Физические, химические свойства.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63</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Сложные эфиры. Жиры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Сложные эфиры, как результат взаимодействия </w:t>
            </w:r>
            <w:r w:rsidRPr="00C776F0">
              <w:rPr>
                <w:rFonts w:ascii="Times New Roman" w:eastAsia="Times New Roman" w:hAnsi="Times New Roman" w:cs="Times New Roman"/>
                <w:color w:val="000000"/>
                <w:sz w:val="24"/>
                <w:szCs w:val="24"/>
                <w:lang w:eastAsia="ru-RU"/>
              </w:rPr>
              <w:lastRenderedPageBreak/>
              <w:t xml:space="preserve">карбоновых кислот со спиртами. Жиры </w:t>
            </w:r>
            <w:proofErr w:type="gramStart"/>
            <w:r w:rsidRPr="00C776F0">
              <w:rPr>
                <w:rFonts w:ascii="Times New Roman" w:eastAsia="Times New Roman" w:hAnsi="Times New Roman" w:cs="Times New Roman"/>
                <w:color w:val="000000"/>
                <w:sz w:val="24"/>
                <w:szCs w:val="24"/>
                <w:lang w:eastAsia="ru-RU"/>
              </w:rPr>
              <w:t>–с</w:t>
            </w:r>
            <w:proofErr w:type="gramEnd"/>
            <w:r w:rsidRPr="00C776F0">
              <w:rPr>
                <w:rFonts w:ascii="Times New Roman" w:eastAsia="Times New Roman" w:hAnsi="Times New Roman" w:cs="Times New Roman"/>
                <w:color w:val="000000"/>
                <w:sz w:val="24"/>
                <w:szCs w:val="24"/>
                <w:lang w:eastAsia="ru-RU"/>
              </w:rPr>
              <w:t>ложные эфиры.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 xml:space="preserve">Презентация, которую подготовил </w:t>
            </w:r>
            <w:r w:rsidRPr="00C776F0">
              <w:rPr>
                <w:rFonts w:ascii="Times New Roman" w:eastAsia="Times New Roman" w:hAnsi="Times New Roman" w:cs="Times New Roman"/>
                <w:color w:val="000000"/>
                <w:sz w:val="24"/>
                <w:szCs w:val="24"/>
                <w:lang w:eastAsia="ru-RU"/>
              </w:rPr>
              <w:lastRenderedPageBreak/>
              <w:t>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lastRenderedPageBreak/>
              <w:t>64</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Аминокислоты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Аминокислоты. Свойства. Биологическое значение.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65</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Белки</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Белки. Строение белков. Химические свойства.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66</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Углеводы</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Углеводы. Классификация, применение.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Изучение нового материала</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r w:rsidR="00C776F0" w:rsidRPr="00C776F0" w:rsidTr="004B5265">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Практическая работа №8</w:t>
            </w:r>
            <w:r w:rsidRPr="00C776F0">
              <w:rPr>
                <w:rFonts w:ascii="Times New Roman" w:eastAsia="Times New Roman" w:hAnsi="Times New Roman" w:cs="Times New Roman"/>
                <w:color w:val="000000"/>
                <w:sz w:val="24"/>
                <w:szCs w:val="24"/>
                <w:lang w:eastAsia="ru-RU"/>
              </w:rPr>
              <w:t xml:space="preserve"> «Идентификация органических веществ».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Контроль знаний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68</w:t>
            </w:r>
          </w:p>
        </w:tc>
        <w:tc>
          <w:tcPr>
            <w:tcW w:w="1100"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r w:rsidRPr="00C776F0">
              <w:rPr>
                <w:rFonts w:ascii="Times New Roman" w:eastAsia="Times New Roman" w:hAnsi="Times New Roman" w:cs="Times New Roman"/>
                <w:b/>
                <w:bCs/>
                <w:color w:val="000000"/>
                <w:sz w:val="24"/>
                <w:szCs w:val="24"/>
                <w:lang w:eastAsia="ru-RU"/>
              </w:rPr>
              <w:t xml:space="preserve">Контрольная работа № 5 </w:t>
            </w:r>
            <w:r w:rsidRPr="00C776F0">
              <w:rPr>
                <w:rFonts w:ascii="Times New Roman" w:eastAsia="Times New Roman" w:hAnsi="Times New Roman" w:cs="Times New Roman"/>
                <w:color w:val="000000"/>
                <w:sz w:val="24"/>
                <w:szCs w:val="24"/>
                <w:lang w:eastAsia="ru-RU"/>
              </w:rPr>
              <w:t>«Органические соединения»</w:t>
            </w:r>
          </w:p>
        </w:tc>
        <w:tc>
          <w:tcPr>
            <w:tcW w:w="1134"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b/>
                <w:bCs/>
                <w:color w:val="000000"/>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Контроль знаний</w:t>
            </w:r>
          </w:p>
        </w:tc>
        <w:tc>
          <w:tcPr>
            <w:tcW w:w="1985" w:type="dxa"/>
            <w:tcBorders>
              <w:top w:val="single" w:sz="4" w:space="0" w:color="auto"/>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single" w:sz="4" w:space="0" w:color="auto"/>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69</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Анализ  контрольной работы   по теме «Органические соединения»</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Анализ контрольной работы</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Обобщение и повторение</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Устный опрос</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r>
      <w:tr w:rsidR="00C776F0" w:rsidRPr="00C776F0" w:rsidTr="004B5265">
        <w:trPr>
          <w:trHeight w:val="300"/>
        </w:trPr>
        <w:tc>
          <w:tcPr>
            <w:tcW w:w="649" w:type="dxa"/>
            <w:tcBorders>
              <w:top w:val="nil"/>
              <w:left w:val="single" w:sz="4" w:space="0" w:color="auto"/>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70</w:t>
            </w:r>
          </w:p>
        </w:tc>
        <w:tc>
          <w:tcPr>
            <w:tcW w:w="1100"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1101"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Решение задач по теме «Органическая химия»</w:t>
            </w:r>
          </w:p>
        </w:tc>
        <w:tc>
          <w:tcPr>
            <w:tcW w:w="1134"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pacing w:val="-8"/>
                <w:sz w:val="24"/>
                <w:szCs w:val="24"/>
                <w:lang w:eastAsia="ru-RU"/>
              </w:rPr>
              <w:t>Обобщение  и систематизация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Систематизации знаний</w:t>
            </w:r>
          </w:p>
        </w:tc>
        <w:tc>
          <w:tcPr>
            <w:tcW w:w="1985" w:type="dxa"/>
            <w:tcBorders>
              <w:top w:val="nil"/>
              <w:left w:val="nil"/>
              <w:bottom w:val="single" w:sz="4" w:space="0" w:color="auto"/>
              <w:right w:val="single" w:sz="4" w:space="0" w:color="auto"/>
            </w:tcBorders>
            <w:shd w:val="clear" w:color="auto" w:fill="auto"/>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Самостоятельная работа</w:t>
            </w:r>
          </w:p>
        </w:tc>
        <w:tc>
          <w:tcPr>
            <w:tcW w:w="1985" w:type="dxa"/>
            <w:tcBorders>
              <w:top w:val="nil"/>
              <w:left w:val="nil"/>
              <w:bottom w:val="single" w:sz="4" w:space="0" w:color="auto"/>
              <w:right w:val="single" w:sz="4" w:space="0" w:color="auto"/>
            </w:tcBorders>
            <w:shd w:val="clear" w:color="auto" w:fill="auto"/>
            <w:noWrap/>
            <w:hideMark/>
          </w:tcPr>
          <w:p w:rsidR="00C776F0" w:rsidRPr="00C776F0" w:rsidRDefault="00C776F0" w:rsidP="004B5265">
            <w:pPr>
              <w:spacing w:after="0"/>
              <w:jc w:val="center"/>
              <w:rPr>
                <w:rFonts w:ascii="Times New Roman" w:eastAsia="Times New Roman" w:hAnsi="Times New Roman" w:cs="Times New Roman"/>
                <w:color w:val="000000"/>
                <w:sz w:val="24"/>
                <w:szCs w:val="24"/>
                <w:lang w:eastAsia="ru-RU"/>
              </w:rPr>
            </w:pPr>
            <w:r w:rsidRPr="00C776F0">
              <w:rPr>
                <w:rFonts w:ascii="Times New Roman" w:eastAsia="Times New Roman" w:hAnsi="Times New Roman" w:cs="Times New Roman"/>
                <w:color w:val="000000"/>
                <w:sz w:val="24"/>
                <w:szCs w:val="24"/>
                <w:lang w:eastAsia="ru-RU"/>
              </w:rPr>
              <w:t>Презентация, которую подготовил учитель.</w:t>
            </w:r>
          </w:p>
        </w:tc>
      </w:tr>
    </w:tbl>
    <w:p w:rsidR="00C776F0" w:rsidRPr="00BF1650" w:rsidRDefault="00C776F0" w:rsidP="00BF1650">
      <w:pPr>
        <w:pStyle w:val="1"/>
        <w:spacing w:before="0"/>
        <w:jc w:val="center"/>
        <w:rPr>
          <w:rFonts w:ascii="Times New Roman" w:hAnsi="Times New Roman" w:cs="Times New Roman"/>
          <w:color w:val="000000" w:themeColor="text1"/>
          <w:sz w:val="24"/>
          <w:szCs w:val="24"/>
        </w:rPr>
        <w:sectPr w:rsidR="00C776F0" w:rsidRPr="00BF1650" w:rsidSect="004B5265">
          <w:pgSz w:w="16838" w:h="11906" w:orient="landscape"/>
          <w:pgMar w:top="567" w:right="1134" w:bottom="1134" w:left="709" w:header="709" w:footer="709" w:gutter="0"/>
          <w:cols w:space="708"/>
          <w:docGrid w:linePitch="360"/>
        </w:sectPr>
      </w:pPr>
    </w:p>
    <w:p w:rsidR="00CF5FDB" w:rsidRPr="00BF1650" w:rsidRDefault="002B300E" w:rsidP="00BF1650">
      <w:pPr>
        <w:pStyle w:val="1"/>
        <w:spacing w:before="0"/>
        <w:jc w:val="center"/>
        <w:rPr>
          <w:rFonts w:ascii="Times New Roman" w:eastAsia="Calibri" w:hAnsi="Times New Roman" w:cs="Times New Roman"/>
          <w:color w:val="000000" w:themeColor="text1"/>
          <w:sz w:val="24"/>
          <w:szCs w:val="24"/>
        </w:rPr>
      </w:pPr>
      <w:bookmarkStart w:id="4" w:name="_Toc533669551"/>
      <w:r w:rsidRPr="00BF1650">
        <w:rPr>
          <w:rFonts w:ascii="Times New Roman" w:hAnsi="Times New Roman" w:cs="Times New Roman"/>
          <w:color w:val="000000" w:themeColor="text1"/>
          <w:sz w:val="24"/>
          <w:szCs w:val="24"/>
        </w:rPr>
        <w:lastRenderedPageBreak/>
        <w:t xml:space="preserve">5. </w:t>
      </w:r>
      <w:r w:rsidR="00352243" w:rsidRPr="00BF1650">
        <w:rPr>
          <w:rFonts w:ascii="Times New Roman" w:eastAsia="Calibri" w:hAnsi="Times New Roman" w:cs="Times New Roman"/>
          <w:color w:val="000000" w:themeColor="text1"/>
          <w:sz w:val="24"/>
          <w:szCs w:val="24"/>
        </w:rPr>
        <w:t>Лист корректировки т</w:t>
      </w:r>
      <w:r w:rsidR="00CF5FDB" w:rsidRPr="00BF1650">
        <w:rPr>
          <w:rFonts w:ascii="Times New Roman" w:eastAsia="Calibri" w:hAnsi="Times New Roman" w:cs="Times New Roman"/>
          <w:color w:val="000000" w:themeColor="text1"/>
          <w:sz w:val="24"/>
          <w:szCs w:val="24"/>
        </w:rPr>
        <w:t>ематического  планирования</w:t>
      </w:r>
      <w:bookmarkEnd w:id="4"/>
    </w:p>
    <w:p w:rsidR="00CF5FDB" w:rsidRPr="00CF5FDB" w:rsidRDefault="00CF5FDB" w:rsidP="00CF5FDB">
      <w:pPr>
        <w:pStyle w:val="a6"/>
        <w:spacing w:after="0" w:line="240" w:lineRule="auto"/>
        <w:rPr>
          <w:rFonts w:ascii="Times New Roman" w:eastAsia="Calibri" w:hAnsi="Times New Roman" w:cs="Times New Roman"/>
          <w:b/>
          <w:sz w:val="24"/>
          <w:szCs w:val="24"/>
        </w:rPr>
      </w:pPr>
    </w:p>
    <w:tbl>
      <w:tblPr>
        <w:tblW w:w="10969" w:type="dxa"/>
        <w:tblInd w:w="-323"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074"/>
        <w:gridCol w:w="2153"/>
        <w:gridCol w:w="2161"/>
        <w:gridCol w:w="1897"/>
        <w:gridCol w:w="2210"/>
        <w:gridCol w:w="1474"/>
      </w:tblGrid>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Класс</w:t>
            </w: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Название</w:t>
            </w:r>
          </w:p>
          <w:p w:rsidR="00CF5FDB" w:rsidRPr="00BF1650" w:rsidRDefault="00BF1650" w:rsidP="00BF16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раздела, </w:t>
            </w:r>
            <w:r w:rsidR="00CF5FDB" w:rsidRPr="00BF1650">
              <w:rPr>
                <w:rFonts w:ascii="Times New Roman" w:eastAsia="Calibri" w:hAnsi="Times New Roman" w:cs="Times New Roman"/>
                <w:b/>
                <w:sz w:val="24"/>
                <w:szCs w:val="24"/>
              </w:rPr>
              <w:t>темы</w:t>
            </w: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Дата проведения</w:t>
            </w:r>
          </w:p>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по</w:t>
            </w:r>
            <w:r w:rsidR="00BF1650">
              <w:rPr>
                <w:rFonts w:ascii="Times New Roman" w:eastAsia="Calibri" w:hAnsi="Times New Roman" w:cs="Times New Roman"/>
                <w:b/>
                <w:sz w:val="24"/>
                <w:szCs w:val="24"/>
              </w:rPr>
              <w:t xml:space="preserve"> </w:t>
            </w:r>
            <w:r w:rsidRPr="00BF1650">
              <w:rPr>
                <w:rFonts w:ascii="Times New Roman" w:eastAsia="Calibri" w:hAnsi="Times New Roman" w:cs="Times New Roman"/>
                <w:b/>
                <w:sz w:val="24"/>
                <w:szCs w:val="24"/>
              </w:rPr>
              <w:t>плану</w:t>
            </w: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Причина корректировки</w:t>
            </w: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Корректирующие</w:t>
            </w:r>
          </w:p>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мероприятия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BF1650" w:rsidRDefault="00CF5FDB" w:rsidP="00BF1650">
            <w:pPr>
              <w:spacing w:after="0" w:line="240" w:lineRule="auto"/>
              <w:jc w:val="center"/>
              <w:rPr>
                <w:rFonts w:ascii="Times New Roman" w:eastAsia="Calibri" w:hAnsi="Times New Roman" w:cs="Times New Roman"/>
                <w:b/>
                <w:sz w:val="24"/>
                <w:szCs w:val="24"/>
              </w:rPr>
            </w:pPr>
            <w:r w:rsidRPr="00BF1650">
              <w:rPr>
                <w:rFonts w:ascii="Times New Roman" w:eastAsia="Calibri" w:hAnsi="Times New Roman" w:cs="Times New Roman"/>
                <w:b/>
                <w:sz w:val="24"/>
                <w:szCs w:val="24"/>
              </w:rPr>
              <w:t>Дата проведения</w:t>
            </w: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CF5FDB"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5FDB" w:rsidRPr="00CF5FDB" w:rsidRDefault="00CF5FDB" w:rsidP="00CF5FDB">
            <w:pPr>
              <w:snapToGrid w:val="0"/>
              <w:spacing w:after="0" w:line="360" w:lineRule="auto"/>
              <w:rPr>
                <w:rFonts w:ascii="Times New Roman" w:eastAsia="Calibri" w:hAnsi="Times New Roman" w:cs="Times New Roman"/>
                <w:sz w:val="24"/>
                <w:szCs w:val="24"/>
              </w:rPr>
            </w:pPr>
          </w:p>
        </w:tc>
      </w:tr>
      <w:tr w:rsidR="00BF1650"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r>
      <w:tr w:rsidR="00BF1650" w:rsidRPr="00CF5FDB" w:rsidTr="00BF1650">
        <w:tc>
          <w:tcPr>
            <w:tcW w:w="1074"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153"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161"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1897"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2210" w:type="dxa"/>
            <w:tcBorders>
              <w:top w:val="single" w:sz="4" w:space="0" w:color="000000"/>
              <w:left w:val="single" w:sz="4" w:space="0" w:color="000000"/>
              <w:bottom w:val="single" w:sz="4" w:space="0" w:color="000000"/>
              <w:right w:val="nil"/>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F1650" w:rsidRPr="00CF5FDB" w:rsidRDefault="00BF1650" w:rsidP="00CF5FDB">
            <w:pPr>
              <w:snapToGrid w:val="0"/>
              <w:spacing w:after="0" w:line="360" w:lineRule="auto"/>
              <w:rPr>
                <w:rFonts w:ascii="Times New Roman" w:eastAsia="Calibri" w:hAnsi="Times New Roman" w:cs="Times New Roman"/>
                <w:sz w:val="24"/>
                <w:szCs w:val="24"/>
              </w:rPr>
            </w:pPr>
          </w:p>
        </w:tc>
      </w:tr>
    </w:tbl>
    <w:p w:rsidR="004156B9" w:rsidRPr="004156B9" w:rsidRDefault="004156B9" w:rsidP="004156B9">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5" w:name="_GoBack"/>
      <w:bookmarkEnd w:id="5"/>
    </w:p>
    <w:sectPr w:rsidR="004156B9" w:rsidRPr="004156B9" w:rsidSect="009E510F">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51" w:rsidRDefault="001F2851" w:rsidP="004156B9">
      <w:pPr>
        <w:spacing w:after="0" w:line="240" w:lineRule="auto"/>
      </w:pPr>
      <w:r>
        <w:separator/>
      </w:r>
    </w:p>
  </w:endnote>
  <w:endnote w:type="continuationSeparator" w:id="0">
    <w:p w:rsidR="001F2851" w:rsidRDefault="001F2851" w:rsidP="0041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41"/>
      <w:docPartObj>
        <w:docPartGallery w:val="Page Numbers (Bottom of Page)"/>
        <w:docPartUnique/>
      </w:docPartObj>
    </w:sdtPr>
    <w:sdtEndPr>
      <w:rPr>
        <w:rFonts w:ascii="Times New Roman" w:hAnsi="Times New Roman" w:cs="Times New Roman"/>
        <w:sz w:val="24"/>
        <w:szCs w:val="24"/>
      </w:rPr>
    </w:sdtEndPr>
    <w:sdtContent>
      <w:p w:rsidR="00B611B7" w:rsidRPr="004B5265" w:rsidRDefault="00B611B7">
        <w:pPr>
          <w:pStyle w:val="ab"/>
          <w:jc w:val="right"/>
          <w:rPr>
            <w:rFonts w:ascii="Times New Roman" w:hAnsi="Times New Roman" w:cs="Times New Roman"/>
            <w:sz w:val="24"/>
            <w:szCs w:val="24"/>
          </w:rPr>
        </w:pPr>
        <w:r w:rsidRPr="004B5265">
          <w:rPr>
            <w:rFonts w:ascii="Times New Roman" w:hAnsi="Times New Roman" w:cs="Times New Roman"/>
            <w:sz w:val="24"/>
            <w:szCs w:val="24"/>
          </w:rPr>
          <w:fldChar w:fldCharType="begin"/>
        </w:r>
        <w:r w:rsidRPr="004B5265">
          <w:rPr>
            <w:rFonts w:ascii="Times New Roman" w:hAnsi="Times New Roman" w:cs="Times New Roman"/>
            <w:sz w:val="24"/>
            <w:szCs w:val="24"/>
          </w:rPr>
          <w:instrText xml:space="preserve"> PAGE   \* MERGEFORMAT </w:instrText>
        </w:r>
        <w:r w:rsidRPr="004B5265">
          <w:rPr>
            <w:rFonts w:ascii="Times New Roman" w:hAnsi="Times New Roman" w:cs="Times New Roman"/>
            <w:sz w:val="24"/>
            <w:szCs w:val="24"/>
          </w:rPr>
          <w:fldChar w:fldCharType="separate"/>
        </w:r>
        <w:r w:rsidR="009E510F">
          <w:rPr>
            <w:rFonts w:ascii="Times New Roman" w:hAnsi="Times New Roman" w:cs="Times New Roman"/>
            <w:noProof/>
            <w:sz w:val="24"/>
            <w:szCs w:val="24"/>
          </w:rPr>
          <w:t>21</w:t>
        </w:r>
        <w:r w:rsidRPr="004B5265">
          <w:rPr>
            <w:rFonts w:ascii="Times New Roman" w:hAnsi="Times New Roman" w:cs="Times New Roman"/>
            <w:noProof/>
            <w:sz w:val="24"/>
            <w:szCs w:val="24"/>
          </w:rPr>
          <w:fldChar w:fldCharType="end"/>
        </w:r>
      </w:p>
    </w:sdtContent>
  </w:sdt>
  <w:p w:rsidR="00B611B7" w:rsidRDefault="00B611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51" w:rsidRDefault="001F2851" w:rsidP="004156B9">
      <w:pPr>
        <w:spacing w:after="0" w:line="240" w:lineRule="auto"/>
      </w:pPr>
      <w:r>
        <w:separator/>
      </w:r>
    </w:p>
  </w:footnote>
  <w:footnote w:type="continuationSeparator" w:id="0">
    <w:p w:rsidR="001F2851" w:rsidRDefault="001F2851" w:rsidP="0041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361AB2"/>
    <w:lvl w:ilvl="0">
      <w:numFmt w:val="bullet"/>
      <w:lvlText w:val="*"/>
      <w:lvlJc w:val="left"/>
    </w:lvl>
  </w:abstractNum>
  <w:abstractNum w:abstractNumId="1">
    <w:nsid w:val="0CD87DAB"/>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C4138"/>
    <w:multiLevelType w:val="multilevel"/>
    <w:tmpl w:val="778E1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F08"/>
    <w:multiLevelType w:val="multilevel"/>
    <w:tmpl w:val="3B4A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E67A3"/>
    <w:multiLevelType w:val="hybridMultilevel"/>
    <w:tmpl w:val="1E4252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393872"/>
    <w:multiLevelType w:val="multilevel"/>
    <w:tmpl w:val="35AA2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A2453"/>
    <w:multiLevelType w:val="multilevel"/>
    <w:tmpl w:val="5B4A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A4993"/>
    <w:multiLevelType w:val="multilevel"/>
    <w:tmpl w:val="B5668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131C3"/>
    <w:multiLevelType w:val="hybridMultilevel"/>
    <w:tmpl w:val="6256EEC0"/>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CD5525"/>
    <w:multiLevelType w:val="hybridMultilevel"/>
    <w:tmpl w:val="6C268324"/>
    <w:lvl w:ilvl="0" w:tplc="FD30BA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3E6741"/>
    <w:multiLevelType w:val="hybridMultilevel"/>
    <w:tmpl w:val="9DAC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71D3B"/>
    <w:multiLevelType w:val="multilevel"/>
    <w:tmpl w:val="24B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9561C"/>
    <w:multiLevelType w:val="hybridMultilevel"/>
    <w:tmpl w:val="64CA0B1C"/>
    <w:lvl w:ilvl="0" w:tplc="56567E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74D4F"/>
    <w:multiLevelType w:val="hybridMultilevel"/>
    <w:tmpl w:val="77906C30"/>
    <w:lvl w:ilvl="0" w:tplc="67A45BC2">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BA31E8"/>
    <w:multiLevelType w:val="hybridMultilevel"/>
    <w:tmpl w:val="70284E9E"/>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E120B6"/>
    <w:multiLevelType w:val="hybridMultilevel"/>
    <w:tmpl w:val="5CC8DEB6"/>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6B51341"/>
    <w:multiLevelType w:val="hybridMultilevel"/>
    <w:tmpl w:val="C748B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DD29B7"/>
    <w:multiLevelType w:val="multilevel"/>
    <w:tmpl w:val="3300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267995"/>
    <w:multiLevelType w:val="multilevel"/>
    <w:tmpl w:val="21B6A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EC7026"/>
    <w:multiLevelType w:val="multilevel"/>
    <w:tmpl w:val="8878C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A10F9E"/>
    <w:multiLevelType w:val="hybridMultilevel"/>
    <w:tmpl w:val="98F095B8"/>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F14446D"/>
    <w:multiLevelType w:val="multilevel"/>
    <w:tmpl w:val="A682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CA76DE"/>
    <w:multiLevelType w:val="multilevel"/>
    <w:tmpl w:val="F8DA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8B16B7"/>
    <w:multiLevelType w:val="hybridMultilevel"/>
    <w:tmpl w:val="572EFB06"/>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D27424"/>
    <w:multiLevelType w:val="hybridMultilevel"/>
    <w:tmpl w:val="A2426D8E"/>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8A84AFE"/>
    <w:multiLevelType w:val="multilevel"/>
    <w:tmpl w:val="4874E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8573C5"/>
    <w:multiLevelType w:val="multilevel"/>
    <w:tmpl w:val="2884924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DB73B0B"/>
    <w:multiLevelType w:val="hybridMultilevel"/>
    <w:tmpl w:val="E39EC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2A7349"/>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9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58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8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9"/>
  </w:num>
  <w:num w:numId="16">
    <w:abstractNumId w:val="14"/>
  </w:num>
  <w:num w:numId="17">
    <w:abstractNumId w:val="19"/>
  </w:num>
  <w:num w:numId="18">
    <w:abstractNumId w:val="27"/>
  </w:num>
  <w:num w:numId="19">
    <w:abstractNumId w:val="12"/>
  </w:num>
  <w:num w:numId="20">
    <w:abstractNumId w:val="10"/>
  </w:num>
  <w:num w:numId="21">
    <w:abstractNumId w:val="29"/>
  </w:num>
  <w:num w:numId="22">
    <w:abstractNumId w:val="13"/>
  </w:num>
  <w:num w:numId="23">
    <w:abstractNumId w:val="1"/>
  </w:num>
  <w:num w:numId="24">
    <w:abstractNumId w:val="28"/>
  </w:num>
  <w:num w:numId="25">
    <w:abstractNumId w:val="22"/>
  </w:num>
  <w:num w:numId="26">
    <w:abstractNumId w:val="11"/>
  </w:num>
  <w:num w:numId="27">
    <w:abstractNumId w:val="23"/>
  </w:num>
  <w:num w:numId="28">
    <w:abstractNumId w:val="3"/>
  </w:num>
  <w:num w:numId="29">
    <w:abstractNumId w:val="6"/>
  </w:num>
  <w:num w:numId="30">
    <w:abstractNumId w:val="5"/>
  </w:num>
  <w:num w:numId="31">
    <w:abstractNumId w:val="2"/>
  </w:num>
  <w:num w:numId="32">
    <w:abstractNumId w:val="7"/>
  </w:num>
  <w:num w:numId="33">
    <w:abstractNumId w:val="26"/>
  </w:num>
  <w:num w:numId="34">
    <w:abstractNumId w:val="20"/>
  </w:num>
  <w:num w:numId="35">
    <w:abstractNumId w:val="17"/>
  </w:num>
  <w:num w:numId="36">
    <w:abstractNumId w:val="18"/>
  </w:num>
  <w:num w:numId="37">
    <w:abstractNumId w:val="15"/>
  </w:num>
  <w:num w:numId="38">
    <w:abstractNumId w:val="16"/>
  </w:num>
  <w:num w:numId="39">
    <w:abstractNumId w:val="21"/>
  </w:num>
  <w:num w:numId="40">
    <w:abstractNumId w:val="25"/>
  </w:num>
  <w:num w:numId="41">
    <w:abstractNumId w:val="4"/>
  </w:num>
  <w:num w:numId="42">
    <w:abstractNumId w:val="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1556"/>
    <w:rsid w:val="0000024F"/>
    <w:rsid w:val="000002CA"/>
    <w:rsid w:val="000008A2"/>
    <w:rsid w:val="000008B3"/>
    <w:rsid w:val="00002641"/>
    <w:rsid w:val="0000356A"/>
    <w:rsid w:val="000037CA"/>
    <w:rsid w:val="00003F57"/>
    <w:rsid w:val="000040C0"/>
    <w:rsid w:val="00004A1C"/>
    <w:rsid w:val="00004B1B"/>
    <w:rsid w:val="00005CAA"/>
    <w:rsid w:val="00006D36"/>
    <w:rsid w:val="00006DAB"/>
    <w:rsid w:val="00007BF8"/>
    <w:rsid w:val="00007EF3"/>
    <w:rsid w:val="00007F45"/>
    <w:rsid w:val="00010975"/>
    <w:rsid w:val="00012081"/>
    <w:rsid w:val="00012959"/>
    <w:rsid w:val="00013733"/>
    <w:rsid w:val="0001426E"/>
    <w:rsid w:val="00014346"/>
    <w:rsid w:val="00014956"/>
    <w:rsid w:val="00014E90"/>
    <w:rsid w:val="000166F3"/>
    <w:rsid w:val="00016850"/>
    <w:rsid w:val="0002128D"/>
    <w:rsid w:val="0002153D"/>
    <w:rsid w:val="0002196C"/>
    <w:rsid w:val="0002249C"/>
    <w:rsid w:val="000224D1"/>
    <w:rsid w:val="000232EF"/>
    <w:rsid w:val="00024107"/>
    <w:rsid w:val="00024B5B"/>
    <w:rsid w:val="000258BB"/>
    <w:rsid w:val="00025FC8"/>
    <w:rsid w:val="000273D0"/>
    <w:rsid w:val="00027F5F"/>
    <w:rsid w:val="0003004C"/>
    <w:rsid w:val="00030A6F"/>
    <w:rsid w:val="0003355B"/>
    <w:rsid w:val="00033632"/>
    <w:rsid w:val="000350BF"/>
    <w:rsid w:val="00035B2C"/>
    <w:rsid w:val="00035CD3"/>
    <w:rsid w:val="00035FA5"/>
    <w:rsid w:val="00036164"/>
    <w:rsid w:val="000368D1"/>
    <w:rsid w:val="00037073"/>
    <w:rsid w:val="00040B9A"/>
    <w:rsid w:val="00041A37"/>
    <w:rsid w:val="00041AC9"/>
    <w:rsid w:val="000428E0"/>
    <w:rsid w:val="00043159"/>
    <w:rsid w:val="00043454"/>
    <w:rsid w:val="00043695"/>
    <w:rsid w:val="00043924"/>
    <w:rsid w:val="00043DBB"/>
    <w:rsid w:val="00044DA0"/>
    <w:rsid w:val="00045259"/>
    <w:rsid w:val="00045FC1"/>
    <w:rsid w:val="00046465"/>
    <w:rsid w:val="00050843"/>
    <w:rsid w:val="0005146D"/>
    <w:rsid w:val="00052C5B"/>
    <w:rsid w:val="00053264"/>
    <w:rsid w:val="00053489"/>
    <w:rsid w:val="00053C34"/>
    <w:rsid w:val="0005482F"/>
    <w:rsid w:val="00054CEB"/>
    <w:rsid w:val="00055AE0"/>
    <w:rsid w:val="000569BF"/>
    <w:rsid w:val="00056A57"/>
    <w:rsid w:val="0006157B"/>
    <w:rsid w:val="000616C7"/>
    <w:rsid w:val="000633A5"/>
    <w:rsid w:val="000636F4"/>
    <w:rsid w:val="00063B36"/>
    <w:rsid w:val="00063D40"/>
    <w:rsid w:val="00063E22"/>
    <w:rsid w:val="00064147"/>
    <w:rsid w:val="000641A1"/>
    <w:rsid w:val="000653F2"/>
    <w:rsid w:val="0006656C"/>
    <w:rsid w:val="000666ED"/>
    <w:rsid w:val="00072165"/>
    <w:rsid w:val="0007255F"/>
    <w:rsid w:val="000726EB"/>
    <w:rsid w:val="00073484"/>
    <w:rsid w:val="00074CBB"/>
    <w:rsid w:val="00076034"/>
    <w:rsid w:val="00076B51"/>
    <w:rsid w:val="00077FA4"/>
    <w:rsid w:val="00080B3C"/>
    <w:rsid w:val="00080F39"/>
    <w:rsid w:val="00081FBD"/>
    <w:rsid w:val="000829E1"/>
    <w:rsid w:val="00082E3A"/>
    <w:rsid w:val="000836D9"/>
    <w:rsid w:val="00085EBD"/>
    <w:rsid w:val="00090506"/>
    <w:rsid w:val="00090650"/>
    <w:rsid w:val="00090882"/>
    <w:rsid w:val="0009268D"/>
    <w:rsid w:val="00093598"/>
    <w:rsid w:val="000939A9"/>
    <w:rsid w:val="0009494B"/>
    <w:rsid w:val="0009523F"/>
    <w:rsid w:val="00095761"/>
    <w:rsid w:val="00095BEF"/>
    <w:rsid w:val="00096468"/>
    <w:rsid w:val="00096DAF"/>
    <w:rsid w:val="000A1E0F"/>
    <w:rsid w:val="000A216D"/>
    <w:rsid w:val="000A2185"/>
    <w:rsid w:val="000A2ECE"/>
    <w:rsid w:val="000A4277"/>
    <w:rsid w:val="000A48B2"/>
    <w:rsid w:val="000A4BD9"/>
    <w:rsid w:val="000A4D03"/>
    <w:rsid w:val="000A54FB"/>
    <w:rsid w:val="000A5599"/>
    <w:rsid w:val="000A59F4"/>
    <w:rsid w:val="000A5D50"/>
    <w:rsid w:val="000A6637"/>
    <w:rsid w:val="000A699E"/>
    <w:rsid w:val="000A6C57"/>
    <w:rsid w:val="000A6D48"/>
    <w:rsid w:val="000A749F"/>
    <w:rsid w:val="000B02B0"/>
    <w:rsid w:val="000B0CA9"/>
    <w:rsid w:val="000B0FE7"/>
    <w:rsid w:val="000B2917"/>
    <w:rsid w:val="000B382B"/>
    <w:rsid w:val="000B40CF"/>
    <w:rsid w:val="000B4D25"/>
    <w:rsid w:val="000B4D32"/>
    <w:rsid w:val="000B5054"/>
    <w:rsid w:val="000B5781"/>
    <w:rsid w:val="000B5AA0"/>
    <w:rsid w:val="000B615E"/>
    <w:rsid w:val="000B6760"/>
    <w:rsid w:val="000B6F08"/>
    <w:rsid w:val="000B7880"/>
    <w:rsid w:val="000C0B06"/>
    <w:rsid w:val="000C10D9"/>
    <w:rsid w:val="000C19D5"/>
    <w:rsid w:val="000C2700"/>
    <w:rsid w:val="000C2A7E"/>
    <w:rsid w:val="000C2DC4"/>
    <w:rsid w:val="000C332E"/>
    <w:rsid w:val="000C44A1"/>
    <w:rsid w:val="000C4911"/>
    <w:rsid w:val="000C548B"/>
    <w:rsid w:val="000C5B98"/>
    <w:rsid w:val="000C6146"/>
    <w:rsid w:val="000C644E"/>
    <w:rsid w:val="000C68F8"/>
    <w:rsid w:val="000C74AD"/>
    <w:rsid w:val="000D007A"/>
    <w:rsid w:val="000D01A2"/>
    <w:rsid w:val="000D1A6E"/>
    <w:rsid w:val="000D1B90"/>
    <w:rsid w:val="000D1E4F"/>
    <w:rsid w:val="000D4221"/>
    <w:rsid w:val="000D4703"/>
    <w:rsid w:val="000D4C7D"/>
    <w:rsid w:val="000D5DF6"/>
    <w:rsid w:val="000D6F07"/>
    <w:rsid w:val="000D77AF"/>
    <w:rsid w:val="000D7CAA"/>
    <w:rsid w:val="000D7D2B"/>
    <w:rsid w:val="000E0B28"/>
    <w:rsid w:val="000E0E07"/>
    <w:rsid w:val="000E17B6"/>
    <w:rsid w:val="000E1E99"/>
    <w:rsid w:val="000E2E2A"/>
    <w:rsid w:val="000E2ED8"/>
    <w:rsid w:val="000E3088"/>
    <w:rsid w:val="000E40C2"/>
    <w:rsid w:val="000E40E4"/>
    <w:rsid w:val="000E5780"/>
    <w:rsid w:val="000E653D"/>
    <w:rsid w:val="000F0064"/>
    <w:rsid w:val="000F006F"/>
    <w:rsid w:val="000F1634"/>
    <w:rsid w:val="000F168B"/>
    <w:rsid w:val="000F1DA3"/>
    <w:rsid w:val="000F39AB"/>
    <w:rsid w:val="000F3EA7"/>
    <w:rsid w:val="000F494F"/>
    <w:rsid w:val="000F605F"/>
    <w:rsid w:val="000F68E5"/>
    <w:rsid w:val="000F6924"/>
    <w:rsid w:val="000F6A97"/>
    <w:rsid w:val="000F6F8B"/>
    <w:rsid w:val="000F71CF"/>
    <w:rsid w:val="000F7324"/>
    <w:rsid w:val="000F7C08"/>
    <w:rsid w:val="00100688"/>
    <w:rsid w:val="00101CB4"/>
    <w:rsid w:val="00101D04"/>
    <w:rsid w:val="001023B9"/>
    <w:rsid w:val="00103329"/>
    <w:rsid w:val="00103A9E"/>
    <w:rsid w:val="00104332"/>
    <w:rsid w:val="00104A61"/>
    <w:rsid w:val="00104CAC"/>
    <w:rsid w:val="00104CC0"/>
    <w:rsid w:val="00105D2B"/>
    <w:rsid w:val="00106160"/>
    <w:rsid w:val="00106EB5"/>
    <w:rsid w:val="00107792"/>
    <w:rsid w:val="00110F2C"/>
    <w:rsid w:val="00112656"/>
    <w:rsid w:val="00112C1C"/>
    <w:rsid w:val="001134F1"/>
    <w:rsid w:val="00113ECB"/>
    <w:rsid w:val="00114043"/>
    <w:rsid w:val="001140E4"/>
    <w:rsid w:val="00115C20"/>
    <w:rsid w:val="0011768B"/>
    <w:rsid w:val="00117CDF"/>
    <w:rsid w:val="00123EF5"/>
    <w:rsid w:val="001246F5"/>
    <w:rsid w:val="00124763"/>
    <w:rsid w:val="00124EA3"/>
    <w:rsid w:val="0012500F"/>
    <w:rsid w:val="00125196"/>
    <w:rsid w:val="00127E61"/>
    <w:rsid w:val="00130139"/>
    <w:rsid w:val="00132355"/>
    <w:rsid w:val="001332D6"/>
    <w:rsid w:val="00133728"/>
    <w:rsid w:val="00136296"/>
    <w:rsid w:val="00136942"/>
    <w:rsid w:val="00136B45"/>
    <w:rsid w:val="001372EA"/>
    <w:rsid w:val="001378C3"/>
    <w:rsid w:val="001405C0"/>
    <w:rsid w:val="001407BF"/>
    <w:rsid w:val="00141948"/>
    <w:rsid w:val="001424DF"/>
    <w:rsid w:val="001435D6"/>
    <w:rsid w:val="00143D6D"/>
    <w:rsid w:val="0014575F"/>
    <w:rsid w:val="0014589F"/>
    <w:rsid w:val="001461B8"/>
    <w:rsid w:val="001466A9"/>
    <w:rsid w:val="00146E6C"/>
    <w:rsid w:val="001472F5"/>
    <w:rsid w:val="0015096A"/>
    <w:rsid w:val="00151768"/>
    <w:rsid w:val="001521DA"/>
    <w:rsid w:val="00155688"/>
    <w:rsid w:val="001556F4"/>
    <w:rsid w:val="00155A88"/>
    <w:rsid w:val="00155E70"/>
    <w:rsid w:val="001577E7"/>
    <w:rsid w:val="00157995"/>
    <w:rsid w:val="00160439"/>
    <w:rsid w:val="00160D2B"/>
    <w:rsid w:val="001617F2"/>
    <w:rsid w:val="001620F0"/>
    <w:rsid w:val="00162133"/>
    <w:rsid w:val="001649F7"/>
    <w:rsid w:val="00166DDD"/>
    <w:rsid w:val="00170811"/>
    <w:rsid w:val="00170A0C"/>
    <w:rsid w:val="00171164"/>
    <w:rsid w:val="001711A4"/>
    <w:rsid w:val="001711F9"/>
    <w:rsid w:val="00171AB5"/>
    <w:rsid w:val="0017225E"/>
    <w:rsid w:val="00174825"/>
    <w:rsid w:val="00175060"/>
    <w:rsid w:val="00175F68"/>
    <w:rsid w:val="00177110"/>
    <w:rsid w:val="00177277"/>
    <w:rsid w:val="0017783D"/>
    <w:rsid w:val="00177CC8"/>
    <w:rsid w:val="00181777"/>
    <w:rsid w:val="00181854"/>
    <w:rsid w:val="001818E1"/>
    <w:rsid w:val="00181928"/>
    <w:rsid w:val="001821EE"/>
    <w:rsid w:val="0018329B"/>
    <w:rsid w:val="001836C0"/>
    <w:rsid w:val="00183D2E"/>
    <w:rsid w:val="0018469A"/>
    <w:rsid w:val="00184C9A"/>
    <w:rsid w:val="00184E65"/>
    <w:rsid w:val="001857DA"/>
    <w:rsid w:val="00185BC5"/>
    <w:rsid w:val="001867A2"/>
    <w:rsid w:val="00186C94"/>
    <w:rsid w:val="00187225"/>
    <w:rsid w:val="00190D74"/>
    <w:rsid w:val="001910EB"/>
    <w:rsid w:val="001912B1"/>
    <w:rsid w:val="00191346"/>
    <w:rsid w:val="00191C65"/>
    <w:rsid w:val="00191D15"/>
    <w:rsid w:val="00192A51"/>
    <w:rsid w:val="00192EFA"/>
    <w:rsid w:val="001934AF"/>
    <w:rsid w:val="001939D8"/>
    <w:rsid w:val="00193B50"/>
    <w:rsid w:val="0019469C"/>
    <w:rsid w:val="00194CA7"/>
    <w:rsid w:val="00195CF6"/>
    <w:rsid w:val="001966EC"/>
    <w:rsid w:val="001971C2"/>
    <w:rsid w:val="00197A88"/>
    <w:rsid w:val="001A01FB"/>
    <w:rsid w:val="001A04D9"/>
    <w:rsid w:val="001A2D9B"/>
    <w:rsid w:val="001A3169"/>
    <w:rsid w:val="001A332E"/>
    <w:rsid w:val="001A3385"/>
    <w:rsid w:val="001A3CE2"/>
    <w:rsid w:val="001A400E"/>
    <w:rsid w:val="001A4F29"/>
    <w:rsid w:val="001A5683"/>
    <w:rsid w:val="001A56BB"/>
    <w:rsid w:val="001A5E58"/>
    <w:rsid w:val="001A6622"/>
    <w:rsid w:val="001A6814"/>
    <w:rsid w:val="001A7014"/>
    <w:rsid w:val="001A703E"/>
    <w:rsid w:val="001B179B"/>
    <w:rsid w:val="001B1EDA"/>
    <w:rsid w:val="001B217D"/>
    <w:rsid w:val="001B2387"/>
    <w:rsid w:val="001B369A"/>
    <w:rsid w:val="001B3E91"/>
    <w:rsid w:val="001B4E38"/>
    <w:rsid w:val="001B4E44"/>
    <w:rsid w:val="001B531D"/>
    <w:rsid w:val="001B5827"/>
    <w:rsid w:val="001B5C22"/>
    <w:rsid w:val="001B6B25"/>
    <w:rsid w:val="001B721D"/>
    <w:rsid w:val="001B7412"/>
    <w:rsid w:val="001B77CB"/>
    <w:rsid w:val="001B79F5"/>
    <w:rsid w:val="001C1492"/>
    <w:rsid w:val="001C1F40"/>
    <w:rsid w:val="001C21B5"/>
    <w:rsid w:val="001C2315"/>
    <w:rsid w:val="001C23DB"/>
    <w:rsid w:val="001C2957"/>
    <w:rsid w:val="001C2A45"/>
    <w:rsid w:val="001C4736"/>
    <w:rsid w:val="001C48F6"/>
    <w:rsid w:val="001C4AD4"/>
    <w:rsid w:val="001C5713"/>
    <w:rsid w:val="001C6CBF"/>
    <w:rsid w:val="001C795E"/>
    <w:rsid w:val="001D017A"/>
    <w:rsid w:val="001D14D2"/>
    <w:rsid w:val="001D14D5"/>
    <w:rsid w:val="001D1633"/>
    <w:rsid w:val="001D17EE"/>
    <w:rsid w:val="001D1B39"/>
    <w:rsid w:val="001D3F75"/>
    <w:rsid w:val="001D447D"/>
    <w:rsid w:val="001D465A"/>
    <w:rsid w:val="001D5D6E"/>
    <w:rsid w:val="001D5E71"/>
    <w:rsid w:val="001D6468"/>
    <w:rsid w:val="001E021F"/>
    <w:rsid w:val="001E04F4"/>
    <w:rsid w:val="001E1C1C"/>
    <w:rsid w:val="001E258A"/>
    <w:rsid w:val="001E2A9E"/>
    <w:rsid w:val="001E324B"/>
    <w:rsid w:val="001E348F"/>
    <w:rsid w:val="001E36AB"/>
    <w:rsid w:val="001E3AF2"/>
    <w:rsid w:val="001E4515"/>
    <w:rsid w:val="001E4C65"/>
    <w:rsid w:val="001E5A6B"/>
    <w:rsid w:val="001E670B"/>
    <w:rsid w:val="001E75E2"/>
    <w:rsid w:val="001E77E1"/>
    <w:rsid w:val="001E7916"/>
    <w:rsid w:val="001E7ABC"/>
    <w:rsid w:val="001F2851"/>
    <w:rsid w:val="001F2E33"/>
    <w:rsid w:val="00200BBC"/>
    <w:rsid w:val="00201104"/>
    <w:rsid w:val="0020127B"/>
    <w:rsid w:val="0020137D"/>
    <w:rsid w:val="00201B97"/>
    <w:rsid w:val="00201C4D"/>
    <w:rsid w:val="002020EE"/>
    <w:rsid w:val="00202312"/>
    <w:rsid w:val="002044D4"/>
    <w:rsid w:val="00204BB0"/>
    <w:rsid w:val="002051FB"/>
    <w:rsid w:val="002057D0"/>
    <w:rsid w:val="00205A93"/>
    <w:rsid w:val="0020634D"/>
    <w:rsid w:val="00206715"/>
    <w:rsid w:val="002070D5"/>
    <w:rsid w:val="002073DE"/>
    <w:rsid w:val="00210318"/>
    <w:rsid w:val="00210A5E"/>
    <w:rsid w:val="00210B01"/>
    <w:rsid w:val="00210D95"/>
    <w:rsid w:val="00211965"/>
    <w:rsid w:val="00212982"/>
    <w:rsid w:val="00212BAB"/>
    <w:rsid w:val="00213B51"/>
    <w:rsid w:val="00213DD7"/>
    <w:rsid w:val="00214249"/>
    <w:rsid w:val="0021426E"/>
    <w:rsid w:val="00215F4C"/>
    <w:rsid w:val="00217242"/>
    <w:rsid w:val="0021795A"/>
    <w:rsid w:val="00217A31"/>
    <w:rsid w:val="00220335"/>
    <w:rsid w:val="002203E1"/>
    <w:rsid w:val="0022094C"/>
    <w:rsid w:val="00221044"/>
    <w:rsid w:val="00222D7C"/>
    <w:rsid w:val="002231A9"/>
    <w:rsid w:val="0022463E"/>
    <w:rsid w:val="002246E2"/>
    <w:rsid w:val="0022488D"/>
    <w:rsid w:val="00224A7F"/>
    <w:rsid w:val="002257D6"/>
    <w:rsid w:val="00225B95"/>
    <w:rsid w:val="00227054"/>
    <w:rsid w:val="00231173"/>
    <w:rsid w:val="002314EE"/>
    <w:rsid w:val="00231ECC"/>
    <w:rsid w:val="00234540"/>
    <w:rsid w:val="00235A31"/>
    <w:rsid w:val="00236B39"/>
    <w:rsid w:val="00236EEC"/>
    <w:rsid w:val="002370E0"/>
    <w:rsid w:val="00237B11"/>
    <w:rsid w:val="00237F0D"/>
    <w:rsid w:val="002400A7"/>
    <w:rsid w:val="00240504"/>
    <w:rsid w:val="00240D70"/>
    <w:rsid w:val="00240F56"/>
    <w:rsid w:val="002413FC"/>
    <w:rsid w:val="0024179E"/>
    <w:rsid w:val="00241F17"/>
    <w:rsid w:val="002426D7"/>
    <w:rsid w:val="002427C8"/>
    <w:rsid w:val="00242DF7"/>
    <w:rsid w:val="00243A58"/>
    <w:rsid w:val="00243FB0"/>
    <w:rsid w:val="00244117"/>
    <w:rsid w:val="002449D6"/>
    <w:rsid w:val="002451B2"/>
    <w:rsid w:val="002457A1"/>
    <w:rsid w:val="00245815"/>
    <w:rsid w:val="00246734"/>
    <w:rsid w:val="0024680A"/>
    <w:rsid w:val="00250123"/>
    <w:rsid w:val="00250337"/>
    <w:rsid w:val="002505E6"/>
    <w:rsid w:val="00250E73"/>
    <w:rsid w:val="00250E91"/>
    <w:rsid w:val="00251366"/>
    <w:rsid w:val="00251589"/>
    <w:rsid w:val="0025278A"/>
    <w:rsid w:val="00252856"/>
    <w:rsid w:val="00253C2A"/>
    <w:rsid w:val="00254379"/>
    <w:rsid w:val="00254CF4"/>
    <w:rsid w:val="00255BB7"/>
    <w:rsid w:val="002561FF"/>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5F3F"/>
    <w:rsid w:val="0026664D"/>
    <w:rsid w:val="00266EE5"/>
    <w:rsid w:val="00267FDC"/>
    <w:rsid w:val="002705CF"/>
    <w:rsid w:val="00270A04"/>
    <w:rsid w:val="00270CB6"/>
    <w:rsid w:val="00271D93"/>
    <w:rsid w:val="002730C9"/>
    <w:rsid w:val="00273CF1"/>
    <w:rsid w:val="00275213"/>
    <w:rsid w:val="00275EA2"/>
    <w:rsid w:val="002779E8"/>
    <w:rsid w:val="00277CB3"/>
    <w:rsid w:val="00277E9D"/>
    <w:rsid w:val="002807CD"/>
    <w:rsid w:val="002809CC"/>
    <w:rsid w:val="00281417"/>
    <w:rsid w:val="0028189C"/>
    <w:rsid w:val="00281CF3"/>
    <w:rsid w:val="002828CC"/>
    <w:rsid w:val="00282AA9"/>
    <w:rsid w:val="002836B1"/>
    <w:rsid w:val="00283838"/>
    <w:rsid w:val="00283A7B"/>
    <w:rsid w:val="00283F31"/>
    <w:rsid w:val="002848B2"/>
    <w:rsid w:val="00285A90"/>
    <w:rsid w:val="002865C4"/>
    <w:rsid w:val="00286A06"/>
    <w:rsid w:val="00286B5A"/>
    <w:rsid w:val="00287105"/>
    <w:rsid w:val="002877B0"/>
    <w:rsid w:val="00287DF8"/>
    <w:rsid w:val="0029046D"/>
    <w:rsid w:val="0029146F"/>
    <w:rsid w:val="00292DF8"/>
    <w:rsid w:val="00293734"/>
    <w:rsid w:val="00293B3F"/>
    <w:rsid w:val="00294A79"/>
    <w:rsid w:val="002955CB"/>
    <w:rsid w:val="002956F3"/>
    <w:rsid w:val="00295A2E"/>
    <w:rsid w:val="00295E8A"/>
    <w:rsid w:val="00296336"/>
    <w:rsid w:val="002968F1"/>
    <w:rsid w:val="002973D1"/>
    <w:rsid w:val="00297A79"/>
    <w:rsid w:val="002A1ACA"/>
    <w:rsid w:val="002A1C62"/>
    <w:rsid w:val="002A3326"/>
    <w:rsid w:val="002A5FD1"/>
    <w:rsid w:val="002A6452"/>
    <w:rsid w:val="002A6CC5"/>
    <w:rsid w:val="002A7769"/>
    <w:rsid w:val="002A7C47"/>
    <w:rsid w:val="002A7E8D"/>
    <w:rsid w:val="002B06BA"/>
    <w:rsid w:val="002B085F"/>
    <w:rsid w:val="002B0D4A"/>
    <w:rsid w:val="002B17D5"/>
    <w:rsid w:val="002B19A1"/>
    <w:rsid w:val="002B2974"/>
    <w:rsid w:val="002B300E"/>
    <w:rsid w:val="002B39CC"/>
    <w:rsid w:val="002B5678"/>
    <w:rsid w:val="002B5893"/>
    <w:rsid w:val="002B68A6"/>
    <w:rsid w:val="002B6AD6"/>
    <w:rsid w:val="002B6C66"/>
    <w:rsid w:val="002B7D77"/>
    <w:rsid w:val="002B7ED7"/>
    <w:rsid w:val="002C0847"/>
    <w:rsid w:val="002C0D2F"/>
    <w:rsid w:val="002C12AB"/>
    <w:rsid w:val="002C2529"/>
    <w:rsid w:val="002C279C"/>
    <w:rsid w:val="002C2C2F"/>
    <w:rsid w:val="002C2D7C"/>
    <w:rsid w:val="002C3831"/>
    <w:rsid w:val="002C3A5B"/>
    <w:rsid w:val="002C3AA6"/>
    <w:rsid w:val="002C44B4"/>
    <w:rsid w:val="002C5ABB"/>
    <w:rsid w:val="002C5E93"/>
    <w:rsid w:val="002C62B3"/>
    <w:rsid w:val="002C70AC"/>
    <w:rsid w:val="002D0B80"/>
    <w:rsid w:val="002D0E74"/>
    <w:rsid w:val="002D15FE"/>
    <w:rsid w:val="002D17DF"/>
    <w:rsid w:val="002D21A7"/>
    <w:rsid w:val="002D2804"/>
    <w:rsid w:val="002D29F0"/>
    <w:rsid w:val="002D31BE"/>
    <w:rsid w:val="002D4723"/>
    <w:rsid w:val="002D4B1E"/>
    <w:rsid w:val="002D4B82"/>
    <w:rsid w:val="002E0EDC"/>
    <w:rsid w:val="002E174F"/>
    <w:rsid w:val="002E1837"/>
    <w:rsid w:val="002E1CA9"/>
    <w:rsid w:val="002E2399"/>
    <w:rsid w:val="002E23AF"/>
    <w:rsid w:val="002E4172"/>
    <w:rsid w:val="002E50AB"/>
    <w:rsid w:val="002E5113"/>
    <w:rsid w:val="002E71DE"/>
    <w:rsid w:val="002F00A5"/>
    <w:rsid w:val="002F02C6"/>
    <w:rsid w:val="002F1237"/>
    <w:rsid w:val="002F20E2"/>
    <w:rsid w:val="002F22F8"/>
    <w:rsid w:val="002F239D"/>
    <w:rsid w:val="002F2BB6"/>
    <w:rsid w:val="002F3BB0"/>
    <w:rsid w:val="002F7672"/>
    <w:rsid w:val="002F7B24"/>
    <w:rsid w:val="00300AE7"/>
    <w:rsid w:val="00300E79"/>
    <w:rsid w:val="00301A3D"/>
    <w:rsid w:val="00301C93"/>
    <w:rsid w:val="00301D7D"/>
    <w:rsid w:val="00302277"/>
    <w:rsid w:val="003023A7"/>
    <w:rsid w:val="0030291C"/>
    <w:rsid w:val="00302B4C"/>
    <w:rsid w:val="00302B6B"/>
    <w:rsid w:val="003030F1"/>
    <w:rsid w:val="00303495"/>
    <w:rsid w:val="003034F8"/>
    <w:rsid w:val="003038FB"/>
    <w:rsid w:val="003041F0"/>
    <w:rsid w:val="003042E5"/>
    <w:rsid w:val="003055E0"/>
    <w:rsid w:val="00305DE0"/>
    <w:rsid w:val="003060DA"/>
    <w:rsid w:val="003065D4"/>
    <w:rsid w:val="0030735D"/>
    <w:rsid w:val="00307981"/>
    <w:rsid w:val="00307ACB"/>
    <w:rsid w:val="003108B2"/>
    <w:rsid w:val="00310BDD"/>
    <w:rsid w:val="00312650"/>
    <w:rsid w:val="00312B6F"/>
    <w:rsid w:val="00312BA9"/>
    <w:rsid w:val="00312CEC"/>
    <w:rsid w:val="00313D2F"/>
    <w:rsid w:val="00313F74"/>
    <w:rsid w:val="003149E4"/>
    <w:rsid w:val="00315E51"/>
    <w:rsid w:val="003162FA"/>
    <w:rsid w:val="003174B4"/>
    <w:rsid w:val="003177DA"/>
    <w:rsid w:val="00317AA4"/>
    <w:rsid w:val="0032086B"/>
    <w:rsid w:val="0032165D"/>
    <w:rsid w:val="00321DF2"/>
    <w:rsid w:val="003221CF"/>
    <w:rsid w:val="003229A3"/>
    <w:rsid w:val="00322F0A"/>
    <w:rsid w:val="003236C6"/>
    <w:rsid w:val="003237AA"/>
    <w:rsid w:val="003238A5"/>
    <w:rsid w:val="003244B1"/>
    <w:rsid w:val="003259FB"/>
    <w:rsid w:val="0032621F"/>
    <w:rsid w:val="0032718B"/>
    <w:rsid w:val="0033123C"/>
    <w:rsid w:val="003320BE"/>
    <w:rsid w:val="003325A3"/>
    <w:rsid w:val="003329DB"/>
    <w:rsid w:val="00332A08"/>
    <w:rsid w:val="0033571F"/>
    <w:rsid w:val="003357BD"/>
    <w:rsid w:val="00335AAF"/>
    <w:rsid w:val="00336316"/>
    <w:rsid w:val="00336933"/>
    <w:rsid w:val="00336DE7"/>
    <w:rsid w:val="00337AD7"/>
    <w:rsid w:val="00340343"/>
    <w:rsid w:val="003412C6"/>
    <w:rsid w:val="003414EE"/>
    <w:rsid w:val="00341A35"/>
    <w:rsid w:val="00341F4D"/>
    <w:rsid w:val="00342E23"/>
    <w:rsid w:val="00342E71"/>
    <w:rsid w:val="003437F2"/>
    <w:rsid w:val="00343D06"/>
    <w:rsid w:val="00343FCE"/>
    <w:rsid w:val="0034409F"/>
    <w:rsid w:val="003445AB"/>
    <w:rsid w:val="003447C1"/>
    <w:rsid w:val="00344853"/>
    <w:rsid w:val="00344A25"/>
    <w:rsid w:val="00344B25"/>
    <w:rsid w:val="003453E6"/>
    <w:rsid w:val="00345FDB"/>
    <w:rsid w:val="003461E0"/>
    <w:rsid w:val="003506B2"/>
    <w:rsid w:val="00350741"/>
    <w:rsid w:val="003509DE"/>
    <w:rsid w:val="00350A5B"/>
    <w:rsid w:val="0035164B"/>
    <w:rsid w:val="00352243"/>
    <w:rsid w:val="00352E29"/>
    <w:rsid w:val="0035326B"/>
    <w:rsid w:val="0035335A"/>
    <w:rsid w:val="0035535C"/>
    <w:rsid w:val="00356352"/>
    <w:rsid w:val="00356A63"/>
    <w:rsid w:val="00356ACB"/>
    <w:rsid w:val="0035715C"/>
    <w:rsid w:val="00357B25"/>
    <w:rsid w:val="00357C9A"/>
    <w:rsid w:val="00360E9C"/>
    <w:rsid w:val="00360F4F"/>
    <w:rsid w:val="0036117D"/>
    <w:rsid w:val="00361368"/>
    <w:rsid w:val="0036159B"/>
    <w:rsid w:val="003619AE"/>
    <w:rsid w:val="00361C61"/>
    <w:rsid w:val="003624E1"/>
    <w:rsid w:val="00362DD0"/>
    <w:rsid w:val="00363419"/>
    <w:rsid w:val="003649F1"/>
    <w:rsid w:val="00364AF7"/>
    <w:rsid w:val="003651A5"/>
    <w:rsid w:val="00365356"/>
    <w:rsid w:val="00365C50"/>
    <w:rsid w:val="0036648B"/>
    <w:rsid w:val="00366F85"/>
    <w:rsid w:val="00367454"/>
    <w:rsid w:val="00370560"/>
    <w:rsid w:val="003710D3"/>
    <w:rsid w:val="00372100"/>
    <w:rsid w:val="0037292D"/>
    <w:rsid w:val="003729E9"/>
    <w:rsid w:val="003732ED"/>
    <w:rsid w:val="00373B9F"/>
    <w:rsid w:val="00374048"/>
    <w:rsid w:val="00374B8F"/>
    <w:rsid w:val="00375D49"/>
    <w:rsid w:val="00376529"/>
    <w:rsid w:val="003767C8"/>
    <w:rsid w:val="00377FF7"/>
    <w:rsid w:val="00380226"/>
    <w:rsid w:val="003803D5"/>
    <w:rsid w:val="00380490"/>
    <w:rsid w:val="003808C9"/>
    <w:rsid w:val="00381DCC"/>
    <w:rsid w:val="00382CDF"/>
    <w:rsid w:val="003830E4"/>
    <w:rsid w:val="0038316F"/>
    <w:rsid w:val="00385322"/>
    <w:rsid w:val="00385838"/>
    <w:rsid w:val="00386E36"/>
    <w:rsid w:val="00387B53"/>
    <w:rsid w:val="00387D43"/>
    <w:rsid w:val="00390940"/>
    <w:rsid w:val="00390FC4"/>
    <w:rsid w:val="003914A2"/>
    <w:rsid w:val="0039160F"/>
    <w:rsid w:val="003917BD"/>
    <w:rsid w:val="00392D81"/>
    <w:rsid w:val="00394CEB"/>
    <w:rsid w:val="00395C88"/>
    <w:rsid w:val="00395F90"/>
    <w:rsid w:val="003961A8"/>
    <w:rsid w:val="00396D57"/>
    <w:rsid w:val="00396FC2"/>
    <w:rsid w:val="00397080"/>
    <w:rsid w:val="0039760F"/>
    <w:rsid w:val="0039785A"/>
    <w:rsid w:val="003A1598"/>
    <w:rsid w:val="003A1C3C"/>
    <w:rsid w:val="003A2428"/>
    <w:rsid w:val="003A306A"/>
    <w:rsid w:val="003A3EA4"/>
    <w:rsid w:val="003A5073"/>
    <w:rsid w:val="003A53F0"/>
    <w:rsid w:val="003A56B5"/>
    <w:rsid w:val="003B0C46"/>
    <w:rsid w:val="003B204C"/>
    <w:rsid w:val="003B2868"/>
    <w:rsid w:val="003B3565"/>
    <w:rsid w:val="003B421C"/>
    <w:rsid w:val="003B4D49"/>
    <w:rsid w:val="003B559C"/>
    <w:rsid w:val="003B5FC8"/>
    <w:rsid w:val="003B62E3"/>
    <w:rsid w:val="003B718F"/>
    <w:rsid w:val="003B71FF"/>
    <w:rsid w:val="003B7D3D"/>
    <w:rsid w:val="003C077E"/>
    <w:rsid w:val="003C0FFE"/>
    <w:rsid w:val="003C1015"/>
    <w:rsid w:val="003C1499"/>
    <w:rsid w:val="003C14ED"/>
    <w:rsid w:val="003C2388"/>
    <w:rsid w:val="003C2706"/>
    <w:rsid w:val="003C382A"/>
    <w:rsid w:val="003C39A8"/>
    <w:rsid w:val="003C3EB6"/>
    <w:rsid w:val="003C431E"/>
    <w:rsid w:val="003C44DD"/>
    <w:rsid w:val="003C489E"/>
    <w:rsid w:val="003C57CE"/>
    <w:rsid w:val="003C5C71"/>
    <w:rsid w:val="003C64B0"/>
    <w:rsid w:val="003C7E45"/>
    <w:rsid w:val="003D0999"/>
    <w:rsid w:val="003D0C57"/>
    <w:rsid w:val="003D1A65"/>
    <w:rsid w:val="003D1DD9"/>
    <w:rsid w:val="003D20F9"/>
    <w:rsid w:val="003D2747"/>
    <w:rsid w:val="003D4A85"/>
    <w:rsid w:val="003D5302"/>
    <w:rsid w:val="003D596C"/>
    <w:rsid w:val="003D6AE4"/>
    <w:rsid w:val="003D7105"/>
    <w:rsid w:val="003D7BA1"/>
    <w:rsid w:val="003D7E82"/>
    <w:rsid w:val="003E27E2"/>
    <w:rsid w:val="003E2B95"/>
    <w:rsid w:val="003E2EB9"/>
    <w:rsid w:val="003E3011"/>
    <w:rsid w:val="003E3799"/>
    <w:rsid w:val="003E379C"/>
    <w:rsid w:val="003E422B"/>
    <w:rsid w:val="003E465E"/>
    <w:rsid w:val="003E49EC"/>
    <w:rsid w:val="003E4E7D"/>
    <w:rsid w:val="003E5185"/>
    <w:rsid w:val="003E5372"/>
    <w:rsid w:val="003E56DD"/>
    <w:rsid w:val="003E577D"/>
    <w:rsid w:val="003E5BAF"/>
    <w:rsid w:val="003E5D29"/>
    <w:rsid w:val="003E60EF"/>
    <w:rsid w:val="003E6438"/>
    <w:rsid w:val="003E7CD9"/>
    <w:rsid w:val="003E7F1D"/>
    <w:rsid w:val="003F0B39"/>
    <w:rsid w:val="003F0D31"/>
    <w:rsid w:val="003F298D"/>
    <w:rsid w:val="003F2BAB"/>
    <w:rsid w:val="003F3BB4"/>
    <w:rsid w:val="003F4479"/>
    <w:rsid w:val="003F4765"/>
    <w:rsid w:val="00402018"/>
    <w:rsid w:val="00402546"/>
    <w:rsid w:val="0040345F"/>
    <w:rsid w:val="00403711"/>
    <w:rsid w:val="00403AAF"/>
    <w:rsid w:val="00403DFE"/>
    <w:rsid w:val="00404E26"/>
    <w:rsid w:val="004053C1"/>
    <w:rsid w:val="004055E6"/>
    <w:rsid w:val="00406004"/>
    <w:rsid w:val="004061C3"/>
    <w:rsid w:val="00406D67"/>
    <w:rsid w:val="00407855"/>
    <w:rsid w:val="004078CA"/>
    <w:rsid w:val="0041029F"/>
    <w:rsid w:val="004112DC"/>
    <w:rsid w:val="0041339B"/>
    <w:rsid w:val="00413BFA"/>
    <w:rsid w:val="004142DD"/>
    <w:rsid w:val="0041473B"/>
    <w:rsid w:val="004156B9"/>
    <w:rsid w:val="00415CF0"/>
    <w:rsid w:val="00415D25"/>
    <w:rsid w:val="0041787B"/>
    <w:rsid w:val="00420137"/>
    <w:rsid w:val="004216ED"/>
    <w:rsid w:val="00422475"/>
    <w:rsid w:val="004224F7"/>
    <w:rsid w:val="00424879"/>
    <w:rsid w:val="00424CA1"/>
    <w:rsid w:val="0042565A"/>
    <w:rsid w:val="004269C2"/>
    <w:rsid w:val="00426C51"/>
    <w:rsid w:val="00430311"/>
    <w:rsid w:val="00430966"/>
    <w:rsid w:val="00431A69"/>
    <w:rsid w:val="0043242D"/>
    <w:rsid w:val="004332EC"/>
    <w:rsid w:val="00433EC4"/>
    <w:rsid w:val="00434794"/>
    <w:rsid w:val="00434962"/>
    <w:rsid w:val="004355B3"/>
    <w:rsid w:val="00436179"/>
    <w:rsid w:val="0043671D"/>
    <w:rsid w:val="004371DB"/>
    <w:rsid w:val="00437272"/>
    <w:rsid w:val="004376E9"/>
    <w:rsid w:val="00437FDB"/>
    <w:rsid w:val="0044074B"/>
    <w:rsid w:val="0044082E"/>
    <w:rsid w:val="00440D23"/>
    <w:rsid w:val="00441076"/>
    <w:rsid w:val="004413B9"/>
    <w:rsid w:val="004427A4"/>
    <w:rsid w:val="00443515"/>
    <w:rsid w:val="00444415"/>
    <w:rsid w:val="0044441D"/>
    <w:rsid w:val="004445E2"/>
    <w:rsid w:val="00445A36"/>
    <w:rsid w:val="004467E6"/>
    <w:rsid w:val="00446C0F"/>
    <w:rsid w:val="004509F8"/>
    <w:rsid w:val="00450BBC"/>
    <w:rsid w:val="00452DCC"/>
    <w:rsid w:val="0045436F"/>
    <w:rsid w:val="004554E1"/>
    <w:rsid w:val="00455587"/>
    <w:rsid w:val="0045568C"/>
    <w:rsid w:val="004568E6"/>
    <w:rsid w:val="00456C2C"/>
    <w:rsid w:val="004574B3"/>
    <w:rsid w:val="00461A4C"/>
    <w:rsid w:val="00462622"/>
    <w:rsid w:val="0046273B"/>
    <w:rsid w:val="0046324D"/>
    <w:rsid w:val="004632F9"/>
    <w:rsid w:val="004634D9"/>
    <w:rsid w:val="00463721"/>
    <w:rsid w:val="00463A4E"/>
    <w:rsid w:val="0046409F"/>
    <w:rsid w:val="0046762F"/>
    <w:rsid w:val="004676E4"/>
    <w:rsid w:val="00470582"/>
    <w:rsid w:val="0047080E"/>
    <w:rsid w:val="00470CD9"/>
    <w:rsid w:val="004714C0"/>
    <w:rsid w:val="004715C3"/>
    <w:rsid w:val="004718B7"/>
    <w:rsid w:val="00472792"/>
    <w:rsid w:val="0047345C"/>
    <w:rsid w:val="00473FB6"/>
    <w:rsid w:val="0047492C"/>
    <w:rsid w:val="00474D74"/>
    <w:rsid w:val="004752D6"/>
    <w:rsid w:val="00476C46"/>
    <w:rsid w:val="00476CC6"/>
    <w:rsid w:val="00477364"/>
    <w:rsid w:val="004826F6"/>
    <w:rsid w:val="00482D19"/>
    <w:rsid w:val="0048345A"/>
    <w:rsid w:val="00483F5D"/>
    <w:rsid w:val="0048490C"/>
    <w:rsid w:val="00484EA5"/>
    <w:rsid w:val="00485396"/>
    <w:rsid w:val="004855FA"/>
    <w:rsid w:val="00486C40"/>
    <w:rsid w:val="00487476"/>
    <w:rsid w:val="004876DF"/>
    <w:rsid w:val="00487F03"/>
    <w:rsid w:val="00490223"/>
    <w:rsid w:val="004906F2"/>
    <w:rsid w:val="00491C62"/>
    <w:rsid w:val="004921D1"/>
    <w:rsid w:val="00494D05"/>
    <w:rsid w:val="00495059"/>
    <w:rsid w:val="00496AF1"/>
    <w:rsid w:val="004A0557"/>
    <w:rsid w:val="004A131F"/>
    <w:rsid w:val="004A19A0"/>
    <w:rsid w:val="004A296E"/>
    <w:rsid w:val="004A36CA"/>
    <w:rsid w:val="004A377B"/>
    <w:rsid w:val="004A4365"/>
    <w:rsid w:val="004A443A"/>
    <w:rsid w:val="004A49F4"/>
    <w:rsid w:val="004A5D1C"/>
    <w:rsid w:val="004A647F"/>
    <w:rsid w:val="004A7D59"/>
    <w:rsid w:val="004B23B0"/>
    <w:rsid w:val="004B476C"/>
    <w:rsid w:val="004B5265"/>
    <w:rsid w:val="004B6ACF"/>
    <w:rsid w:val="004B6FE9"/>
    <w:rsid w:val="004B7D43"/>
    <w:rsid w:val="004B7DE7"/>
    <w:rsid w:val="004B7F25"/>
    <w:rsid w:val="004C003C"/>
    <w:rsid w:val="004C105D"/>
    <w:rsid w:val="004C1CBF"/>
    <w:rsid w:val="004C1D74"/>
    <w:rsid w:val="004C3192"/>
    <w:rsid w:val="004C439A"/>
    <w:rsid w:val="004C46D9"/>
    <w:rsid w:val="004C64F7"/>
    <w:rsid w:val="004C7EAC"/>
    <w:rsid w:val="004D0353"/>
    <w:rsid w:val="004D08AD"/>
    <w:rsid w:val="004D15EE"/>
    <w:rsid w:val="004D1841"/>
    <w:rsid w:val="004D199B"/>
    <w:rsid w:val="004D1A9C"/>
    <w:rsid w:val="004D1AF9"/>
    <w:rsid w:val="004D2411"/>
    <w:rsid w:val="004D3014"/>
    <w:rsid w:val="004D3C69"/>
    <w:rsid w:val="004D3FBB"/>
    <w:rsid w:val="004D5758"/>
    <w:rsid w:val="004D5CAB"/>
    <w:rsid w:val="004D6278"/>
    <w:rsid w:val="004D7195"/>
    <w:rsid w:val="004D71B7"/>
    <w:rsid w:val="004D7D4E"/>
    <w:rsid w:val="004E02BD"/>
    <w:rsid w:val="004E083D"/>
    <w:rsid w:val="004E0AE5"/>
    <w:rsid w:val="004E12E2"/>
    <w:rsid w:val="004E2FDD"/>
    <w:rsid w:val="004E3015"/>
    <w:rsid w:val="004E316A"/>
    <w:rsid w:val="004E3B3B"/>
    <w:rsid w:val="004E412E"/>
    <w:rsid w:val="004E42A0"/>
    <w:rsid w:val="004E4309"/>
    <w:rsid w:val="004E60C4"/>
    <w:rsid w:val="004E6506"/>
    <w:rsid w:val="004E6968"/>
    <w:rsid w:val="004F014C"/>
    <w:rsid w:val="004F12E8"/>
    <w:rsid w:val="004F133C"/>
    <w:rsid w:val="004F1715"/>
    <w:rsid w:val="004F1A9F"/>
    <w:rsid w:val="004F2E37"/>
    <w:rsid w:val="004F3018"/>
    <w:rsid w:val="004F5E60"/>
    <w:rsid w:val="004F7621"/>
    <w:rsid w:val="00500E26"/>
    <w:rsid w:val="00500EEE"/>
    <w:rsid w:val="005013F7"/>
    <w:rsid w:val="00501F75"/>
    <w:rsid w:val="00501FA6"/>
    <w:rsid w:val="005020C5"/>
    <w:rsid w:val="005021C7"/>
    <w:rsid w:val="00503083"/>
    <w:rsid w:val="00504243"/>
    <w:rsid w:val="00504706"/>
    <w:rsid w:val="005047E7"/>
    <w:rsid w:val="00504935"/>
    <w:rsid w:val="00504E26"/>
    <w:rsid w:val="005052C1"/>
    <w:rsid w:val="005057CC"/>
    <w:rsid w:val="00506F99"/>
    <w:rsid w:val="005070DD"/>
    <w:rsid w:val="00511C4C"/>
    <w:rsid w:val="00512B31"/>
    <w:rsid w:val="00513158"/>
    <w:rsid w:val="00514738"/>
    <w:rsid w:val="0051545C"/>
    <w:rsid w:val="0051547C"/>
    <w:rsid w:val="0051577C"/>
    <w:rsid w:val="00517442"/>
    <w:rsid w:val="00517D1D"/>
    <w:rsid w:val="00521821"/>
    <w:rsid w:val="00522B10"/>
    <w:rsid w:val="00522B41"/>
    <w:rsid w:val="00522E7B"/>
    <w:rsid w:val="00522FBE"/>
    <w:rsid w:val="005245C2"/>
    <w:rsid w:val="00524CF3"/>
    <w:rsid w:val="00524F4F"/>
    <w:rsid w:val="00524FBA"/>
    <w:rsid w:val="0052570F"/>
    <w:rsid w:val="00525DF7"/>
    <w:rsid w:val="0052668B"/>
    <w:rsid w:val="00527718"/>
    <w:rsid w:val="00530137"/>
    <w:rsid w:val="0053070A"/>
    <w:rsid w:val="00530741"/>
    <w:rsid w:val="00531954"/>
    <w:rsid w:val="0053205B"/>
    <w:rsid w:val="00532430"/>
    <w:rsid w:val="00532EED"/>
    <w:rsid w:val="0053352F"/>
    <w:rsid w:val="0053355E"/>
    <w:rsid w:val="00533838"/>
    <w:rsid w:val="00533E02"/>
    <w:rsid w:val="00535164"/>
    <w:rsid w:val="00535472"/>
    <w:rsid w:val="00535B9C"/>
    <w:rsid w:val="00535E4F"/>
    <w:rsid w:val="005379F9"/>
    <w:rsid w:val="00540198"/>
    <w:rsid w:val="00540DC2"/>
    <w:rsid w:val="0054106C"/>
    <w:rsid w:val="005424E6"/>
    <w:rsid w:val="00542A18"/>
    <w:rsid w:val="0054349E"/>
    <w:rsid w:val="0054387D"/>
    <w:rsid w:val="005439A6"/>
    <w:rsid w:val="00543D2A"/>
    <w:rsid w:val="00544B22"/>
    <w:rsid w:val="00544DD7"/>
    <w:rsid w:val="00545446"/>
    <w:rsid w:val="005462A0"/>
    <w:rsid w:val="00546B8E"/>
    <w:rsid w:val="00547715"/>
    <w:rsid w:val="00547D99"/>
    <w:rsid w:val="00547ED6"/>
    <w:rsid w:val="005502E6"/>
    <w:rsid w:val="00550478"/>
    <w:rsid w:val="005505D1"/>
    <w:rsid w:val="005505DD"/>
    <w:rsid w:val="005509D1"/>
    <w:rsid w:val="00550A08"/>
    <w:rsid w:val="0055213A"/>
    <w:rsid w:val="00552434"/>
    <w:rsid w:val="005525C5"/>
    <w:rsid w:val="0055336C"/>
    <w:rsid w:val="005547DA"/>
    <w:rsid w:val="00554807"/>
    <w:rsid w:val="00554A9A"/>
    <w:rsid w:val="00554AEB"/>
    <w:rsid w:val="00555DD6"/>
    <w:rsid w:val="00556895"/>
    <w:rsid w:val="00557604"/>
    <w:rsid w:val="00560150"/>
    <w:rsid w:val="005603A7"/>
    <w:rsid w:val="0056059D"/>
    <w:rsid w:val="0056096D"/>
    <w:rsid w:val="00560A76"/>
    <w:rsid w:val="00560CCB"/>
    <w:rsid w:val="00565C45"/>
    <w:rsid w:val="005663D5"/>
    <w:rsid w:val="00566783"/>
    <w:rsid w:val="00566CF1"/>
    <w:rsid w:val="0056704B"/>
    <w:rsid w:val="005672B9"/>
    <w:rsid w:val="005674C2"/>
    <w:rsid w:val="00567989"/>
    <w:rsid w:val="005706D1"/>
    <w:rsid w:val="005707B7"/>
    <w:rsid w:val="0057262B"/>
    <w:rsid w:val="005730E5"/>
    <w:rsid w:val="00573806"/>
    <w:rsid w:val="005739F1"/>
    <w:rsid w:val="005741A6"/>
    <w:rsid w:val="00575CEB"/>
    <w:rsid w:val="005762D0"/>
    <w:rsid w:val="00576664"/>
    <w:rsid w:val="00577DBE"/>
    <w:rsid w:val="00577EFB"/>
    <w:rsid w:val="005818B5"/>
    <w:rsid w:val="005819E8"/>
    <w:rsid w:val="00583305"/>
    <w:rsid w:val="00583CCC"/>
    <w:rsid w:val="0058408B"/>
    <w:rsid w:val="0058492A"/>
    <w:rsid w:val="00584B8A"/>
    <w:rsid w:val="00584C16"/>
    <w:rsid w:val="00584EDE"/>
    <w:rsid w:val="0058523B"/>
    <w:rsid w:val="00585B2E"/>
    <w:rsid w:val="00585DD4"/>
    <w:rsid w:val="00586024"/>
    <w:rsid w:val="00586CE1"/>
    <w:rsid w:val="00587357"/>
    <w:rsid w:val="00587993"/>
    <w:rsid w:val="00587A17"/>
    <w:rsid w:val="00590722"/>
    <w:rsid w:val="00590EE3"/>
    <w:rsid w:val="00592044"/>
    <w:rsid w:val="005920D9"/>
    <w:rsid w:val="00592455"/>
    <w:rsid w:val="005928A7"/>
    <w:rsid w:val="00592C2A"/>
    <w:rsid w:val="00592DCE"/>
    <w:rsid w:val="00592DEF"/>
    <w:rsid w:val="0059391B"/>
    <w:rsid w:val="00595AA8"/>
    <w:rsid w:val="00596751"/>
    <w:rsid w:val="00596C64"/>
    <w:rsid w:val="005977D1"/>
    <w:rsid w:val="00597876"/>
    <w:rsid w:val="005A0C33"/>
    <w:rsid w:val="005A11EF"/>
    <w:rsid w:val="005A1BC9"/>
    <w:rsid w:val="005A2868"/>
    <w:rsid w:val="005A392C"/>
    <w:rsid w:val="005A3BC4"/>
    <w:rsid w:val="005A409A"/>
    <w:rsid w:val="005A5895"/>
    <w:rsid w:val="005A5F00"/>
    <w:rsid w:val="005A6496"/>
    <w:rsid w:val="005A69BE"/>
    <w:rsid w:val="005A78E5"/>
    <w:rsid w:val="005A7BF8"/>
    <w:rsid w:val="005B2C40"/>
    <w:rsid w:val="005B3165"/>
    <w:rsid w:val="005B3522"/>
    <w:rsid w:val="005B5348"/>
    <w:rsid w:val="005B54FE"/>
    <w:rsid w:val="005B552D"/>
    <w:rsid w:val="005B5A08"/>
    <w:rsid w:val="005B65F8"/>
    <w:rsid w:val="005B6C1F"/>
    <w:rsid w:val="005B6E6B"/>
    <w:rsid w:val="005B6FC1"/>
    <w:rsid w:val="005B7170"/>
    <w:rsid w:val="005B726F"/>
    <w:rsid w:val="005B735B"/>
    <w:rsid w:val="005B7DE0"/>
    <w:rsid w:val="005B7F92"/>
    <w:rsid w:val="005C0976"/>
    <w:rsid w:val="005C145F"/>
    <w:rsid w:val="005C1780"/>
    <w:rsid w:val="005C4B53"/>
    <w:rsid w:val="005C4D08"/>
    <w:rsid w:val="005C52B1"/>
    <w:rsid w:val="005C5332"/>
    <w:rsid w:val="005C70FB"/>
    <w:rsid w:val="005C73A7"/>
    <w:rsid w:val="005C765F"/>
    <w:rsid w:val="005D038D"/>
    <w:rsid w:val="005D192E"/>
    <w:rsid w:val="005D2737"/>
    <w:rsid w:val="005D4AA1"/>
    <w:rsid w:val="005D5649"/>
    <w:rsid w:val="005D5A38"/>
    <w:rsid w:val="005D7009"/>
    <w:rsid w:val="005D74DF"/>
    <w:rsid w:val="005E0B1B"/>
    <w:rsid w:val="005E106C"/>
    <w:rsid w:val="005E1740"/>
    <w:rsid w:val="005E1D0F"/>
    <w:rsid w:val="005E25BE"/>
    <w:rsid w:val="005E2926"/>
    <w:rsid w:val="005E3565"/>
    <w:rsid w:val="005E363D"/>
    <w:rsid w:val="005E47A3"/>
    <w:rsid w:val="005E4CA4"/>
    <w:rsid w:val="005E715C"/>
    <w:rsid w:val="005F0F96"/>
    <w:rsid w:val="005F17D1"/>
    <w:rsid w:val="005F2D9C"/>
    <w:rsid w:val="005F3123"/>
    <w:rsid w:val="005F3454"/>
    <w:rsid w:val="005F3C5E"/>
    <w:rsid w:val="005F3E34"/>
    <w:rsid w:val="005F3EC6"/>
    <w:rsid w:val="005F3EF9"/>
    <w:rsid w:val="005F3FC2"/>
    <w:rsid w:val="005F4587"/>
    <w:rsid w:val="005F4FFF"/>
    <w:rsid w:val="005F6D36"/>
    <w:rsid w:val="00600552"/>
    <w:rsid w:val="0060076A"/>
    <w:rsid w:val="00600EA1"/>
    <w:rsid w:val="006024BC"/>
    <w:rsid w:val="0060264E"/>
    <w:rsid w:val="00602FB0"/>
    <w:rsid w:val="00604B80"/>
    <w:rsid w:val="00604F16"/>
    <w:rsid w:val="0060552A"/>
    <w:rsid w:val="00605817"/>
    <w:rsid w:val="00605ACD"/>
    <w:rsid w:val="00605E91"/>
    <w:rsid w:val="00605F32"/>
    <w:rsid w:val="00605F55"/>
    <w:rsid w:val="00606687"/>
    <w:rsid w:val="00606831"/>
    <w:rsid w:val="00606855"/>
    <w:rsid w:val="00606C64"/>
    <w:rsid w:val="00607289"/>
    <w:rsid w:val="006100B9"/>
    <w:rsid w:val="00610765"/>
    <w:rsid w:val="00610E02"/>
    <w:rsid w:val="00611350"/>
    <w:rsid w:val="00611D9B"/>
    <w:rsid w:val="00612627"/>
    <w:rsid w:val="00612E92"/>
    <w:rsid w:val="00614C8F"/>
    <w:rsid w:val="0061573C"/>
    <w:rsid w:val="00616BC0"/>
    <w:rsid w:val="0062070F"/>
    <w:rsid w:val="006211BA"/>
    <w:rsid w:val="006219A6"/>
    <w:rsid w:val="00622324"/>
    <w:rsid w:val="00622924"/>
    <w:rsid w:val="00623018"/>
    <w:rsid w:val="00624A05"/>
    <w:rsid w:val="0062600D"/>
    <w:rsid w:val="0062628E"/>
    <w:rsid w:val="006263E5"/>
    <w:rsid w:val="00627043"/>
    <w:rsid w:val="00627C79"/>
    <w:rsid w:val="00630391"/>
    <w:rsid w:val="006312BA"/>
    <w:rsid w:val="006314AF"/>
    <w:rsid w:val="00631DDA"/>
    <w:rsid w:val="00632FCA"/>
    <w:rsid w:val="006330B4"/>
    <w:rsid w:val="006348D3"/>
    <w:rsid w:val="00634DCC"/>
    <w:rsid w:val="00635A0B"/>
    <w:rsid w:val="00635AC2"/>
    <w:rsid w:val="00635FA7"/>
    <w:rsid w:val="006367B2"/>
    <w:rsid w:val="006367FF"/>
    <w:rsid w:val="0063748C"/>
    <w:rsid w:val="00637E79"/>
    <w:rsid w:val="00637ED2"/>
    <w:rsid w:val="0064096C"/>
    <w:rsid w:val="00641905"/>
    <w:rsid w:val="00641B20"/>
    <w:rsid w:val="00641F56"/>
    <w:rsid w:val="00641FB1"/>
    <w:rsid w:val="006420F2"/>
    <w:rsid w:val="00643FBC"/>
    <w:rsid w:val="00644811"/>
    <w:rsid w:val="00644D26"/>
    <w:rsid w:val="00645B68"/>
    <w:rsid w:val="00646546"/>
    <w:rsid w:val="00647A68"/>
    <w:rsid w:val="00650BD1"/>
    <w:rsid w:val="00650D57"/>
    <w:rsid w:val="0065115F"/>
    <w:rsid w:val="00651806"/>
    <w:rsid w:val="00652B79"/>
    <w:rsid w:val="00654D48"/>
    <w:rsid w:val="00655623"/>
    <w:rsid w:val="00657F26"/>
    <w:rsid w:val="00660279"/>
    <w:rsid w:val="00661956"/>
    <w:rsid w:val="00661DCE"/>
    <w:rsid w:val="00661ED4"/>
    <w:rsid w:val="00662197"/>
    <w:rsid w:val="0066522A"/>
    <w:rsid w:val="006667A3"/>
    <w:rsid w:val="00666B8A"/>
    <w:rsid w:val="0067005B"/>
    <w:rsid w:val="00670136"/>
    <w:rsid w:val="00671DCF"/>
    <w:rsid w:val="00674BC6"/>
    <w:rsid w:val="006755AC"/>
    <w:rsid w:val="00676219"/>
    <w:rsid w:val="00676930"/>
    <w:rsid w:val="00677007"/>
    <w:rsid w:val="00677224"/>
    <w:rsid w:val="006774DA"/>
    <w:rsid w:val="00677793"/>
    <w:rsid w:val="00681189"/>
    <w:rsid w:val="00683428"/>
    <w:rsid w:val="006834BC"/>
    <w:rsid w:val="00683A03"/>
    <w:rsid w:val="00683AF2"/>
    <w:rsid w:val="006840DE"/>
    <w:rsid w:val="00684B98"/>
    <w:rsid w:val="006859B3"/>
    <w:rsid w:val="00685BAE"/>
    <w:rsid w:val="00686324"/>
    <w:rsid w:val="006869AE"/>
    <w:rsid w:val="00686CA9"/>
    <w:rsid w:val="00686EA5"/>
    <w:rsid w:val="00686F25"/>
    <w:rsid w:val="006908B1"/>
    <w:rsid w:val="00690C01"/>
    <w:rsid w:val="00690C6E"/>
    <w:rsid w:val="0069188B"/>
    <w:rsid w:val="00691A3F"/>
    <w:rsid w:val="00691D1B"/>
    <w:rsid w:val="00692890"/>
    <w:rsid w:val="00692BCF"/>
    <w:rsid w:val="00693A16"/>
    <w:rsid w:val="0069439B"/>
    <w:rsid w:val="00694776"/>
    <w:rsid w:val="0069569C"/>
    <w:rsid w:val="0069741E"/>
    <w:rsid w:val="00697D9D"/>
    <w:rsid w:val="006A07C1"/>
    <w:rsid w:val="006A1317"/>
    <w:rsid w:val="006A2077"/>
    <w:rsid w:val="006A22DD"/>
    <w:rsid w:val="006A2E6A"/>
    <w:rsid w:val="006A34B2"/>
    <w:rsid w:val="006A388D"/>
    <w:rsid w:val="006A3A71"/>
    <w:rsid w:val="006A4183"/>
    <w:rsid w:val="006A47B0"/>
    <w:rsid w:val="006A4BCF"/>
    <w:rsid w:val="006A4EBE"/>
    <w:rsid w:val="006A5E7C"/>
    <w:rsid w:val="006A68E1"/>
    <w:rsid w:val="006A721C"/>
    <w:rsid w:val="006A72D9"/>
    <w:rsid w:val="006A7922"/>
    <w:rsid w:val="006A7A4C"/>
    <w:rsid w:val="006A7FE2"/>
    <w:rsid w:val="006B000D"/>
    <w:rsid w:val="006B07EA"/>
    <w:rsid w:val="006B1B63"/>
    <w:rsid w:val="006B1F2F"/>
    <w:rsid w:val="006B37F7"/>
    <w:rsid w:val="006B4452"/>
    <w:rsid w:val="006B55C3"/>
    <w:rsid w:val="006B5784"/>
    <w:rsid w:val="006B5E9E"/>
    <w:rsid w:val="006B5EDA"/>
    <w:rsid w:val="006B6211"/>
    <w:rsid w:val="006B62A0"/>
    <w:rsid w:val="006B6B6D"/>
    <w:rsid w:val="006B7D67"/>
    <w:rsid w:val="006C1A73"/>
    <w:rsid w:val="006C1F5E"/>
    <w:rsid w:val="006C2CB3"/>
    <w:rsid w:val="006C3DA0"/>
    <w:rsid w:val="006C4663"/>
    <w:rsid w:val="006C4B68"/>
    <w:rsid w:val="006C4DEF"/>
    <w:rsid w:val="006C6762"/>
    <w:rsid w:val="006C687F"/>
    <w:rsid w:val="006C6BA1"/>
    <w:rsid w:val="006D0343"/>
    <w:rsid w:val="006D04F3"/>
    <w:rsid w:val="006D0BD2"/>
    <w:rsid w:val="006D0F98"/>
    <w:rsid w:val="006D128A"/>
    <w:rsid w:val="006D1C70"/>
    <w:rsid w:val="006D1F1F"/>
    <w:rsid w:val="006D2F8E"/>
    <w:rsid w:val="006D36C7"/>
    <w:rsid w:val="006D3CCA"/>
    <w:rsid w:val="006D4EF1"/>
    <w:rsid w:val="006D5211"/>
    <w:rsid w:val="006D601E"/>
    <w:rsid w:val="006D60F1"/>
    <w:rsid w:val="006D7545"/>
    <w:rsid w:val="006D7EA7"/>
    <w:rsid w:val="006E091E"/>
    <w:rsid w:val="006E160D"/>
    <w:rsid w:val="006E1CC2"/>
    <w:rsid w:val="006E2382"/>
    <w:rsid w:val="006E2D90"/>
    <w:rsid w:val="006E3A1E"/>
    <w:rsid w:val="006E3F71"/>
    <w:rsid w:val="006E400C"/>
    <w:rsid w:val="006E5465"/>
    <w:rsid w:val="006E5C0E"/>
    <w:rsid w:val="006E5E76"/>
    <w:rsid w:val="006E720A"/>
    <w:rsid w:val="006E7CB4"/>
    <w:rsid w:val="006F0001"/>
    <w:rsid w:val="006F0338"/>
    <w:rsid w:val="006F069A"/>
    <w:rsid w:val="006F1564"/>
    <w:rsid w:val="006F1C91"/>
    <w:rsid w:val="006F1D03"/>
    <w:rsid w:val="006F20C5"/>
    <w:rsid w:val="006F28C9"/>
    <w:rsid w:val="006F3930"/>
    <w:rsid w:val="006F3D17"/>
    <w:rsid w:val="006F44A4"/>
    <w:rsid w:val="006F4592"/>
    <w:rsid w:val="006F5247"/>
    <w:rsid w:val="006F563C"/>
    <w:rsid w:val="006F58A1"/>
    <w:rsid w:val="00700511"/>
    <w:rsid w:val="00700811"/>
    <w:rsid w:val="00700EFE"/>
    <w:rsid w:val="00701869"/>
    <w:rsid w:val="007022C3"/>
    <w:rsid w:val="0070376B"/>
    <w:rsid w:val="00705034"/>
    <w:rsid w:val="00705356"/>
    <w:rsid w:val="0070567E"/>
    <w:rsid w:val="007056E8"/>
    <w:rsid w:val="007058B8"/>
    <w:rsid w:val="00705C8D"/>
    <w:rsid w:val="00706043"/>
    <w:rsid w:val="0070627B"/>
    <w:rsid w:val="007062D8"/>
    <w:rsid w:val="00706D47"/>
    <w:rsid w:val="00707037"/>
    <w:rsid w:val="00707BC2"/>
    <w:rsid w:val="00707C6D"/>
    <w:rsid w:val="00710388"/>
    <w:rsid w:val="007107DE"/>
    <w:rsid w:val="00711453"/>
    <w:rsid w:val="00711587"/>
    <w:rsid w:val="007120ED"/>
    <w:rsid w:val="007135FE"/>
    <w:rsid w:val="00713BA3"/>
    <w:rsid w:val="00713EC9"/>
    <w:rsid w:val="0071403B"/>
    <w:rsid w:val="007140DC"/>
    <w:rsid w:val="0071499F"/>
    <w:rsid w:val="00714A93"/>
    <w:rsid w:val="00715397"/>
    <w:rsid w:val="007165C9"/>
    <w:rsid w:val="00716BE4"/>
    <w:rsid w:val="00717899"/>
    <w:rsid w:val="00717C27"/>
    <w:rsid w:val="00717C82"/>
    <w:rsid w:val="00722B16"/>
    <w:rsid w:val="00722DD2"/>
    <w:rsid w:val="00724554"/>
    <w:rsid w:val="00724752"/>
    <w:rsid w:val="00724D7F"/>
    <w:rsid w:val="007251E0"/>
    <w:rsid w:val="007252BE"/>
    <w:rsid w:val="00725FFE"/>
    <w:rsid w:val="00726580"/>
    <w:rsid w:val="00727707"/>
    <w:rsid w:val="00727718"/>
    <w:rsid w:val="00727892"/>
    <w:rsid w:val="0072794B"/>
    <w:rsid w:val="00727DF0"/>
    <w:rsid w:val="0073059E"/>
    <w:rsid w:val="00730CAE"/>
    <w:rsid w:val="0073190A"/>
    <w:rsid w:val="0073207D"/>
    <w:rsid w:val="0073258C"/>
    <w:rsid w:val="00732898"/>
    <w:rsid w:val="00732C39"/>
    <w:rsid w:val="0073346F"/>
    <w:rsid w:val="0073376D"/>
    <w:rsid w:val="00733B34"/>
    <w:rsid w:val="00733D14"/>
    <w:rsid w:val="00733D50"/>
    <w:rsid w:val="00733EFD"/>
    <w:rsid w:val="0073435C"/>
    <w:rsid w:val="007350B2"/>
    <w:rsid w:val="00735F4D"/>
    <w:rsid w:val="00736454"/>
    <w:rsid w:val="00736ED9"/>
    <w:rsid w:val="00737579"/>
    <w:rsid w:val="0073766C"/>
    <w:rsid w:val="007402C6"/>
    <w:rsid w:val="0074113C"/>
    <w:rsid w:val="00741948"/>
    <w:rsid w:val="00741BB6"/>
    <w:rsid w:val="00741FDF"/>
    <w:rsid w:val="00742458"/>
    <w:rsid w:val="00742772"/>
    <w:rsid w:val="00743330"/>
    <w:rsid w:val="00743596"/>
    <w:rsid w:val="007436B2"/>
    <w:rsid w:val="007442C6"/>
    <w:rsid w:val="0074481B"/>
    <w:rsid w:val="007452FE"/>
    <w:rsid w:val="00746038"/>
    <w:rsid w:val="00746E3E"/>
    <w:rsid w:val="00747068"/>
    <w:rsid w:val="00747AEF"/>
    <w:rsid w:val="0075018C"/>
    <w:rsid w:val="00750227"/>
    <w:rsid w:val="00751184"/>
    <w:rsid w:val="00751B76"/>
    <w:rsid w:val="00752643"/>
    <w:rsid w:val="00752DF3"/>
    <w:rsid w:val="00754DC1"/>
    <w:rsid w:val="0075514B"/>
    <w:rsid w:val="007553A8"/>
    <w:rsid w:val="00756673"/>
    <w:rsid w:val="00756972"/>
    <w:rsid w:val="00757C2C"/>
    <w:rsid w:val="007617E4"/>
    <w:rsid w:val="00761B12"/>
    <w:rsid w:val="00761F7C"/>
    <w:rsid w:val="0076391D"/>
    <w:rsid w:val="00763E12"/>
    <w:rsid w:val="007641DA"/>
    <w:rsid w:val="00764399"/>
    <w:rsid w:val="007670C2"/>
    <w:rsid w:val="00767238"/>
    <w:rsid w:val="00767571"/>
    <w:rsid w:val="0077008C"/>
    <w:rsid w:val="00770098"/>
    <w:rsid w:val="00770AE4"/>
    <w:rsid w:val="00771C85"/>
    <w:rsid w:val="00773089"/>
    <w:rsid w:val="007741A4"/>
    <w:rsid w:val="00774D9C"/>
    <w:rsid w:val="0077505F"/>
    <w:rsid w:val="00775371"/>
    <w:rsid w:val="0077619D"/>
    <w:rsid w:val="0077643E"/>
    <w:rsid w:val="00776F0F"/>
    <w:rsid w:val="007772C1"/>
    <w:rsid w:val="00777492"/>
    <w:rsid w:val="0078108F"/>
    <w:rsid w:val="00781419"/>
    <w:rsid w:val="00781635"/>
    <w:rsid w:val="00781BCC"/>
    <w:rsid w:val="00781DEC"/>
    <w:rsid w:val="00783B33"/>
    <w:rsid w:val="00783CC2"/>
    <w:rsid w:val="0078421C"/>
    <w:rsid w:val="00784797"/>
    <w:rsid w:val="00784B05"/>
    <w:rsid w:val="007865FA"/>
    <w:rsid w:val="00787CDD"/>
    <w:rsid w:val="00790546"/>
    <w:rsid w:val="00791129"/>
    <w:rsid w:val="00791B47"/>
    <w:rsid w:val="00791F3A"/>
    <w:rsid w:val="00793C83"/>
    <w:rsid w:val="00794B2F"/>
    <w:rsid w:val="00794CBA"/>
    <w:rsid w:val="00795064"/>
    <w:rsid w:val="00795336"/>
    <w:rsid w:val="00795785"/>
    <w:rsid w:val="007959A7"/>
    <w:rsid w:val="007965FA"/>
    <w:rsid w:val="00797501"/>
    <w:rsid w:val="007A05B3"/>
    <w:rsid w:val="007A0764"/>
    <w:rsid w:val="007A21F3"/>
    <w:rsid w:val="007A27AE"/>
    <w:rsid w:val="007A288D"/>
    <w:rsid w:val="007A2BAD"/>
    <w:rsid w:val="007A3447"/>
    <w:rsid w:val="007A5C20"/>
    <w:rsid w:val="007A5CDB"/>
    <w:rsid w:val="007A6132"/>
    <w:rsid w:val="007B0636"/>
    <w:rsid w:val="007B23E6"/>
    <w:rsid w:val="007B36CC"/>
    <w:rsid w:val="007B3F4E"/>
    <w:rsid w:val="007B4294"/>
    <w:rsid w:val="007B4D53"/>
    <w:rsid w:val="007B556F"/>
    <w:rsid w:val="007B55D3"/>
    <w:rsid w:val="007B56D3"/>
    <w:rsid w:val="007B6226"/>
    <w:rsid w:val="007B7281"/>
    <w:rsid w:val="007C0B8A"/>
    <w:rsid w:val="007C15B9"/>
    <w:rsid w:val="007C2129"/>
    <w:rsid w:val="007C2723"/>
    <w:rsid w:val="007C2EEA"/>
    <w:rsid w:val="007C32D3"/>
    <w:rsid w:val="007C3863"/>
    <w:rsid w:val="007C38FE"/>
    <w:rsid w:val="007C39D7"/>
    <w:rsid w:val="007C4143"/>
    <w:rsid w:val="007C4476"/>
    <w:rsid w:val="007C5859"/>
    <w:rsid w:val="007C64F5"/>
    <w:rsid w:val="007C6993"/>
    <w:rsid w:val="007C702A"/>
    <w:rsid w:val="007C7329"/>
    <w:rsid w:val="007C7D64"/>
    <w:rsid w:val="007D04F1"/>
    <w:rsid w:val="007D05FB"/>
    <w:rsid w:val="007D0BFD"/>
    <w:rsid w:val="007D1E61"/>
    <w:rsid w:val="007D2BF1"/>
    <w:rsid w:val="007D39C7"/>
    <w:rsid w:val="007D40F1"/>
    <w:rsid w:val="007D4486"/>
    <w:rsid w:val="007D46DE"/>
    <w:rsid w:val="007D4983"/>
    <w:rsid w:val="007D6487"/>
    <w:rsid w:val="007D6649"/>
    <w:rsid w:val="007D692D"/>
    <w:rsid w:val="007D771C"/>
    <w:rsid w:val="007D7D0A"/>
    <w:rsid w:val="007D7DE9"/>
    <w:rsid w:val="007E013D"/>
    <w:rsid w:val="007E0647"/>
    <w:rsid w:val="007E1025"/>
    <w:rsid w:val="007E242B"/>
    <w:rsid w:val="007E2732"/>
    <w:rsid w:val="007E29F0"/>
    <w:rsid w:val="007E3AF0"/>
    <w:rsid w:val="007E3E0B"/>
    <w:rsid w:val="007E43A5"/>
    <w:rsid w:val="007E4A14"/>
    <w:rsid w:val="007E526E"/>
    <w:rsid w:val="007E579D"/>
    <w:rsid w:val="007E65E0"/>
    <w:rsid w:val="007E6706"/>
    <w:rsid w:val="007E6B3F"/>
    <w:rsid w:val="007F1133"/>
    <w:rsid w:val="007F220C"/>
    <w:rsid w:val="007F30B8"/>
    <w:rsid w:val="007F48C0"/>
    <w:rsid w:val="007F49FD"/>
    <w:rsid w:val="007F4EAE"/>
    <w:rsid w:val="007F523A"/>
    <w:rsid w:val="007F525C"/>
    <w:rsid w:val="007F5FBA"/>
    <w:rsid w:val="007F6655"/>
    <w:rsid w:val="007F7E42"/>
    <w:rsid w:val="0080042B"/>
    <w:rsid w:val="0080058A"/>
    <w:rsid w:val="00800BAA"/>
    <w:rsid w:val="008011DF"/>
    <w:rsid w:val="00801D5D"/>
    <w:rsid w:val="008031EC"/>
    <w:rsid w:val="008033D1"/>
    <w:rsid w:val="008037AB"/>
    <w:rsid w:val="008046A5"/>
    <w:rsid w:val="008058F5"/>
    <w:rsid w:val="00805928"/>
    <w:rsid w:val="00805C27"/>
    <w:rsid w:val="0080774A"/>
    <w:rsid w:val="00807F16"/>
    <w:rsid w:val="00810D8B"/>
    <w:rsid w:val="00811071"/>
    <w:rsid w:val="008117C1"/>
    <w:rsid w:val="00811B29"/>
    <w:rsid w:val="0081299F"/>
    <w:rsid w:val="00812FFB"/>
    <w:rsid w:val="0081424E"/>
    <w:rsid w:val="0081483C"/>
    <w:rsid w:val="00814868"/>
    <w:rsid w:val="00814E44"/>
    <w:rsid w:val="00815B6B"/>
    <w:rsid w:val="00817DFC"/>
    <w:rsid w:val="0082228D"/>
    <w:rsid w:val="00822961"/>
    <w:rsid w:val="00822E6F"/>
    <w:rsid w:val="00823024"/>
    <w:rsid w:val="008242EA"/>
    <w:rsid w:val="00824363"/>
    <w:rsid w:val="00824719"/>
    <w:rsid w:val="00824EB9"/>
    <w:rsid w:val="008256D7"/>
    <w:rsid w:val="00825B10"/>
    <w:rsid w:val="00826DC7"/>
    <w:rsid w:val="00826EE4"/>
    <w:rsid w:val="00827489"/>
    <w:rsid w:val="00827FDA"/>
    <w:rsid w:val="008313FF"/>
    <w:rsid w:val="008316BA"/>
    <w:rsid w:val="0083344B"/>
    <w:rsid w:val="00833CE9"/>
    <w:rsid w:val="00834169"/>
    <w:rsid w:val="00835597"/>
    <w:rsid w:val="008357D5"/>
    <w:rsid w:val="00835C88"/>
    <w:rsid w:val="008361C0"/>
    <w:rsid w:val="0083759F"/>
    <w:rsid w:val="008405BB"/>
    <w:rsid w:val="00840972"/>
    <w:rsid w:val="00840B8F"/>
    <w:rsid w:val="008417A3"/>
    <w:rsid w:val="00843BA2"/>
    <w:rsid w:val="00843ECE"/>
    <w:rsid w:val="00844358"/>
    <w:rsid w:val="00844B92"/>
    <w:rsid w:val="008457AB"/>
    <w:rsid w:val="00846A3B"/>
    <w:rsid w:val="0084747E"/>
    <w:rsid w:val="008503DC"/>
    <w:rsid w:val="00850D5A"/>
    <w:rsid w:val="00852074"/>
    <w:rsid w:val="00853172"/>
    <w:rsid w:val="008536E7"/>
    <w:rsid w:val="0085398A"/>
    <w:rsid w:val="00854F99"/>
    <w:rsid w:val="0085678C"/>
    <w:rsid w:val="00857A25"/>
    <w:rsid w:val="00857AE2"/>
    <w:rsid w:val="00860F57"/>
    <w:rsid w:val="0086150A"/>
    <w:rsid w:val="00861A48"/>
    <w:rsid w:val="00863749"/>
    <w:rsid w:val="008638CE"/>
    <w:rsid w:val="008639CB"/>
    <w:rsid w:val="00864284"/>
    <w:rsid w:val="00864478"/>
    <w:rsid w:val="00864A6D"/>
    <w:rsid w:val="00864F6C"/>
    <w:rsid w:val="008656B3"/>
    <w:rsid w:val="00871825"/>
    <w:rsid w:val="00871946"/>
    <w:rsid w:val="00872016"/>
    <w:rsid w:val="0087257F"/>
    <w:rsid w:val="00872C18"/>
    <w:rsid w:val="00872CAB"/>
    <w:rsid w:val="008730C1"/>
    <w:rsid w:val="008730C6"/>
    <w:rsid w:val="0087384E"/>
    <w:rsid w:val="008745AD"/>
    <w:rsid w:val="00874DAC"/>
    <w:rsid w:val="008752DF"/>
    <w:rsid w:val="00875E4B"/>
    <w:rsid w:val="00877548"/>
    <w:rsid w:val="00877A82"/>
    <w:rsid w:val="00880384"/>
    <w:rsid w:val="00880B1C"/>
    <w:rsid w:val="00880D92"/>
    <w:rsid w:val="00881245"/>
    <w:rsid w:val="008816E2"/>
    <w:rsid w:val="00881817"/>
    <w:rsid w:val="008819D6"/>
    <w:rsid w:val="0088208E"/>
    <w:rsid w:val="00883084"/>
    <w:rsid w:val="00883219"/>
    <w:rsid w:val="00883CF6"/>
    <w:rsid w:val="00883E93"/>
    <w:rsid w:val="008844B1"/>
    <w:rsid w:val="008844C6"/>
    <w:rsid w:val="00884603"/>
    <w:rsid w:val="00884B6B"/>
    <w:rsid w:val="008851F6"/>
    <w:rsid w:val="0088655C"/>
    <w:rsid w:val="00886976"/>
    <w:rsid w:val="00887A26"/>
    <w:rsid w:val="00890401"/>
    <w:rsid w:val="00890471"/>
    <w:rsid w:val="00890935"/>
    <w:rsid w:val="00890C05"/>
    <w:rsid w:val="00890E54"/>
    <w:rsid w:val="00891026"/>
    <w:rsid w:val="0089137A"/>
    <w:rsid w:val="00891727"/>
    <w:rsid w:val="00891A25"/>
    <w:rsid w:val="00891EBB"/>
    <w:rsid w:val="00892329"/>
    <w:rsid w:val="008925B5"/>
    <w:rsid w:val="0089266E"/>
    <w:rsid w:val="00895603"/>
    <w:rsid w:val="00895707"/>
    <w:rsid w:val="00895B98"/>
    <w:rsid w:val="008967FD"/>
    <w:rsid w:val="008971A0"/>
    <w:rsid w:val="008A0613"/>
    <w:rsid w:val="008A1265"/>
    <w:rsid w:val="008A128C"/>
    <w:rsid w:val="008A15D5"/>
    <w:rsid w:val="008A1875"/>
    <w:rsid w:val="008A3931"/>
    <w:rsid w:val="008A3BE6"/>
    <w:rsid w:val="008A4216"/>
    <w:rsid w:val="008A42ED"/>
    <w:rsid w:val="008A4B5D"/>
    <w:rsid w:val="008A4E04"/>
    <w:rsid w:val="008A6562"/>
    <w:rsid w:val="008A79CF"/>
    <w:rsid w:val="008B05A0"/>
    <w:rsid w:val="008B06A4"/>
    <w:rsid w:val="008B0765"/>
    <w:rsid w:val="008B22CB"/>
    <w:rsid w:val="008B327D"/>
    <w:rsid w:val="008B3B00"/>
    <w:rsid w:val="008B46B7"/>
    <w:rsid w:val="008B4802"/>
    <w:rsid w:val="008B500D"/>
    <w:rsid w:val="008B5B4B"/>
    <w:rsid w:val="008B5D0B"/>
    <w:rsid w:val="008B5DA5"/>
    <w:rsid w:val="008B6A72"/>
    <w:rsid w:val="008B6CE4"/>
    <w:rsid w:val="008C00D4"/>
    <w:rsid w:val="008C0AB4"/>
    <w:rsid w:val="008C12B8"/>
    <w:rsid w:val="008C3C4D"/>
    <w:rsid w:val="008C441A"/>
    <w:rsid w:val="008C4A32"/>
    <w:rsid w:val="008C50F7"/>
    <w:rsid w:val="008C5F7A"/>
    <w:rsid w:val="008C64B3"/>
    <w:rsid w:val="008C6D31"/>
    <w:rsid w:val="008C7FC5"/>
    <w:rsid w:val="008D03D2"/>
    <w:rsid w:val="008D11B3"/>
    <w:rsid w:val="008D19DE"/>
    <w:rsid w:val="008D3020"/>
    <w:rsid w:val="008D3AB6"/>
    <w:rsid w:val="008D4A66"/>
    <w:rsid w:val="008D4E75"/>
    <w:rsid w:val="008D5E0F"/>
    <w:rsid w:val="008D69C5"/>
    <w:rsid w:val="008D6BFD"/>
    <w:rsid w:val="008D74FD"/>
    <w:rsid w:val="008D79C6"/>
    <w:rsid w:val="008E0C01"/>
    <w:rsid w:val="008E1AD6"/>
    <w:rsid w:val="008E3AB1"/>
    <w:rsid w:val="008E627D"/>
    <w:rsid w:val="008E65AE"/>
    <w:rsid w:val="008F0287"/>
    <w:rsid w:val="008F0AAC"/>
    <w:rsid w:val="008F11BF"/>
    <w:rsid w:val="008F1317"/>
    <w:rsid w:val="008F14D0"/>
    <w:rsid w:val="008F18B9"/>
    <w:rsid w:val="008F233B"/>
    <w:rsid w:val="008F2BAA"/>
    <w:rsid w:val="008F3BAB"/>
    <w:rsid w:val="008F4281"/>
    <w:rsid w:val="008F45DA"/>
    <w:rsid w:val="008F498A"/>
    <w:rsid w:val="008F52AA"/>
    <w:rsid w:val="008F7ED1"/>
    <w:rsid w:val="0090039B"/>
    <w:rsid w:val="00901C78"/>
    <w:rsid w:val="009031E8"/>
    <w:rsid w:val="009035A0"/>
    <w:rsid w:val="00904874"/>
    <w:rsid w:val="009051F9"/>
    <w:rsid w:val="00905857"/>
    <w:rsid w:val="009061C5"/>
    <w:rsid w:val="00906CBF"/>
    <w:rsid w:val="00906D26"/>
    <w:rsid w:val="00910C72"/>
    <w:rsid w:val="00910CAC"/>
    <w:rsid w:val="00910D41"/>
    <w:rsid w:val="00911022"/>
    <w:rsid w:val="00911AFA"/>
    <w:rsid w:val="0091316D"/>
    <w:rsid w:val="0091320E"/>
    <w:rsid w:val="009135B0"/>
    <w:rsid w:val="00913716"/>
    <w:rsid w:val="009138CC"/>
    <w:rsid w:val="009139FA"/>
    <w:rsid w:val="00914A3C"/>
    <w:rsid w:val="00914DE9"/>
    <w:rsid w:val="00914FC0"/>
    <w:rsid w:val="00915AD7"/>
    <w:rsid w:val="00916351"/>
    <w:rsid w:val="00916703"/>
    <w:rsid w:val="009174BA"/>
    <w:rsid w:val="00917C6E"/>
    <w:rsid w:val="00920DD2"/>
    <w:rsid w:val="00921FA3"/>
    <w:rsid w:val="0092225C"/>
    <w:rsid w:val="00922430"/>
    <w:rsid w:val="0092251F"/>
    <w:rsid w:val="00922CB2"/>
    <w:rsid w:val="00922FDD"/>
    <w:rsid w:val="00923229"/>
    <w:rsid w:val="00923E13"/>
    <w:rsid w:val="00924B92"/>
    <w:rsid w:val="00925A9B"/>
    <w:rsid w:val="0092649A"/>
    <w:rsid w:val="0093005D"/>
    <w:rsid w:val="00930D8F"/>
    <w:rsid w:val="009319D5"/>
    <w:rsid w:val="00931BFA"/>
    <w:rsid w:val="009320AA"/>
    <w:rsid w:val="00932CBC"/>
    <w:rsid w:val="00933BB5"/>
    <w:rsid w:val="00934090"/>
    <w:rsid w:val="009358D3"/>
    <w:rsid w:val="00936BBC"/>
    <w:rsid w:val="00937272"/>
    <w:rsid w:val="00941AF8"/>
    <w:rsid w:val="009422DD"/>
    <w:rsid w:val="00942554"/>
    <w:rsid w:val="00943C64"/>
    <w:rsid w:val="00943DD0"/>
    <w:rsid w:val="00944393"/>
    <w:rsid w:val="009462AD"/>
    <w:rsid w:val="00947065"/>
    <w:rsid w:val="00947DCD"/>
    <w:rsid w:val="009500A4"/>
    <w:rsid w:val="00950B17"/>
    <w:rsid w:val="00951850"/>
    <w:rsid w:val="0095220B"/>
    <w:rsid w:val="0095411B"/>
    <w:rsid w:val="00954D3E"/>
    <w:rsid w:val="00955195"/>
    <w:rsid w:val="009559E7"/>
    <w:rsid w:val="00955C6D"/>
    <w:rsid w:val="0095653E"/>
    <w:rsid w:val="00956948"/>
    <w:rsid w:val="00957336"/>
    <w:rsid w:val="00957580"/>
    <w:rsid w:val="009578B6"/>
    <w:rsid w:val="00960150"/>
    <w:rsid w:val="0096065F"/>
    <w:rsid w:val="0096278A"/>
    <w:rsid w:val="00963291"/>
    <w:rsid w:val="0096338D"/>
    <w:rsid w:val="00964C41"/>
    <w:rsid w:val="00965C4E"/>
    <w:rsid w:val="00965D84"/>
    <w:rsid w:val="00965EC5"/>
    <w:rsid w:val="00966092"/>
    <w:rsid w:val="009662D2"/>
    <w:rsid w:val="009663F8"/>
    <w:rsid w:val="00966FD4"/>
    <w:rsid w:val="00970347"/>
    <w:rsid w:val="009711B7"/>
    <w:rsid w:val="009716F0"/>
    <w:rsid w:val="00972789"/>
    <w:rsid w:val="009730C3"/>
    <w:rsid w:val="0097429F"/>
    <w:rsid w:val="00974405"/>
    <w:rsid w:val="009755D3"/>
    <w:rsid w:val="009758C6"/>
    <w:rsid w:val="00975C9A"/>
    <w:rsid w:val="00980C76"/>
    <w:rsid w:val="00980F57"/>
    <w:rsid w:val="00981B75"/>
    <w:rsid w:val="00981D7B"/>
    <w:rsid w:val="0098206A"/>
    <w:rsid w:val="00983494"/>
    <w:rsid w:val="00983A50"/>
    <w:rsid w:val="00983A6E"/>
    <w:rsid w:val="00983A98"/>
    <w:rsid w:val="00983C67"/>
    <w:rsid w:val="00984B59"/>
    <w:rsid w:val="00984E80"/>
    <w:rsid w:val="00985533"/>
    <w:rsid w:val="00985589"/>
    <w:rsid w:val="00986953"/>
    <w:rsid w:val="00987164"/>
    <w:rsid w:val="009874A4"/>
    <w:rsid w:val="009874C6"/>
    <w:rsid w:val="00987E52"/>
    <w:rsid w:val="00990844"/>
    <w:rsid w:val="00990D42"/>
    <w:rsid w:val="00990F93"/>
    <w:rsid w:val="00991202"/>
    <w:rsid w:val="009913D2"/>
    <w:rsid w:val="00993137"/>
    <w:rsid w:val="009935FA"/>
    <w:rsid w:val="00993B6A"/>
    <w:rsid w:val="009954D8"/>
    <w:rsid w:val="00995884"/>
    <w:rsid w:val="00995CA2"/>
    <w:rsid w:val="00997BFE"/>
    <w:rsid w:val="009A03BE"/>
    <w:rsid w:val="009A1247"/>
    <w:rsid w:val="009A145B"/>
    <w:rsid w:val="009A2931"/>
    <w:rsid w:val="009A3A57"/>
    <w:rsid w:val="009A441C"/>
    <w:rsid w:val="009A4A5B"/>
    <w:rsid w:val="009A4E08"/>
    <w:rsid w:val="009A752D"/>
    <w:rsid w:val="009A77DB"/>
    <w:rsid w:val="009B0037"/>
    <w:rsid w:val="009B04A5"/>
    <w:rsid w:val="009B1518"/>
    <w:rsid w:val="009B1993"/>
    <w:rsid w:val="009B25DF"/>
    <w:rsid w:val="009B26FF"/>
    <w:rsid w:val="009B2AE2"/>
    <w:rsid w:val="009B3C63"/>
    <w:rsid w:val="009B4BA8"/>
    <w:rsid w:val="009B6526"/>
    <w:rsid w:val="009B7150"/>
    <w:rsid w:val="009B7EA9"/>
    <w:rsid w:val="009C0263"/>
    <w:rsid w:val="009C0816"/>
    <w:rsid w:val="009C09DA"/>
    <w:rsid w:val="009C09EF"/>
    <w:rsid w:val="009C29CC"/>
    <w:rsid w:val="009C327A"/>
    <w:rsid w:val="009C3533"/>
    <w:rsid w:val="009C354C"/>
    <w:rsid w:val="009C390E"/>
    <w:rsid w:val="009C5FDE"/>
    <w:rsid w:val="009C5FEF"/>
    <w:rsid w:val="009C6267"/>
    <w:rsid w:val="009C6740"/>
    <w:rsid w:val="009C6F83"/>
    <w:rsid w:val="009C7553"/>
    <w:rsid w:val="009C7642"/>
    <w:rsid w:val="009C7C95"/>
    <w:rsid w:val="009C7DDA"/>
    <w:rsid w:val="009C7EE0"/>
    <w:rsid w:val="009D011A"/>
    <w:rsid w:val="009D0767"/>
    <w:rsid w:val="009D0F00"/>
    <w:rsid w:val="009D20B1"/>
    <w:rsid w:val="009D2726"/>
    <w:rsid w:val="009D2F9E"/>
    <w:rsid w:val="009D33BC"/>
    <w:rsid w:val="009D3CDE"/>
    <w:rsid w:val="009D3E04"/>
    <w:rsid w:val="009D40CD"/>
    <w:rsid w:val="009D4934"/>
    <w:rsid w:val="009D5BC9"/>
    <w:rsid w:val="009D6289"/>
    <w:rsid w:val="009D6B12"/>
    <w:rsid w:val="009E05FB"/>
    <w:rsid w:val="009E0B70"/>
    <w:rsid w:val="009E134B"/>
    <w:rsid w:val="009E1BA3"/>
    <w:rsid w:val="009E2358"/>
    <w:rsid w:val="009E2989"/>
    <w:rsid w:val="009E2EEC"/>
    <w:rsid w:val="009E315E"/>
    <w:rsid w:val="009E3473"/>
    <w:rsid w:val="009E510F"/>
    <w:rsid w:val="009E52B7"/>
    <w:rsid w:val="009E58F8"/>
    <w:rsid w:val="009E6AD8"/>
    <w:rsid w:val="009E780A"/>
    <w:rsid w:val="009E7B9D"/>
    <w:rsid w:val="009E7F64"/>
    <w:rsid w:val="009F0032"/>
    <w:rsid w:val="009F13EC"/>
    <w:rsid w:val="009F157C"/>
    <w:rsid w:val="009F19AC"/>
    <w:rsid w:val="009F2320"/>
    <w:rsid w:val="009F2A50"/>
    <w:rsid w:val="009F2E63"/>
    <w:rsid w:val="009F334C"/>
    <w:rsid w:val="009F40A2"/>
    <w:rsid w:val="009F47A5"/>
    <w:rsid w:val="009F4A83"/>
    <w:rsid w:val="009F526B"/>
    <w:rsid w:val="009F5FD6"/>
    <w:rsid w:val="009F68FC"/>
    <w:rsid w:val="009F7076"/>
    <w:rsid w:val="009F7746"/>
    <w:rsid w:val="009F792C"/>
    <w:rsid w:val="009F7B64"/>
    <w:rsid w:val="009F7FA8"/>
    <w:rsid w:val="00A006CA"/>
    <w:rsid w:val="00A01216"/>
    <w:rsid w:val="00A01681"/>
    <w:rsid w:val="00A01C65"/>
    <w:rsid w:val="00A0234A"/>
    <w:rsid w:val="00A02634"/>
    <w:rsid w:val="00A02AD6"/>
    <w:rsid w:val="00A02DFC"/>
    <w:rsid w:val="00A03389"/>
    <w:rsid w:val="00A048DF"/>
    <w:rsid w:val="00A073C8"/>
    <w:rsid w:val="00A075EC"/>
    <w:rsid w:val="00A105D9"/>
    <w:rsid w:val="00A11F0A"/>
    <w:rsid w:val="00A1220B"/>
    <w:rsid w:val="00A128E1"/>
    <w:rsid w:val="00A13485"/>
    <w:rsid w:val="00A13813"/>
    <w:rsid w:val="00A13908"/>
    <w:rsid w:val="00A1496C"/>
    <w:rsid w:val="00A1558D"/>
    <w:rsid w:val="00A15BC8"/>
    <w:rsid w:val="00A15CDC"/>
    <w:rsid w:val="00A15DBD"/>
    <w:rsid w:val="00A161B7"/>
    <w:rsid w:val="00A163BF"/>
    <w:rsid w:val="00A1642B"/>
    <w:rsid w:val="00A16953"/>
    <w:rsid w:val="00A1743B"/>
    <w:rsid w:val="00A20538"/>
    <w:rsid w:val="00A20B45"/>
    <w:rsid w:val="00A212BA"/>
    <w:rsid w:val="00A2137A"/>
    <w:rsid w:val="00A21F5A"/>
    <w:rsid w:val="00A22156"/>
    <w:rsid w:val="00A22392"/>
    <w:rsid w:val="00A22441"/>
    <w:rsid w:val="00A22854"/>
    <w:rsid w:val="00A23A8A"/>
    <w:rsid w:val="00A24C9F"/>
    <w:rsid w:val="00A257A5"/>
    <w:rsid w:val="00A25900"/>
    <w:rsid w:val="00A25CF2"/>
    <w:rsid w:val="00A26078"/>
    <w:rsid w:val="00A267C1"/>
    <w:rsid w:val="00A26818"/>
    <w:rsid w:val="00A270E8"/>
    <w:rsid w:val="00A2747B"/>
    <w:rsid w:val="00A27E30"/>
    <w:rsid w:val="00A3218D"/>
    <w:rsid w:val="00A324ED"/>
    <w:rsid w:val="00A330D7"/>
    <w:rsid w:val="00A3327A"/>
    <w:rsid w:val="00A33B2E"/>
    <w:rsid w:val="00A342B7"/>
    <w:rsid w:val="00A35E95"/>
    <w:rsid w:val="00A35EF1"/>
    <w:rsid w:val="00A36FEC"/>
    <w:rsid w:val="00A372D5"/>
    <w:rsid w:val="00A378EE"/>
    <w:rsid w:val="00A37FE5"/>
    <w:rsid w:val="00A40AA4"/>
    <w:rsid w:val="00A40F3C"/>
    <w:rsid w:val="00A428D8"/>
    <w:rsid w:val="00A42E3D"/>
    <w:rsid w:val="00A431E3"/>
    <w:rsid w:val="00A432E3"/>
    <w:rsid w:val="00A44827"/>
    <w:rsid w:val="00A44D16"/>
    <w:rsid w:val="00A44E64"/>
    <w:rsid w:val="00A45757"/>
    <w:rsid w:val="00A457F1"/>
    <w:rsid w:val="00A45B10"/>
    <w:rsid w:val="00A46212"/>
    <w:rsid w:val="00A462AF"/>
    <w:rsid w:val="00A472D4"/>
    <w:rsid w:val="00A504D3"/>
    <w:rsid w:val="00A50A65"/>
    <w:rsid w:val="00A50FF0"/>
    <w:rsid w:val="00A5135C"/>
    <w:rsid w:val="00A51556"/>
    <w:rsid w:val="00A532CD"/>
    <w:rsid w:val="00A548BE"/>
    <w:rsid w:val="00A54B89"/>
    <w:rsid w:val="00A54D88"/>
    <w:rsid w:val="00A55667"/>
    <w:rsid w:val="00A561DC"/>
    <w:rsid w:val="00A564B6"/>
    <w:rsid w:val="00A576AB"/>
    <w:rsid w:val="00A60DE5"/>
    <w:rsid w:val="00A610BD"/>
    <w:rsid w:val="00A6141A"/>
    <w:rsid w:val="00A61F49"/>
    <w:rsid w:val="00A63413"/>
    <w:rsid w:val="00A63904"/>
    <w:rsid w:val="00A6431A"/>
    <w:rsid w:val="00A64C0A"/>
    <w:rsid w:val="00A656BB"/>
    <w:rsid w:val="00A657C0"/>
    <w:rsid w:val="00A661E3"/>
    <w:rsid w:val="00A66876"/>
    <w:rsid w:val="00A678E6"/>
    <w:rsid w:val="00A717FF"/>
    <w:rsid w:val="00A71855"/>
    <w:rsid w:val="00A718C0"/>
    <w:rsid w:val="00A718C5"/>
    <w:rsid w:val="00A720B0"/>
    <w:rsid w:val="00A72221"/>
    <w:rsid w:val="00A729E8"/>
    <w:rsid w:val="00A73417"/>
    <w:rsid w:val="00A742F7"/>
    <w:rsid w:val="00A74BEA"/>
    <w:rsid w:val="00A75758"/>
    <w:rsid w:val="00A806B2"/>
    <w:rsid w:val="00A81745"/>
    <w:rsid w:val="00A82E0F"/>
    <w:rsid w:val="00A82EC5"/>
    <w:rsid w:val="00A83979"/>
    <w:rsid w:val="00A840EE"/>
    <w:rsid w:val="00A84F9B"/>
    <w:rsid w:val="00A850B0"/>
    <w:rsid w:val="00A85887"/>
    <w:rsid w:val="00A85D01"/>
    <w:rsid w:val="00A90572"/>
    <w:rsid w:val="00A91ADA"/>
    <w:rsid w:val="00A92102"/>
    <w:rsid w:val="00A942F5"/>
    <w:rsid w:val="00A962C8"/>
    <w:rsid w:val="00A9651E"/>
    <w:rsid w:val="00A96C62"/>
    <w:rsid w:val="00A972E8"/>
    <w:rsid w:val="00AA1A01"/>
    <w:rsid w:val="00AA1CB0"/>
    <w:rsid w:val="00AA4083"/>
    <w:rsid w:val="00AA4609"/>
    <w:rsid w:val="00AA505E"/>
    <w:rsid w:val="00AA5794"/>
    <w:rsid w:val="00AA5C86"/>
    <w:rsid w:val="00AA6976"/>
    <w:rsid w:val="00AA76EF"/>
    <w:rsid w:val="00AA77DA"/>
    <w:rsid w:val="00AB15DA"/>
    <w:rsid w:val="00AB5216"/>
    <w:rsid w:val="00AB52BB"/>
    <w:rsid w:val="00AB5653"/>
    <w:rsid w:val="00AB59F8"/>
    <w:rsid w:val="00AB6127"/>
    <w:rsid w:val="00AB6305"/>
    <w:rsid w:val="00AB64ED"/>
    <w:rsid w:val="00AB64F9"/>
    <w:rsid w:val="00AB733B"/>
    <w:rsid w:val="00AC0567"/>
    <w:rsid w:val="00AC08A7"/>
    <w:rsid w:val="00AC1486"/>
    <w:rsid w:val="00AC203D"/>
    <w:rsid w:val="00AC28DC"/>
    <w:rsid w:val="00AC2A90"/>
    <w:rsid w:val="00AC2B6E"/>
    <w:rsid w:val="00AC3199"/>
    <w:rsid w:val="00AC3EEB"/>
    <w:rsid w:val="00AC41B9"/>
    <w:rsid w:val="00AC4C7C"/>
    <w:rsid w:val="00AC58F9"/>
    <w:rsid w:val="00AC5A89"/>
    <w:rsid w:val="00AC6161"/>
    <w:rsid w:val="00AC6517"/>
    <w:rsid w:val="00AC657C"/>
    <w:rsid w:val="00AC68B5"/>
    <w:rsid w:val="00AC68EF"/>
    <w:rsid w:val="00AC7339"/>
    <w:rsid w:val="00AC7E1C"/>
    <w:rsid w:val="00AD0472"/>
    <w:rsid w:val="00AD18C8"/>
    <w:rsid w:val="00AD1ABA"/>
    <w:rsid w:val="00AD23D2"/>
    <w:rsid w:val="00AD29BE"/>
    <w:rsid w:val="00AD3757"/>
    <w:rsid w:val="00AD4289"/>
    <w:rsid w:val="00AD465B"/>
    <w:rsid w:val="00AD5670"/>
    <w:rsid w:val="00AD5C41"/>
    <w:rsid w:val="00AD5C72"/>
    <w:rsid w:val="00AD63AE"/>
    <w:rsid w:val="00AD79CD"/>
    <w:rsid w:val="00AE0444"/>
    <w:rsid w:val="00AE06FA"/>
    <w:rsid w:val="00AE0916"/>
    <w:rsid w:val="00AE0E43"/>
    <w:rsid w:val="00AE19BD"/>
    <w:rsid w:val="00AE2998"/>
    <w:rsid w:val="00AE3BA4"/>
    <w:rsid w:val="00AE4ACE"/>
    <w:rsid w:val="00AE528A"/>
    <w:rsid w:val="00AE63C1"/>
    <w:rsid w:val="00AE67AF"/>
    <w:rsid w:val="00AE7AE7"/>
    <w:rsid w:val="00AF1309"/>
    <w:rsid w:val="00AF14F4"/>
    <w:rsid w:val="00AF3861"/>
    <w:rsid w:val="00AF3CEB"/>
    <w:rsid w:val="00AF5DDE"/>
    <w:rsid w:val="00AF6657"/>
    <w:rsid w:val="00AF6CFD"/>
    <w:rsid w:val="00AF7B4C"/>
    <w:rsid w:val="00B00101"/>
    <w:rsid w:val="00B013BF"/>
    <w:rsid w:val="00B02755"/>
    <w:rsid w:val="00B03DAC"/>
    <w:rsid w:val="00B0427F"/>
    <w:rsid w:val="00B048D8"/>
    <w:rsid w:val="00B0529D"/>
    <w:rsid w:val="00B058B5"/>
    <w:rsid w:val="00B06B16"/>
    <w:rsid w:val="00B07294"/>
    <w:rsid w:val="00B10809"/>
    <w:rsid w:val="00B10F70"/>
    <w:rsid w:val="00B11026"/>
    <w:rsid w:val="00B11889"/>
    <w:rsid w:val="00B12B7B"/>
    <w:rsid w:val="00B13F94"/>
    <w:rsid w:val="00B15DD6"/>
    <w:rsid w:val="00B17152"/>
    <w:rsid w:val="00B175E0"/>
    <w:rsid w:val="00B17C94"/>
    <w:rsid w:val="00B17E2B"/>
    <w:rsid w:val="00B224DE"/>
    <w:rsid w:val="00B226E8"/>
    <w:rsid w:val="00B22F60"/>
    <w:rsid w:val="00B2307E"/>
    <w:rsid w:val="00B23AA9"/>
    <w:rsid w:val="00B25D33"/>
    <w:rsid w:val="00B260D4"/>
    <w:rsid w:val="00B26267"/>
    <w:rsid w:val="00B26492"/>
    <w:rsid w:val="00B268B9"/>
    <w:rsid w:val="00B27CCB"/>
    <w:rsid w:val="00B27D3C"/>
    <w:rsid w:val="00B315CA"/>
    <w:rsid w:val="00B3206B"/>
    <w:rsid w:val="00B322E4"/>
    <w:rsid w:val="00B326E8"/>
    <w:rsid w:val="00B32C68"/>
    <w:rsid w:val="00B33E14"/>
    <w:rsid w:val="00B343F8"/>
    <w:rsid w:val="00B34EAE"/>
    <w:rsid w:val="00B363F5"/>
    <w:rsid w:val="00B368CF"/>
    <w:rsid w:val="00B37104"/>
    <w:rsid w:val="00B3750B"/>
    <w:rsid w:val="00B37B23"/>
    <w:rsid w:val="00B40FDE"/>
    <w:rsid w:val="00B4158D"/>
    <w:rsid w:val="00B418F6"/>
    <w:rsid w:val="00B42911"/>
    <w:rsid w:val="00B42F34"/>
    <w:rsid w:val="00B44D46"/>
    <w:rsid w:val="00B50168"/>
    <w:rsid w:val="00B5062C"/>
    <w:rsid w:val="00B510CA"/>
    <w:rsid w:val="00B51469"/>
    <w:rsid w:val="00B51DAB"/>
    <w:rsid w:val="00B52D95"/>
    <w:rsid w:val="00B53542"/>
    <w:rsid w:val="00B538EB"/>
    <w:rsid w:val="00B5402F"/>
    <w:rsid w:val="00B544DD"/>
    <w:rsid w:val="00B5543F"/>
    <w:rsid w:val="00B55924"/>
    <w:rsid w:val="00B563F1"/>
    <w:rsid w:val="00B56A7A"/>
    <w:rsid w:val="00B56C9B"/>
    <w:rsid w:val="00B57C07"/>
    <w:rsid w:val="00B6002C"/>
    <w:rsid w:val="00B604CC"/>
    <w:rsid w:val="00B60862"/>
    <w:rsid w:val="00B60A86"/>
    <w:rsid w:val="00B611B7"/>
    <w:rsid w:val="00B63946"/>
    <w:rsid w:val="00B6452E"/>
    <w:rsid w:val="00B65B99"/>
    <w:rsid w:val="00B65E8D"/>
    <w:rsid w:val="00B65FA3"/>
    <w:rsid w:val="00B6694C"/>
    <w:rsid w:val="00B66AFF"/>
    <w:rsid w:val="00B66BEB"/>
    <w:rsid w:val="00B70457"/>
    <w:rsid w:val="00B71297"/>
    <w:rsid w:val="00B71F5F"/>
    <w:rsid w:val="00B722C2"/>
    <w:rsid w:val="00B72AAF"/>
    <w:rsid w:val="00B73467"/>
    <w:rsid w:val="00B73D26"/>
    <w:rsid w:val="00B74531"/>
    <w:rsid w:val="00B747DB"/>
    <w:rsid w:val="00B74918"/>
    <w:rsid w:val="00B74C65"/>
    <w:rsid w:val="00B74E60"/>
    <w:rsid w:val="00B75834"/>
    <w:rsid w:val="00B75B23"/>
    <w:rsid w:val="00B75B7C"/>
    <w:rsid w:val="00B76493"/>
    <w:rsid w:val="00B76AE8"/>
    <w:rsid w:val="00B771F7"/>
    <w:rsid w:val="00B77212"/>
    <w:rsid w:val="00B77652"/>
    <w:rsid w:val="00B77E21"/>
    <w:rsid w:val="00B80D7D"/>
    <w:rsid w:val="00B80D98"/>
    <w:rsid w:val="00B81111"/>
    <w:rsid w:val="00B8172D"/>
    <w:rsid w:val="00B83AF9"/>
    <w:rsid w:val="00B83E16"/>
    <w:rsid w:val="00B86639"/>
    <w:rsid w:val="00B8682B"/>
    <w:rsid w:val="00B86B7D"/>
    <w:rsid w:val="00B8716A"/>
    <w:rsid w:val="00B87BCB"/>
    <w:rsid w:val="00B907EB"/>
    <w:rsid w:val="00B90CD4"/>
    <w:rsid w:val="00B914F3"/>
    <w:rsid w:val="00B915AB"/>
    <w:rsid w:val="00B92D1C"/>
    <w:rsid w:val="00B930D9"/>
    <w:rsid w:val="00B93508"/>
    <w:rsid w:val="00B93941"/>
    <w:rsid w:val="00B94610"/>
    <w:rsid w:val="00B94F23"/>
    <w:rsid w:val="00B9521F"/>
    <w:rsid w:val="00B9677A"/>
    <w:rsid w:val="00B97B0B"/>
    <w:rsid w:val="00B97C70"/>
    <w:rsid w:val="00BA0385"/>
    <w:rsid w:val="00BA0BFB"/>
    <w:rsid w:val="00BA2BC8"/>
    <w:rsid w:val="00BA48AE"/>
    <w:rsid w:val="00BA4EFA"/>
    <w:rsid w:val="00BA5370"/>
    <w:rsid w:val="00BA5AC5"/>
    <w:rsid w:val="00BA7D9E"/>
    <w:rsid w:val="00BB07A3"/>
    <w:rsid w:val="00BB10B2"/>
    <w:rsid w:val="00BB23BC"/>
    <w:rsid w:val="00BB276B"/>
    <w:rsid w:val="00BB2D0D"/>
    <w:rsid w:val="00BB30DA"/>
    <w:rsid w:val="00BB38DB"/>
    <w:rsid w:val="00BB4989"/>
    <w:rsid w:val="00BB559F"/>
    <w:rsid w:val="00BB7707"/>
    <w:rsid w:val="00BB7F72"/>
    <w:rsid w:val="00BC07BD"/>
    <w:rsid w:val="00BC099C"/>
    <w:rsid w:val="00BC11A7"/>
    <w:rsid w:val="00BC3660"/>
    <w:rsid w:val="00BC4632"/>
    <w:rsid w:val="00BC5450"/>
    <w:rsid w:val="00BC579A"/>
    <w:rsid w:val="00BC58AE"/>
    <w:rsid w:val="00BC6107"/>
    <w:rsid w:val="00BC6517"/>
    <w:rsid w:val="00BC6770"/>
    <w:rsid w:val="00BC7267"/>
    <w:rsid w:val="00BD01F8"/>
    <w:rsid w:val="00BD0D7E"/>
    <w:rsid w:val="00BD0DA8"/>
    <w:rsid w:val="00BD23CE"/>
    <w:rsid w:val="00BD2784"/>
    <w:rsid w:val="00BD2CBD"/>
    <w:rsid w:val="00BD39FC"/>
    <w:rsid w:val="00BD4302"/>
    <w:rsid w:val="00BD47AD"/>
    <w:rsid w:val="00BD47FD"/>
    <w:rsid w:val="00BD5582"/>
    <w:rsid w:val="00BD6496"/>
    <w:rsid w:val="00BD6DC0"/>
    <w:rsid w:val="00BE04D9"/>
    <w:rsid w:val="00BE058E"/>
    <w:rsid w:val="00BE1A5E"/>
    <w:rsid w:val="00BE3736"/>
    <w:rsid w:val="00BE5A96"/>
    <w:rsid w:val="00BE7371"/>
    <w:rsid w:val="00BE741E"/>
    <w:rsid w:val="00BE768D"/>
    <w:rsid w:val="00BF03E6"/>
    <w:rsid w:val="00BF05F7"/>
    <w:rsid w:val="00BF1424"/>
    <w:rsid w:val="00BF1650"/>
    <w:rsid w:val="00BF2197"/>
    <w:rsid w:val="00BF24E2"/>
    <w:rsid w:val="00BF290C"/>
    <w:rsid w:val="00BF35F3"/>
    <w:rsid w:val="00BF58A1"/>
    <w:rsid w:val="00BF5D1F"/>
    <w:rsid w:val="00BF5E0F"/>
    <w:rsid w:val="00BF6A83"/>
    <w:rsid w:val="00BF7712"/>
    <w:rsid w:val="00BF7C9A"/>
    <w:rsid w:val="00C000A9"/>
    <w:rsid w:val="00C00465"/>
    <w:rsid w:val="00C00DF3"/>
    <w:rsid w:val="00C01B9C"/>
    <w:rsid w:val="00C01F81"/>
    <w:rsid w:val="00C024C6"/>
    <w:rsid w:val="00C02DF7"/>
    <w:rsid w:val="00C03347"/>
    <w:rsid w:val="00C03DDF"/>
    <w:rsid w:val="00C03E56"/>
    <w:rsid w:val="00C0444A"/>
    <w:rsid w:val="00C04A76"/>
    <w:rsid w:val="00C057F0"/>
    <w:rsid w:val="00C071FA"/>
    <w:rsid w:val="00C07222"/>
    <w:rsid w:val="00C072C5"/>
    <w:rsid w:val="00C075F2"/>
    <w:rsid w:val="00C079CC"/>
    <w:rsid w:val="00C07E62"/>
    <w:rsid w:val="00C10172"/>
    <w:rsid w:val="00C107CA"/>
    <w:rsid w:val="00C1118A"/>
    <w:rsid w:val="00C1132D"/>
    <w:rsid w:val="00C11BA7"/>
    <w:rsid w:val="00C122FE"/>
    <w:rsid w:val="00C12E83"/>
    <w:rsid w:val="00C131FB"/>
    <w:rsid w:val="00C16707"/>
    <w:rsid w:val="00C16875"/>
    <w:rsid w:val="00C16C5D"/>
    <w:rsid w:val="00C175D2"/>
    <w:rsid w:val="00C17A66"/>
    <w:rsid w:val="00C17D30"/>
    <w:rsid w:val="00C17F9D"/>
    <w:rsid w:val="00C20EB5"/>
    <w:rsid w:val="00C21763"/>
    <w:rsid w:val="00C22AD1"/>
    <w:rsid w:val="00C22B68"/>
    <w:rsid w:val="00C238A0"/>
    <w:rsid w:val="00C23F08"/>
    <w:rsid w:val="00C24717"/>
    <w:rsid w:val="00C254DA"/>
    <w:rsid w:val="00C25DF5"/>
    <w:rsid w:val="00C265EC"/>
    <w:rsid w:val="00C268CA"/>
    <w:rsid w:val="00C27914"/>
    <w:rsid w:val="00C31330"/>
    <w:rsid w:val="00C31742"/>
    <w:rsid w:val="00C32511"/>
    <w:rsid w:val="00C32A43"/>
    <w:rsid w:val="00C33BA9"/>
    <w:rsid w:val="00C34707"/>
    <w:rsid w:val="00C347B6"/>
    <w:rsid w:val="00C35097"/>
    <w:rsid w:val="00C35260"/>
    <w:rsid w:val="00C35585"/>
    <w:rsid w:val="00C35D19"/>
    <w:rsid w:val="00C35DF6"/>
    <w:rsid w:val="00C368B1"/>
    <w:rsid w:val="00C40A92"/>
    <w:rsid w:val="00C4182F"/>
    <w:rsid w:val="00C420D4"/>
    <w:rsid w:val="00C4281C"/>
    <w:rsid w:val="00C4322D"/>
    <w:rsid w:val="00C448C1"/>
    <w:rsid w:val="00C44E32"/>
    <w:rsid w:val="00C451EA"/>
    <w:rsid w:val="00C45457"/>
    <w:rsid w:val="00C4576C"/>
    <w:rsid w:val="00C46821"/>
    <w:rsid w:val="00C46BA9"/>
    <w:rsid w:val="00C50366"/>
    <w:rsid w:val="00C50743"/>
    <w:rsid w:val="00C507A5"/>
    <w:rsid w:val="00C50C59"/>
    <w:rsid w:val="00C5136D"/>
    <w:rsid w:val="00C5147D"/>
    <w:rsid w:val="00C51D79"/>
    <w:rsid w:val="00C5226C"/>
    <w:rsid w:val="00C52D1B"/>
    <w:rsid w:val="00C52F7D"/>
    <w:rsid w:val="00C53294"/>
    <w:rsid w:val="00C54F39"/>
    <w:rsid w:val="00C54FC0"/>
    <w:rsid w:val="00C55CDB"/>
    <w:rsid w:val="00C56581"/>
    <w:rsid w:val="00C565E5"/>
    <w:rsid w:val="00C5713C"/>
    <w:rsid w:val="00C57291"/>
    <w:rsid w:val="00C57A91"/>
    <w:rsid w:val="00C60420"/>
    <w:rsid w:val="00C604C4"/>
    <w:rsid w:val="00C60B7B"/>
    <w:rsid w:val="00C61C31"/>
    <w:rsid w:val="00C6269A"/>
    <w:rsid w:val="00C63366"/>
    <w:rsid w:val="00C647C7"/>
    <w:rsid w:val="00C64AAE"/>
    <w:rsid w:val="00C65C6D"/>
    <w:rsid w:val="00C6630D"/>
    <w:rsid w:val="00C66985"/>
    <w:rsid w:val="00C66B42"/>
    <w:rsid w:val="00C66B99"/>
    <w:rsid w:val="00C67B2B"/>
    <w:rsid w:val="00C67FE8"/>
    <w:rsid w:val="00C71547"/>
    <w:rsid w:val="00C72130"/>
    <w:rsid w:val="00C73087"/>
    <w:rsid w:val="00C73D97"/>
    <w:rsid w:val="00C73FC7"/>
    <w:rsid w:val="00C74A3C"/>
    <w:rsid w:val="00C74D11"/>
    <w:rsid w:val="00C75D48"/>
    <w:rsid w:val="00C75EE3"/>
    <w:rsid w:val="00C776F0"/>
    <w:rsid w:val="00C7795A"/>
    <w:rsid w:val="00C77B1A"/>
    <w:rsid w:val="00C8023B"/>
    <w:rsid w:val="00C808E8"/>
    <w:rsid w:val="00C80F70"/>
    <w:rsid w:val="00C812BF"/>
    <w:rsid w:val="00C81C6A"/>
    <w:rsid w:val="00C8693E"/>
    <w:rsid w:val="00C8699F"/>
    <w:rsid w:val="00C906EE"/>
    <w:rsid w:val="00C91EC1"/>
    <w:rsid w:val="00C920D8"/>
    <w:rsid w:val="00C920F0"/>
    <w:rsid w:val="00C920FB"/>
    <w:rsid w:val="00C9220B"/>
    <w:rsid w:val="00C9238D"/>
    <w:rsid w:val="00C92646"/>
    <w:rsid w:val="00C9326E"/>
    <w:rsid w:val="00C937CC"/>
    <w:rsid w:val="00C943F9"/>
    <w:rsid w:val="00C944C3"/>
    <w:rsid w:val="00C945E3"/>
    <w:rsid w:val="00C9490A"/>
    <w:rsid w:val="00C962F9"/>
    <w:rsid w:val="00C96FC9"/>
    <w:rsid w:val="00C9725B"/>
    <w:rsid w:val="00C9749D"/>
    <w:rsid w:val="00C97A64"/>
    <w:rsid w:val="00C97BE0"/>
    <w:rsid w:val="00CA0552"/>
    <w:rsid w:val="00CA0AAA"/>
    <w:rsid w:val="00CA0B5F"/>
    <w:rsid w:val="00CA10A1"/>
    <w:rsid w:val="00CA29CE"/>
    <w:rsid w:val="00CA2CDF"/>
    <w:rsid w:val="00CA310E"/>
    <w:rsid w:val="00CA3644"/>
    <w:rsid w:val="00CA37B8"/>
    <w:rsid w:val="00CA42B1"/>
    <w:rsid w:val="00CA5600"/>
    <w:rsid w:val="00CA6237"/>
    <w:rsid w:val="00CA7F56"/>
    <w:rsid w:val="00CB0794"/>
    <w:rsid w:val="00CB164E"/>
    <w:rsid w:val="00CB2A5F"/>
    <w:rsid w:val="00CB2EDA"/>
    <w:rsid w:val="00CB446C"/>
    <w:rsid w:val="00CB481C"/>
    <w:rsid w:val="00CB4AC1"/>
    <w:rsid w:val="00CB507E"/>
    <w:rsid w:val="00CB5EF0"/>
    <w:rsid w:val="00CB603D"/>
    <w:rsid w:val="00CB6DA9"/>
    <w:rsid w:val="00CB72A5"/>
    <w:rsid w:val="00CC00E7"/>
    <w:rsid w:val="00CC06E2"/>
    <w:rsid w:val="00CC123F"/>
    <w:rsid w:val="00CC1CFB"/>
    <w:rsid w:val="00CC1F7B"/>
    <w:rsid w:val="00CC37DE"/>
    <w:rsid w:val="00CC4288"/>
    <w:rsid w:val="00CC444B"/>
    <w:rsid w:val="00CC5654"/>
    <w:rsid w:val="00CC6EE1"/>
    <w:rsid w:val="00CC7110"/>
    <w:rsid w:val="00CC78E9"/>
    <w:rsid w:val="00CC799C"/>
    <w:rsid w:val="00CD0608"/>
    <w:rsid w:val="00CD1128"/>
    <w:rsid w:val="00CD1A82"/>
    <w:rsid w:val="00CD2D8D"/>
    <w:rsid w:val="00CD2DC4"/>
    <w:rsid w:val="00CD2F12"/>
    <w:rsid w:val="00CD345F"/>
    <w:rsid w:val="00CD5AE7"/>
    <w:rsid w:val="00CD6064"/>
    <w:rsid w:val="00CD6A1D"/>
    <w:rsid w:val="00CD6D3B"/>
    <w:rsid w:val="00CD7CB7"/>
    <w:rsid w:val="00CD7E87"/>
    <w:rsid w:val="00CE01C0"/>
    <w:rsid w:val="00CE1270"/>
    <w:rsid w:val="00CE22DC"/>
    <w:rsid w:val="00CE2A5C"/>
    <w:rsid w:val="00CE2E6B"/>
    <w:rsid w:val="00CE3808"/>
    <w:rsid w:val="00CE3D35"/>
    <w:rsid w:val="00CE41C2"/>
    <w:rsid w:val="00CE4A2B"/>
    <w:rsid w:val="00CE56DC"/>
    <w:rsid w:val="00CE60E8"/>
    <w:rsid w:val="00CE61DC"/>
    <w:rsid w:val="00CE716C"/>
    <w:rsid w:val="00CE7B92"/>
    <w:rsid w:val="00CF2C96"/>
    <w:rsid w:val="00CF325E"/>
    <w:rsid w:val="00CF3475"/>
    <w:rsid w:val="00CF3540"/>
    <w:rsid w:val="00CF3ACA"/>
    <w:rsid w:val="00CF432A"/>
    <w:rsid w:val="00CF49FF"/>
    <w:rsid w:val="00CF4B52"/>
    <w:rsid w:val="00CF4BAA"/>
    <w:rsid w:val="00CF5675"/>
    <w:rsid w:val="00CF5D3E"/>
    <w:rsid w:val="00CF5FDB"/>
    <w:rsid w:val="00CF6BC1"/>
    <w:rsid w:val="00CF6E9B"/>
    <w:rsid w:val="00CF70AD"/>
    <w:rsid w:val="00D005D4"/>
    <w:rsid w:val="00D007E5"/>
    <w:rsid w:val="00D0099E"/>
    <w:rsid w:val="00D013F7"/>
    <w:rsid w:val="00D01A2C"/>
    <w:rsid w:val="00D01C8B"/>
    <w:rsid w:val="00D031CF"/>
    <w:rsid w:val="00D0412D"/>
    <w:rsid w:val="00D041F9"/>
    <w:rsid w:val="00D04226"/>
    <w:rsid w:val="00D04EEA"/>
    <w:rsid w:val="00D05818"/>
    <w:rsid w:val="00D0656E"/>
    <w:rsid w:val="00D07E3B"/>
    <w:rsid w:val="00D10B90"/>
    <w:rsid w:val="00D10DE4"/>
    <w:rsid w:val="00D11B46"/>
    <w:rsid w:val="00D12D2A"/>
    <w:rsid w:val="00D12DEC"/>
    <w:rsid w:val="00D12F38"/>
    <w:rsid w:val="00D131D2"/>
    <w:rsid w:val="00D13585"/>
    <w:rsid w:val="00D13856"/>
    <w:rsid w:val="00D13B51"/>
    <w:rsid w:val="00D1424D"/>
    <w:rsid w:val="00D149C7"/>
    <w:rsid w:val="00D14FD7"/>
    <w:rsid w:val="00D16074"/>
    <w:rsid w:val="00D16358"/>
    <w:rsid w:val="00D16CB7"/>
    <w:rsid w:val="00D201F0"/>
    <w:rsid w:val="00D2043F"/>
    <w:rsid w:val="00D20821"/>
    <w:rsid w:val="00D211CF"/>
    <w:rsid w:val="00D212A2"/>
    <w:rsid w:val="00D2141E"/>
    <w:rsid w:val="00D21739"/>
    <w:rsid w:val="00D22526"/>
    <w:rsid w:val="00D225EC"/>
    <w:rsid w:val="00D230DB"/>
    <w:rsid w:val="00D2333B"/>
    <w:rsid w:val="00D238EA"/>
    <w:rsid w:val="00D2512A"/>
    <w:rsid w:val="00D26841"/>
    <w:rsid w:val="00D26D76"/>
    <w:rsid w:val="00D305F5"/>
    <w:rsid w:val="00D311FF"/>
    <w:rsid w:val="00D313F1"/>
    <w:rsid w:val="00D319C0"/>
    <w:rsid w:val="00D32188"/>
    <w:rsid w:val="00D32C3A"/>
    <w:rsid w:val="00D34A1F"/>
    <w:rsid w:val="00D34AA8"/>
    <w:rsid w:val="00D356DA"/>
    <w:rsid w:val="00D379D6"/>
    <w:rsid w:val="00D403EE"/>
    <w:rsid w:val="00D40BAC"/>
    <w:rsid w:val="00D40FEA"/>
    <w:rsid w:val="00D411BC"/>
    <w:rsid w:val="00D41E53"/>
    <w:rsid w:val="00D435C1"/>
    <w:rsid w:val="00D43A0F"/>
    <w:rsid w:val="00D451DA"/>
    <w:rsid w:val="00D46C73"/>
    <w:rsid w:val="00D46E08"/>
    <w:rsid w:val="00D47129"/>
    <w:rsid w:val="00D47976"/>
    <w:rsid w:val="00D47995"/>
    <w:rsid w:val="00D51380"/>
    <w:rsid w:val="00D51555"/>
    <w:rsid w:val="00D52849"/>
    <w:rsid w:val="00D53195"/>
    <w:rsid w:val="00D53512"/>
    <w:rsid w:val="00D536D0"/>
    <w:rsid w:val="00D542FD"/>
    <w:rsid w:val="00D547CA"/>
    <w:rsid w:val="00D5498F"/>
    <w:rsid w:val="00D54AD7"/>
    <w:rsid w:val="00D54BC8"/>
    <w:rsid w:val="00D54CD2"/>
    <w:rsid w:val="00D55A79"/>
    <w:rsid w:val="00D55C19"/>
    <w:rsid w:val="00D565E3"/>
    <w:rsid w:val="00D5749A"/>
    <w:rsid w:val="00D5751E"/>
    <w:rsid w:val="00D576B5"/>
    <w:rsid w:val="00D63045"/>
    <w:rsid w:val="00D63444"/>
    <w:rsid w:val="00D64615"/>
    <w:rsid w:val="00D6475E"/>
    <w:rsid w:val="00D6680E"/>
    <w:rsid w:val="00D66A48"/>
    <w:rsid w:val="00D70BFB"/>
    <w:rsid w:val="00D71D33"/>
    <w:rsid w:val="00D7270F"/>
    <w:rsid w:val="00D727FD"/>
    <w:rsid w:val="00D73472"/>
    <w:rsid w:val="00D73ABA"/>
    <w:rsid w:val="00D7459F"/>
    <w:rsid w:val="00D747E3"/>
    <w:rsid w:val="00D7486C"/>
    <w:rsid w:val="00D74F3A"/>
    <w:rsid w:val="00D75193"/>
    <w:rsid w:val="00D7523A"/>
    <w:rsid w:val="00D7622F"/>
    <w:rsid w:val="00D8030F"/>
    <w:rsid w:val="00D81390"/>
    <w:rsid w:val="00D8155A"/>
    <w:rsid w:val="00D817FE"/>
    <w:rsid w:val="00D81EA5"/>
    <w:rsid w:val="00D8222A"/>
    <w:rsid w:val="00D826CE"/>
    <w:rsid w:val="00D82778"/>
    <w:rsid w:val="00D83391"/>
    <w:rsid w:val="00D84C1D"/>
    <w:rsid w:val="00D850AB"/>
    <w:rsid w:val="00D8556F"/>
    <w:rsid w:val="00D85F91"/>
    <w:rsid w:val="00D86100"/>
    <w:rsid w:val="00D870FE"/>
    <w:rsid w:val="00D87DD6"/>
    <w:rsid w:val="00D90A84"/>
    <w:rsid w:val="00D91FE8"/>
    <w:rsid w:val="00D921B5"/>
    <w:rsid w:val="00D921E5"/>
    <w:rsid w:val="00D92236"/>
    <w:rsid w:val="00D926D6"/>
    <w:rsid w:val="00D92A31"/>
    <w:rsid w:val="00D9307F"/>
    <w:rsid w:val="00D94D25"/>
    <w:rsid w:val="00D952C4"/>
    <w:rsid w:val="00D95934"/>
    <w:rsid w:val="00D95DE3"/>
    <w:rsid w:val="00D9600C"/>
    <w:rsid w:val="00D9604E"/>
    <w:rsid w:val="00D9639C"/>
    <w:rsid w:val="00D97241"/>
    <w:rsid w:val="00D9764D"/>
    <w:rsid w:val="00DA044A"/>
    <w:rsid w:val="00DA0DC9"/>
    <w:rsid w:val="00DA1770"/>
    <w:rsid w:val="00DA37D1"/>
    <w:rsid w:val="00DA3BC3"/>
    <w:rsid w:val="00DA4216"/>
    <w:rsid w:val="00DA479F"/>
    <w:rsid w:val="00DA4D15"/>
    <w:rsid w:val="00DA4F3F"/>
    <w:rsid w:val="00DA5E68"/>
    <w:rsid w:val="00DA64FB"/>
    <w:rsid w:val="00DA719F"/>
    <w:rsid w:val="00DB044F"/>
    <w:rsid w:val="00DB0A8C"/>
    <w:rsid w:val="00DB2331"/>
    <w:rsid w:val="00DB2ABC"/>
    <w:rsid w:val="00DB3A79"/>
    <w:rsid w:val="00DB3F4A"/>
    <w:rsid w:val="00DB46D0"/>
    <w:rsid w:val="00DB5DD2"/>
    <w:rsid w:val="00DB612D"/>
    <w:rsid w:val="00DB67E1"/>
    <w:rsid w:val="00DB6920"/>
    <w:rsid w:val="00DB6E42"/>
    <w:rsid w:val="00DB6F52"/>
    <w:rsid w:val="00DB7234"/>
    <w:rsid w:val="00DB74A4"/>
    <w:rsid w:val="00DB7F77"/>
    <w:rsid w:val="00DC01DE"/>
    <w:rsid w:val="00DC0569"/>
    <w:rsid w:val="00DC16FB"/>
    <w:rsid w:val="00DC1766"/>
    <w:rsid w:val="00DC275F"/>
    <w:rsid w:val="00DC2B08"/>
    <w:rsid w:val="00DC2F23"/>
    <w:rsid w:val="00DC3367"/>
    <w:rsid w:val="00DC444A"/>
    <w:rsid w:val="00DC51E7"/>
    <w:rsid w:val="00DC7015"/>
    <w:rsid w:val="00DD0B9D"/>
    <w:rsid w:val="00DD0FA1"/>
    <w:rsid w:val="00DD24A8"/>
    <w:rsid w:val="00DD2C85"/>
    <w:rsid w:val="00DD2D97"/>
    <w:rsid w:val="00DD3AB0"/>
    <w:rsid w:val="00DD3F9C"/>
    <w:rsid w:val="00DD4221"/>
    <w:rsid w:val="00DD53BE"/>
    <w:rsid w:val="00DD685E"/>
    <w:rsid w:val="00DD7077"/>
    <w:rsid w:val="00DE1064"/>
    <w:rsid w:val="00DE1ECF"/>
    <w:rsid w:val="00DE29DD"/>
    <w:rsid w:val="00DE2CEC"/>
    <w:rsid w:val="00DE2F1F"/>
    <w:rsid w:val="00DE445A"/>
    <w:rsid w:val="00DE44B4"/>
    <w:rsid w:val="00DE5A21"/>
    <w:rsid w:val="00DE6C57"/>
    <w:rsid w:val="00DE6CAE"/>
    <w:rsid w:val="00DE795A"/>
    <w:rsid w:val="00DE7A8E"/>
    <w:rsid w:val="00DE7E35"/>
    <w:rsid w:val="00DF00B2"/>
    <w:rsid w:val="00DF0358"/>
    <w:rsid w:val="00DF0C28"/>
    <w:rsid w:val="00DF24F3"/>
    <w:rsid w:val="00DF2AF6"/>
    <w:rsid w:val="00DF369F"/>
    <w:rsid w:val="00DF3BD7"/>
    <w:rsid w:val="00DF5547"/>
    <w:rsid w:val="00DF5B4E"/>
    <w:rsid w:val="00DF60BE"/>
    <w:rsid w:val="00DF61E9"/>
    <w:rsid w:val="00DF6EBA"/>
    <w:rsid w:val="00DF7D92"/>
    <w:rsid w:val="00E004C7"/>
    <w:rsid w:val="00E00D28"/>
    <w:rsid w:val="00E010AD"/>
    <w:rsid w:val="00E012BF"/>
    <w:rsid w:val="00E01866"/>
    <w:rsid w:val="00E025B1"/>
    <w:rsid w:val="00E0280F"/>
    <w:rsid w:val="00E02B89"/>
    <w:rsid w:val="00E02D42"/>
    <w:rsid w:val="00E0376F"/>
    <w:rsid w:val="00E03D9B"/>
    <w:rsid w:val="00E04374"/>
    <w:rsid w:val="00E057D5"/>
    <w:rsid w:val="00E0614E"/>
    <w:rsid w:val="00E0752A"/>
    <w:rsid w:val="00E10028"/>
    <w:rsid w:val="00E10267"/>
    <w:rsid w:val="00E10324"/>
    <w:rsid w:val="00E10DC7"/>
    <w:rsid w:val="00E10FD8"/>
    <w:rsid w:val="00E13547"/>
    <w:rsid w:val="00E13EC3"/>
    <w:rsid w:val="00E14B2A"/>
    <w:rsid w:val="00E14D83"/>
    <w:rsid w:val="00E155A1"/>
    <w:rsid w:val="00E16825"/>
    <w:rsid w:val="00E16BB7"/>
    <w:rsid w:val="00E16F3B"/>
    <w:rsid w:val="00E17580"/>
    <w:rsid w:val="00E17C23"/>
    <w:rsid w:val="00E17D8E"/>
    <w:rsid w:val="00E17E02"/>
    <w:rsid w:val="00E17F14"/>
    <w:rsid w:val="00E21149"/>
    <w:rsid w:val="00E230CD"/>
    <w:rsid w:val="00E23137"/>
    <w:rsid w:val="00E237FC"/>
    <w:rsid w:val="00E23DAB"/>
    <w:rsid w:val="00E24882"/>
    <w:rsid w:val="00E27E45"/>
    <w:rsid w:val="00E30B3E"/>
    <w:rsid w:val="00E34A6A"/>
    <w:rsid w:val="00E35621"/>
    <w:rsid w:val="00E356A1"/>
    <w:rsid w:val="00E35F49"/>
    <w:rsid w:val="00E36DD3"/>
    <w:rsid w:val="00E37578"/>
    <w:rsid w:val="00E40799"/>
    <w:rsid w:val="00E41627"/>
    <w:rsid w:val="00E41CCD"/>
    <w:rsid w:val="00E41CF1"/>
    <w:rsid w:val="00E4229E"/>
    <w:rsid w:val="00E4436F"/>
    <w:rsid w:val="00E45EFC"/>
    <w:rsid w:val="00E4645B"/>
    <w:rsid w:val="00E467A6"/>
    <w:rsid w:val="00E46BD1"/>
    <w:rsid w:val="00E50AA7"/>
    <w:rsid w:val="00E50AE3"/>
    <w:rsid w:val="00E50F62"/>
    <w:rsid w:val="00E51407"/>
    <w:rsid w:val="00E51733"/>
    <w:rsid w:val="00E52EE5"/>
    <w:rsid w:val="00E53EE5"/>
    <w:rsid w:val="00E53F32"/>
    <w:rsid w:val="00E54F21"/>
    <w:rsid w:val="00E57774"/>
    <w:rsid w:val="00E602AE"/>
    <w:rsid w:val="00E606ED"/>
    <w:rsid w:val="00E6085B"/>
    <w:rsid w:val="00E613DE"/>
    <w:rsid w:val="00E61E65"/>
    <w:rsid w:val="00E6266E"/>
    <w:rsid w:val="00E62D1C"/>
    <w:rsid w:val="00E634D7"/>
    <w:rsid w:val="00E63525"/>
    <w:rsid w:val="00E635F2"/>
    <w:rsid w:val="00E6365B"/>
    <w:rsid w:val="00E661C9"/>
    <w:rsid w:val="00E67258"/>
    <w:rsid w:val="00E67528"/>
    <w:rsid w:val="00E67796"/>
    <w:rsid w:val="00E7082F"/>
    <w:rsid w:val="00E7174B"/>
    <w:rsid w:val="00E71EBC"/>
    <w:rsid w:val="00E72276"/>
    <w:rsid w:val="00E722C9"/>
    <w:rsid w:val="00E7249D"/>
    <w:rsid w:val="00E72F76"/>
    <w:rsid w:val="00E73B78"/>
    <w:rsid w:val="00E7429F"/>
    <w:rsid w:val="00E74589"/>
    <w:rsid w:val="00E74892"/>
    <w:rsid w:val="00E74DC0"/>
    <w:rsid w:val="00E74E7E"/>
    <w:rsid w:val="00E7542B"/>
    <w:rsid w:val="00E7709F"/>
    <w:rsid w:val="00E77582"/>
    <w:rsid w:val="00E776A6"/>
    <w:rsid w:val="00E776C7"/>
    <w:rsid w:val="00E77889"/>
    <w:rsid w:val="00E77FA3"/>
    <w:rsid w:val="00E81CF9"/>
    <w:rsid w:val="00E82247"/>
    <w:rsid w:val="00E82B53"/>
    <w:rsid w:val="00E842AF"/>
    <w:rsid w:val="00E84908"/>
    <w:rsid w:val="00E850D0"/>
    <w:rsid w:val="00E85B4C"/>
    <w:rsid w:val="00E85CC9"/>
    <w:rsid w:val="00E86AF2"/>
    <w:rsid w:val="00E86BB1"/>
    <w:rsid w:val="00E87D87"/>
    <w:rsid w:val="00E9040D"/>
    <w:rsid w:val="00E9177E"/>
    <w:rsid w:val="00E920AE"/>
    <w:rsid w:val="00E939C2"/>
    <w:rsid w:val="00E93D49"/>
    <w:rsid w:val="00E95A38"/>
    <w:rsid w:val="00E96CAE"/>
    <w:rsid w:val="00E973F7"/>
    <w:rsid w:val="00E97579"/>
    <w:rsid w:val="00E97630"/>
    <w:rsid w:val="00E977C6"/>
    <w:rsid w:val="00E97EDD"/>
    <w:rsid w:val="00EA02DB"/>
    <w:rsid w:val="00EA2F1B"/>
    <w:rsid w:val="00EA3C5E"/>
    <w:rsid w:val="00EA4CEA"/>
    <w:rsid w:val="00EA4D7E"/>
    <w:rsid w:val="00EA4DF0"/>
    <w:rsid w:val="00EA50A6"/>
    <w:rsid w:val="00EA5858"/>
    <w:rsid w:val="00EA585A"/>
    <w:rsid w:val="00EA5EF1"/>
    <w:rsid w:val="00EA684C"/>
    <w:rsid w:val="00EA6C75"/>
    <w:rsid w:val="00EB02E6"/>
    <w:rsid w:val="00EB1B41"/>
    <w:rsid w:val="00EB467E"/>
    <w:rsid w:val="00EB507A"/>
    <w:rsid w:val="00EB5A6B"/>
    <w:rsid w:val="00EB6869"/>
    <w:rsid w:val="00EC0330"/>
    <w:rsid w:val="00EC041D"/>
    <w:rsid w:val="00EC1A98"/>
    <w:rsid w:val="00EC3A1F"/>
    <w:rsid w:val="00EC3EC1"/>
    <w:rsid w:val="00EC3F7B"/>
    <w:rsid w:val="00EC4091"/>
    <w:rsid w:val="00EC4805"/>
    <w:rsid w:val="00EC769C"/>
    <w:rsid w:val="00ED0ACE"/>
    <w:rsid w:val="00ED15A0"/>
    <w:rsid w:val="00ED1722"/>
    <w:rsid w:val="00ED329D"/>
    <w:rsid w:val="00ED4AF0"/>
    <w:rsid w:val="00ED512F"/>
    <w:rsid w:val="00ED6237"/>
    <w:rsid w:val="00ED70FE"/>
    <w:rsid w:val="00ED7BE0"/>
    <w:rsid w:val="00ED7EFA"/>
    <w:rsid w:val="00EE030F"/>
    <w:rsid w:val="00EE03FC"/>
    <w:rsid w:val="00EE0E40"/>
    <w:rsid w:val="00EE1CE6"/>
    <w:rsid w:val="00EE2845"/>
    <w:rsid w:val="00EE2B81"/>
    <w:rsid w:val="00EE41E2"/>
    <w:rsid w:val="00EE5EAA"/>
    <w:rsid w:val="00EE5EF0"/>
    <w:rsid w:val="00EE6EFD"/>
    <w:rsid w:val="00EE703B"/>
    <w:rsid w:val="00EF0D22"/>
    <w:rsid w:val="00EF0DA1"/>
    <w:rsid w:val="00EF1292"/>
    <w:rsid w:val="00EF1BDF"/>
    <w:rsid w:val="00EF3FF2"/>
    <w:rsid w:val="00EF42F6"/>
    <w:rsid w:val="00EF45CA"/>
    <w:rsid w:val="00EF6129"/>
    <w:rsid w:val="00EF72A5"/>
    <w:rsid w:val="00F00894"/>
    <w:rsid w:val="00F0094E"/>
    <w:rsid w:val="00F01B4A"/>
    <w:rsid w:val="00F02441"/>
    <w:rsid w:val="00F029AC"/>
    <w:rsid w:val="00F03816"/>
    <w:rsid w:val="00F06517"/>
    <w:rsid w:val="00F066AA"/>
    <w:rsid w:val="00F06A74"/>
    <w:rsid w:val="00F11E76"/>
    <w:rsid w:val="00F13C49"/>
    <w:rsid w:val="00F13CB8"/>
    <w:rsid w:val="00F144C8"/>
    <w:rsid w:val="00F14C0B"/>
    <w:rsid w:val="00F16CE2"/>
    <w:rsid w:val="00F16EAF"/>
    <w:rsid w:val="00F17502"/>
    <w:rsid w:val="00F20123"/>
    <w:rsid w:val="00F20500"/>
    <w:rsid w:val="00F2089F"/>
    <w:rsid w:val="00F20D9C"/>
    <w:rsid w:val="00F21106"/>
    <w:rsid w:val="00F21DE7"/>
    <w:rsid w:val="00F21F10"/>
    <w:rsid w:val="00F22ED8"/>
    <w:rsid w:val="00F2480E"/>
    <w:rsid w:val="00F2616D"/>
    <w:rsid w:val="00F27D33"/>
    <w:rsid w:val="00F3097F"/>
    <w:rsid w:val="00F30B5E"/>
    <w:rsid w:val="00F32770"/>
    <w:rsid w:val="00F337F0"/>
    <w:rsid w:val="00F33C9F"/>
    <w:rsid w:val="00F3494A"/>
    <w:rsid w:val="00F36058"/>
    <w:rsid w:val="00F361B2"/>
    <w:rsid w:val="00F37B07"/>
    <w:rsid w:val="00F37C91"/>
    <w:rsid w:val="00F37DAD"/>
    <w:rsid w:val="00F415E8"/>
    <w:rsid w:val="00F42161"/>
    <w:rsid w:val="00F42469"/>
    <w:rsid w:val="00F425E5"/>
    <w:rsid w:val="00F42766"/>
    <w:rsid w:val="00F43EB4"/>
    <w:rsid w:val="00F445E4"/>
    <w:rsid w:val="00F45825"/>
    <w:rsid w:val="00F4603D"/>
    <w:rsid w:val="00F4610A"/>
    <w:rsid w:val="00F462D8"/>
    <w:rsid w:val="00F46859"/>
    <w:rsid w:val="00F47893"/>
    <w:rsid w:val="00F47DA6"/>
    <w:rsid w:val="00F47FF8"/>
    <w:rsid w:val="00F503BC"/>
    <w:rsid w:val="00F503CD"/>
    <w:rsid w:val="00F51C6F"/>
    <w:rsid w:val="00F52B9C"/>
    <w:rsid w:val="00F53DBE"/>
    <w:rsid w:val="00F5450F"/>
    <w:rsid w:val="00F54655"/>
    <w:rsid w:val="00F56480"/>
    <w:rsid w:val="00F57D10"/>
    <w:rsid w:val="00F6063A"/>
    <w:rsid w:val="00F61513"/>
    <w:rsid w:val="00F617F6"/>
    <w:rsid w:val="00F6187E"/>
    <w:rsid w:val="00F61C94"/>
    <w:rsid w:val="00F636D6"/>
    <w:rsid w:val="00F63C43"/>
    <w:rsid w:val="00F640EF"/>
    <w:rsid w:val="00F64A79"/>
    <w:rsid w:val="00F655EB"/>
    <w:rsid w:val="00F6566B"/>
    <w:rsid w:val="00F6579E"/>
    <w:rsid w:val="00F65D69"/>
    <w:rsid w:val="00F6705A"/>
    <w:rsid w:val="00F67F1D"/>
    <w:rsid w:val="00F7068B"/>
    <w:rsid w:val="00F71110"/>
    <w:rsid w:val="00F71198"/>
    <w:rsid w:val="00F71232"/>
    <w:rsid w:val="00F71F48"/>
    <w:rsid w:val="00F7244F"/>
    <w:rsid w:val="00F74AF5"/>
    <w:rsid w:val="00F74EA6"/>
    <w:rsid w:val="00F75B67"/>
    <w:rsid w:val="00F762AE"/>
    <w:rsid w:val="00F7777A"/>
    <w:rsid w:val="00F77B27"/>
    <w:rsid w:val="00F77CA8"/>
    <w:rsid w:val="00F80A92"/>
    <w:rsid w:val="00F80C32"/>
    <w:rsid w:val="00F80F50"/>
    <w:rsid w:val="00F8166B"/>
    <w:rsid w:val="00F8245A"/>
    <w:rsid w:val="00F838E6"/>
    <w:rsid w:val="00F83D2D"/>
    <w:rsid w:val="00F83D52"/>
    <w:rsid w:val="00F8509A"/>
    <w:rsid w:val="00F859C3"/>
    <w:rsid w:val="00F85D97"/>
    <w:rsid w:val="00F865B5"/>
    <w:rsid w:val="00F91237"/>
    <w:rsid w:val="00F92CE0"/>
    <w:rsid w:val="00F937BA"/>
    <w:rsid w:val="00F93B04"/>
    <w:rsid w:val="00F93FFE"/>
    <w:rsid w:val="00F945FA"/>
    <w:rsid w:val="00F946B2"/>
    <w:rsid w:val="00F95180"/>
    <w:rsid w:val="00F97625"/>
    <w:rsid w:val="00F97AF7"/>
    <w:rsid w:val="00F97B2E"/>
    <w:rsid w:val="00FA0D85"/>
    <w:rsid w:val="00FA1889"/>
    <w:rsid w:val="00FA1D18"/>
    <w:rsid w:val="00FA1FFE"/>
    <w:rsid w:val="00FA379B"/>
    <w:rsid w:val="00FA3C1D"/>
    <w:rsid w:val="00FA47CF"/>
    <w:rsid w:val="00FA4AB7"/>
    <w:rsid w:val="00FA4ADD"/>
    <w:rsid w:val="00FA4C28"/>
    <w:rsid w:val="00FA5514"/>
    <w:rsid w:val="00FA636B"/>
    <w:rsid w:val="00FA67E7"/>
    <w:rsid w:val="00FB0F1E"/>
    <w:rsid w:val="00FB1CDA"/>
    <w:rsid w:val="00FB2ED6"/>
    <w:rsid w:val="00FB2F42"/>
    <w:rsid w:val="00FB33C1"/>
    <w:rsid w:val="00FB46FF"/>
    <w:rsid w:val="00FB5035"/>
    <w:rsid w:val="00FB56D4"/>
    <w:rsid w:val="00FB5990"/>
    <w:rsid w:val="00FB5A78"/>
    <w:rsid w:val="00FB6269"/>
    <w:rsid w:val="00FB631E"/>
    <w:rsid w:val="00FB704A"/>
    <w:rsid w:val="00FB7682"/>
    <w:rsid w:val="00FC06A0"/>
    <w:rsid w:val="00FC0CDE"/>
    <w:rsid w:val="00FC1D5F"/>
    <w:rsid w:val="00FC27B2"/>
    <w:rsid w:val="00FC3503"/>
    <w:rsid w:val="00FC3823"/>
    <w:rsid w:val="00FC3C87"/>
    <w:rsid w:val="00FC3EE1"/>
    <w:rsid w:val="00FC442E"/>
    <w:rsid w:val="00FC63E4"/>
    <w:rsid w:val="00FC66CE"/>
    <w:rsid w:val="00FC7011"/>
    <w:rsid w:val="00FC7B3F"/>
    <w:rsid w:val="00FC7D17"/>
    <w:rsid w:val="00FD0E5F"/>
    <w:rsid w:val="00FD1DA1"/>
    <w:rsid w:val="00FD30AE"/>
    <w:rsid w:val="00FD421B"/>
    <w:rsid w:val="00FD4876"/>
    <w:rsid w:val="00FD51EB"/>
    <w:rsid w:val="00FD665C"/>
    <w:rsid w:val="00FD6DFD"/>
    <w:rsid w:val="00FD708E"/>
    <w:rsid w:val="00FD7154"/>
    <w:rsid w:val="00FD7207"/>
    <w:rsid w:val="00FE0363"/>
    <w:rsid w:val="00FE127E"/>
    <w:rsid w:val="00FE2C39"/>
    <w:rsid w:val="00FE3E4A"/>
    <w:rsid w:val="00FE4418"/>
    <w:rsid w:val="00FE601C"/>
    <w:rsid w:val="00FE640E"/>
    <w:rsid w:val="00FE75F8"/>
    <w:rsid w:val="00FE7ACC"/>
    <w:rsid w:val="00FF08A5"/>
    <w:rsid w:val="00FF228B"/>
    <w:rsid w:val="00FF337D"/>
    <w:rsid w:val="00FF4E03"/>
    <w:rsid w:val="00FF6E8B"/>
    <w:rsid w:val="00FF738E"/>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paragraph" w:styleId="1">
    <w:name w:val="heading 1"/>
    <w:basedOn w:val="a"/>
    <w:next w:val="a"/>
    <w:link w:val="10"/>
    <w:uiPriority w:val="9"/>
    <w:qFormat/>
    <w:rsid w:val="00BF1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uiPriority w:val="34"/>
    <w:qFormat/>
    <w:rsid w:val="00486C40"/>
    <w:pPr>
      <w:ind w:left="720"/>
      <w:contextualSpacing/>
    </w:pPr>
  </w:style>
  <w:style w:type="paragraph" w:styleId="a7">
    <w:name w:val="Normal (Web)"/>
    <w:basedOn w:val="a"/>
    <w:unhideWhenUsed/>
    <w:rsid w:val="000E40E4"/>
    <w:pPr>
      <w:spacing w:after="100" w:afterAutospacing="1" w:line="312" w:lineRule="auto"/>
    </w:pPr>
    <w:rPr>
      <w:rFonts w:ascii="Times New Roman" w:eastAsia="Calibri" w:hAnsi="Times New Roman" w:cs="Times New Roman"/>
      <w:sz w:val="24"/>
      <w:szCs w:val="24"/>
      <w:lang w:eastAsia="ru-RU"/>
    </w:rPr>
  </w:style>
  <w:style w:type="paragraph" w:customStyle="1" w:styleId="c26c3c14">
    <w:name w:val="c26 c3 c14"/>
    <w:basedOn w:val="a"/>
    <w:rsid w:val="000E40E4"/>
    <w:pPr>
      <w:spacing w:before="120" w:after="120" w:line="240" w:lineRule="auto"/>
    </w:pPr>
    <w:rPr>
      <w:rFonts w:ascii="Times New Roman" w:eastAsia="Times New Roman" w:hAnsi="Times New Roman" w:cs="Times New Roman"/>
      <w:sz w:val="24"/>
      <w:szCs w:val="24"/>
      <w:lang w:eastAsia="ru-RU"/>
    </w:rPr>
  </w:style>
  <w:style w:type="character" w:customStyle="1" w:styleId="c4c2c32">
    <w:name w:val="c4 c2 c32"/>
    <w:basedOn w:val="a0"/>
    <w:rsid w:val="000E40E4"/>
  </w:style>
  <w:style w:type="paragraph" w:styleId="a8">
    <w:name w:val="No Spacing"/>
    <w:uiPriority w:val="1"/>
    <w:qFormat/>
    <w:rsid w:val="000E40E4"/>
    <w:pPr>
      <w:spacing w:after="0" w:line="240" w:lineRule="auto"/>
    </w:pPr>
  </w:style>
  <w:style w:type="paragraph" w:customStyle="1" w:styleId="c28">
    <w:name w:val="c28"/>
    <w:basedOn w:val="a"/>
    <w:rsid w:val="0041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156B9"/>
  </w:style>
  <w:style w:type="character" w:customStyle="1" w:styleId="c3">
    <w:name w:val="c3"/>
    <w:basedOn w:val="a0"/>
    <w:rsid w:val="004156B9"/>
  </w:style>
  <w:style w:type="character" w:customStyle="1" w:styleId="c24">
    <w:name w:val="c24"/>
    <w:basedOn w:val="a0"/>
    <w:rsid w:val="004156B9"/>
  </w:style>
  <w:style w:type="paragraph" w:styleId="a9">
    <w:name w:val="header"/>
    <w:basedOn w:val="a"/>
    <w:link w:val="aa"/>
    <w:uiPriority w:val="99"/>
    <w:unhideWhenUsed/>
    <w:rsid w:val="00415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6B9"/>
  </w:style>
  <w:style w:type="paragraph" w:styleId="ab">
    <w:name w:val="footer"/>
    <w:basedOn w:val="a"/>
    <w:link w:val="ac"/>
    <w:uiPriority w:val="99"/>
    <w:unhideWhenUsed/>
    <w:rsid w:val="00415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6B9"/>
  </w:style>
  <w:style w:type="character" w:customStyle="1" w:styleId="c0">
    <w:name w:val="c0"/>
    <w:basedOn w:val="a0"/>
    <w:rsid w:val="00641B20"/>
  </w:style>
  <w:style w:type="character" w:customStyle="1" w:styleId="c37">
    <w:name w:val="c37"/>
    <w:basedOn w:val="a0"/>
    <w:rsid w:val="00641B20"/>
  </w:style>
  <w:style w:type="paragraph" w:customStyle="1" w:styleId="c17">
    <w:name w:val="c17"/>
    <w:basedOn w:val="a"/>
    <w:rsid w:val="0064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41B20"/>
  </w:style>
  <w:style w:type="character" w:customStyle="1" w:styleId="c56">
    <w:name w:val="c56"/>
    <w:basedOn w:val="a0"/>
    <w:rsid w:val="00641B20"/>
  </w:style>
  <w:style w:type="paragraph" w:customStyle="1" w:styleId="c39">
    <w:name w:val="c39"/>
    <w:basedOn w:val="a"/>
    <w:rsid w:val="0064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link w:val="ae"/>
    <w:rsid w:val="00D73472"/>
    <w:pPr>
      <w:autoSpaceDE w:val="0"/>
      <w:spacing w:after="0" w:line="240" w:lineRule="auto"/>
      <w:jc w:val="center"/>
    </w:pPr>
    <w:rPr>
      <w:rFonts w:ascii="Times New Roman" w:eastAsia="Times New Roman" w:hAnsi="Times New Roman" w:cs="Times New Roman"/>
      <w:b/>
      <w:bCs/>
      <w:sz w:val="20"/>
      <w:szCs w:val="20"/>
      <w:lang w:eastAsia="zh-CN"/>
    </w:rPr>
  </w:style>
  <w:style w:type="character" w:customStyle="1" w:styleId="ae">
    <w:name w:val="Подзаголовок Знак"/>
    <w:basedOn w:val="a0"/>
    <w:link w:val="ad"/>
    <w:rsid w:val="00D73472"/>
    <w:rPr>
      <w:rFonts w:ascii="Times New Roman" w:eastAsia="Times New Roman" w:hAnsi="Times New Roman" w:cs="Times New Roman"/>
      <w:b/>
      <w:bCs/>
      <w:sz w:val="20"/>
      <w:szCs w:val="20"/>
      <w:lang w:eastAsia="zh-CN"/>
    </w:rPr>
  </w:style>
  <w:style w:type="character" w:customStyle="1" w:styleId="c7">
    <w:name w:val="c7"/>
    <w:basedOn w:val="a0"/>
    <w:rsid w:val="004F1A9F"/>
  </w:style>
  <w:style w:type="character" w:customStyle="1" w:styleId="c5">
    <w:name w:val="c5"/>
    <w:basedOn w:val="a0"/>
    <w:rsid w:val="004F1A9F"/>
  </w:style>
  <w:style w:type="paragraph" w:customStyle="1" w:styleId="c23">
    <w:name w:val="c23"/>
    <w:basedOn w:val="a"/>
    <w:rsid w:val="00883CF6"/>
    <w:pPr>
      <w:spacing w:before="90" w:after="90" w:line="240" w:lineRule="auto"/>
    </w:pPr>
    <w:rPr>
      <w:rFonts w:ascii="Times New Roman" w:eastAsia="Times New Roman" w:hAnsi="Times New Roman" w:cs="Times New Roman"/>
      <w:sz w:val="24"/>
      <w:szCs w:val="24"/>
      <w:lang w:eastAsia="ru-RU"/>
    </w:rPr>
  </w:style>
  <w:style w:type="character" w:customStyle="1" w:styleId="c49">
    <w:name w:val="c49"/>
    <w:basedOn w:val="a0"/>
    <w:rsid w:val="00883CF6"/>
  </w:style>
  <w:style w:type="character" w:customStyle="1" w:styleId="c9">
    <w:name w:val="c9"/>
    <w:basedOn w:val="a0"/>
    <w:rsid w:val="00883CF6"/>
  </w:style>
  <w:style w:type="character" w:styleId="af">
    <w:name w:val="Hyperlink"/>
    <w:basedOn w:val="a0"/>
    <w:uiPriority w:val="99"/>
    <w:unhideWhenUsed/>
    <w:rsid w:val="00C776F0"/>
    <w:rPr>
      <w:color w:val="0000FF"/>
      <w:u w:val="single"/>
    </w:rPr>
  </w:style>
  <w:style w:type="character" w:styleId="af0">
    <w:name w:val="FollowedHyperlink"/>
    <w:basedOn w:val="a0"/>
    <w:uiPriority w:val="99"/>
    <w:semiHidden/>
    <w:unhideWhenUsed/>
    <w:rsid w:val="00C776F0"/>
    <w:rPr>
      <w:color w:val="800080"/>
      <w:u w:val="single"/>
    </w:rPr>
  </w:style>
  <w:style w:type="paragraph" w:customStyle="1" w:styleId="font5">
    <w:name w:val="font5"/>
    <w:basedOn w:val="a"/>
    <w:rsid w:val="00C776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C776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C776F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69">
    <w:name w:val="xl69"/>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77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
    <w:rsid w:val="00C77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2">
    <w:name w:val="xl72"/>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C776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character" w:customStyle="1" w:styleId="10">
    <w:name w:val="Заголовок 1 Знак"/>
    <w:basedOn w:val="a0"/>
    <w:link w:val="1"/>
    <w:uiPriority w:val="9"/>
    <w:rsid w:val="00BF1650"/>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A40F3C"/>
    <w:pPr>
      <w:outlineLvl w:val="9"/>
    </w:pPr>
    <w:rPr>
      <w:lang w:eastAsia="ru-RU"/>
    </w:rPr>
  </w:style>
  <w:style w:type="paragraph" w:styleId="11">
    <w:name w:val="toc 1"/>
    <w:basedOn w:val="a"/>
    <w:next w:val="a"/>
    <w:autoRedefine/>
    <w:uiPriority w:val="39"/>
    <w:unhideWhenUsed/>
    <w:rsid w:val="00A40F3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uiPriority w:val="34"/>
    <w:qFormat/>
    <w:rsid w:val="00486C40"/>
    <w:pPr>
      <w:ind w:left="720"/>
      <w:contextualSpacing/>
    </w:pPr>
  </w:style>
  <w:style w:type="paragraph" w:styleId="a7">
    <w:name w:val="Normal (Web)"/>
    <w:basedOn w:val="a"/>
    <w:unhideWhenUsed/>
    <w:rsid w:val="000E40E4"/>
    <w:pPr>
      <w:spacing w:after="100" w:afterAutospacing="1" w:line="312" w:lineRule="auto"/>
    </w:pPr>
    <w:rPr>
      <w:rFonts w:ascii="Times New Roman" w:eastAsia="Calibri" w:hAnsi="Times New Roman" w:cs="Times New Roman"/>
      <w:sz w:val="24"/>
      <w:szCs w:val="24"/>
      <w:lang w:eastAsia="ru-RU"/>
    </w:rPr>
  </w:style>
  <w:style w:type="paragraph" w:customStyle="1" w:styleId="c26c3c14">
    <w:name w:val="c26 c3 c14"/>
    <w:basedOn w:val="a"/>
    <w:rsid w:val="000E40E4"/>
    <w:pPr>
      <w:spacing w:before="120" w:after="120" w:line="240" w:lineRule="auto"/>
    </w:pPr>
    <w:rPr>
      <w:rFonts w:ascii="Times New Roman" w:eastAsia="Times New Roman" w:hAnsi="Times New Roman" w:cs="Times New Roman"/>
      <w:sz w:val="24"/>
      <w:szCs w:val="24"/>
      <w:lang w:eastAsia="ru-RU"/>
    </w:rPr>
  </w:style>
  <w:style w:type="character" w:customStyle="1" w:styleId="c4c2c32">
    <w:name w:val="c4 c2 c32"/>
    <w:basedOn w:val="a0"/>
    <w:rsid w:val="000E40E4"/>
  </w:style>
  <w:style w:type="paragraph" w:styleId="a8">
    <w:name w:val="No Spacing"/>
    <w:uiPriority w:val="1"/>
    <w:qFormat/>
    <w:rsid w:val="000E40E4"/>
    <w:pPr>
      <w:spacing w:after="0" w:line="240" w:lineRule="auto"/>
    </w:pPr>
  </w:style>
  <w:style w:type="paragraph" w:customStyle="1" w:styleId="c28">
    <w:name w:val="c28"/>
    <w:basedOn w:val="a"/>
    <w:rsid w:val="00415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156B9"/>
  </w:style>
  <w:style w:type="character" w:customStyle="1" w:styleId="c3">
    <w:name w:val="c3"/>
    <w:basedOn w:val="a0"/>
    <w:rsid w:val="004156B9"/>
  </w:style>
  <w:style w:type="character" w:customStyle="1" w:styleId="c24">
    <w:name w:val="c24"/>
    <w:basedOn w:val="a0"/>
    <w:rsid w:val="004156B9"/>
  </w:style>
  <w:style w:type="paragraph" w:styleId="a9">
    <w:name w:val="header"/>
    <w:basedOn w:val="a"/>
    <w:link w:val="aa"/>
    <w:uiPriority w:val="99"/>
    <w:unhideWhenUsed/>
    <w:rsid w:val="004156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6B9"/>
  </w:style>
  <w:style w:type="paragraph" w:styleId="ab">
    <w:name w:val="footer"/>
    <w:basedOn w:val="a"/>
    <w:link w:val="ac"/>
    <w:uiPriority w:val="99"/>
    <w:unhideWhenUsed/>
    <w:rsid w:val="004156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912">
      <w:bodyDiv w:val="1"/>
      <w:marLeft w:val="0"/>
      <w:marRight w:val="0"/>
      <w:marTop w:val="0"/>
      <w:marBottom w:val="0"/>
      <w:divBdr>
        <w:top w:val="none" w:sz="0" w:space="0" w:color="auto"/>
        <w:left w:val="none" w:sz="0" w:space="0" w:color="auto"/>
        <w:bottom w:val="none" w:sz="0" w:space="0" w:color="auto"/>
        <w:right w:val="none" w:sz="0" w:space="0" w:color="auto"/>
      </w:divBdr>
      <w:divsChild>
        <w:div w:id="1962762200">
          <w:marLeft w:val="0"/>
          <w:marRight w:val="0"/>
          <w:marTop w:val="0"/>
          <w:marBottom w:val="0"/>
          <w:divBdr>
            <w:top w:val="none" w:sz="0" w:space="0" w:color="auto"/>
            <w:left w:val="none" w:sz="0" w:space="0" w:color="auto"/>
            <w:bottom w:val="none" w:sz="0" w:space="0" w:color="auto"/>
            <w:right w:val="none" w:sz="0" w:space="0" w:color="auto"/>
          </w:divBdr>
          <w:divsChild>
            <w:div w:id="65996917">
              <w:marLeft w:val="0"/>
              <w:marRight w:val="0"/>
              <w:marTop w:val="0"/>
              <w:marBottom w:val="0"/>
              <w:divBdr>
                <w:top w:val="none" w:sz="0" w:space="0" w:color="auto"/>
                <w:left w:val="none" w:sz="0" w:space="0" w:color="auto"/>
                <w:bottom w:val="none" w:sz="0" w:space="0" w:color="auto"/>
                <w:right w:val="none" w:sz="0" w:space="0" w:color="auto"/>
              </w:divBdr>
              <w:divsChild>
                <w:div w:id="1257791755">
                  <w:marLeft w:val="0"/>
                  <w:marRight w:val="0"/>
                  <w:marTop w:val="0"/>
                  <w:marBottom w:val="0"/>
                  <w:divBdr>
                    <w:top w:val="single" w:sz="12" w:space="30" w:color="FFFFFF"/>
                    <w:left w:val="none" w:sz="0" w:space="0" w:color="auto"/>
                    <w:bottom w:val="none" w:sz="0" w:space="0" w:color="auto"/>
                    <w:right w:val="none" w:sz="0" w:space="0" w:color="auto"/>
                  </w:divBdr>
                  <w:divsChild>
                    <w:div w:id="668603799">
                      <w:marLeft w:val="0"/>
                      <w:marRight w:val="0"/>
                      <w:marTop w:val="0"/>
                      <w:marBottom w:val="0"/>
                      <w:divBdr>
                        <w:top w:val="none" w:sz="0" w:space="0" w:color="auto"/>
                        <w:left w:val="none" w:sz="0" w:space="0" w:color="auto"/>
                        <w:bottom w:val="none" w:sz="0" w:space="0" w:color="auto"/>
                        <w:right w:val="none" w:sz="0" w:space="0" w:color="auto"/>
                      </w:divBdr>
                      <w:divsChild>
                        <w:div w:id="1539513067">
                          <w:marLeft w:val="0"/>
                          <w:marRight w:val="0"/>
                          <w:marTop w:val="0"/>
                          <w:marBottom w:val="0"/>
                          <w:divBdr>
                            <w:top w:val="none" w:sz="0" w:space="0" w:color="auto"/>
                            <w:left w:val="none" w:sz="0" w:space="0" w:color="auto"/>
                            <w:bottom w:val="none" w:sz="0" w:space="0" w:color="auto"/>
                            <w:right w:val="none" w:sz="0" w:space="0" w:color="auto"/>
                          </w:divBdr>
                          <w:divsChild>
                            <w:div w:id="819153831">
                              <w:marLeft w:val="0"/>
                              <w:marRight w:val="0"/>
                              <w:marTop w:val="0"/>
                              <w:marBottom w:val="0"/>
                              <w:divBdr>
                                <w:top w:val="none" w:sz="0" w:space="0" w:color="auto"/>
                                <w:left w:val="none" w:sz="0" w:space="0" w:color="auto"/>
                                <w:bottom w:val="none" w:sz="0" w:space="0" w:color="auto"/>
                                <w:right w:val="none" w:sz="0" w:space="0" w:color="auto"/>
                              </w:divBdr>
                              <w:divsChild>
                                <w:div w:id="264118409">
                                  <w:marLeft w:val="0"/>
                                  <w:marRight w:val="0"/>
                                  <w:marTop w:val="0"/>
                                  <w:marBottom w:val="0"/>
                                  <w:divBdr>
                                    <w:top w:val="none" w:sz="0" w:space="0" w:color="auto"/>
                                    <w:left w:val="none" w:sz="0" w:space="0" w:color="auto"/>
                                    <w:bottom w:val="none" w:sz="0" w:space="0" w:color="auto"/>
                                    <w:right w:val="none" w:sz="0" w:space="0" w:color="auto"/>
                                  </w:divBdr>
                                  <w:divsChild>
                                    <w:div w:id="1365864940">
                                      <w:marLeft w:val="0"/>
                                      <w:marRight w:val="0"/>
                                      <w:marTop w:val="0"/>
                                      <w:marBottom w:val="0"/>
                                      <w:divBdr>
                                        <w:top w:val="none" w:sz="0" w:space="0" w:color="auto"/>
                                        <w:left w:val="none" w:sz="0" w:space="0" w:color="auto"/>
                                        <w:bottom w:val="none" w:sz="0" w:space="0" w:color="auto"/>
                                        <w:right w:val="none" w:sz="0" w:space="0" w:color="auto"/>
                                      </w:divBdr>
                                      <w:divsChild>
                                        <w:div w:id="1454014251">
                                          <w:marLeft w:val="0"/>
                                          <w:marRight w:val="0"/>
                                          <w:marTop w:val="0"/>
                                          <w:marBottom w:val="0"/>
                                          <w:divBdr>
                                            <w:top w:val="none" w:sz="0" w:space="0" w:color="auto"/>
                                            <w:left w:val="none" w:sz="0" w:space="0" w:color="auto"/>
                                            <w:bottom w:val="none" w:sz="0" w:space="0" w:color="auto"/>
                                            <w:right w:val="none" w:sz="0" w:space="0" w:color="auto"/>
                                          </w:divBdr>
                                          <w:divsChild>
                                            <w:div w:id="125200393">
                                              <w:marLeft w:val="0"/>
                                              <w:marRight w:val="0"/>
                                              <w:marTop w:val="0"/>
                                              <w:marBottom w:val="0"/>
                                              <w:divBdr>
                                                <w:top w:val="none" w:sz="0" w:space="0" w:color="auto"/>
                                                <w:left w:val="none" w:sz="0" w:space="0" w:color="auto"/>
                                                <w:bottom w:val="none" w:sz="0" w:space="0" w:color="auto"/>
                                                <w:right w:val="none" w:sz="0" w:space="0" w:color="auto"/>
                                              </w:divBdr>
                                              <w:divsChild>
                                                <w:div w:id="1658877513">
                                                  <w:marLeft w:val="0"/>
                                                  <w:marRight w:val="0"/>
                                                  <w:marTop w:val="0"/>
                                                  <w:marBottom w:val="0"/>
                                                  <w:divBdr>
                                                    <w:top w:val="none" w:sz="0" w:space="0" w:color="auto"/>
                                                    <w:left w:val="none" w:sz="0" w:space="0" w:color="auto"/>
                                                    <w:bottom w:val="none" w:sz="0" w:space="0" w:color="auto"/>
                                                    <w:right w:val="none" w:sz="0" w:space="0" w:color="auto"/>
                                                  </w:divBdr>
                                                  <w:divsChild>
                                                    <w:div w:id="1885095683">
                                                      <w:marLeft w:val="0"/>
                                                      <w:marRight w:val="0"/>
                                                      <w:marTop w:val="0"/>
                                                      <w:marBottom w:val="0"/>
                                                      <w:divBdr>
                                                        <w:top w:val="none" w:sz="0" w:space="0" w:color="auto"/>
                                                        <w:left w:val="none" w:sz="0" w:space="0" w:color="auto"/>
                                                        <w:bottom w:val="none" w:sz="0" w:space="0" w:color="auto"/>
                                                        <w:right w:val="none" w:sz="0" w:space="0" w:color="auto"/>
                                                      </w:divBdr>
                                                      <w:divsChild>
                                                        <w:div w:id="923034751">
                                                          <w:marLeft w:val="0"/>
                                                          <w:marRight w:val="0"/>
                                                          <w:marTop w:val="0"/>
                                                          <w:marBottom w:val="0"/>
                                                          <w:divBdr>
                                                            <w:top w:val="none" w:sz="0" w:space="0" w:color="auto"/>
                                                            <w:left w:val="none" w:sz="0" w:space="0" w:color="auto"/>
                                                            <w:bottom w:val="none" w:sz="0" w:space="0" w:color="auto"/>
                                                            <w:right w:val="none" w:sz="0" w:space="0" w:color="auto"/>
                                                          </w:divBdr>
                                                          <w:divsChild>
                                                            <w:div w:id="531185396">
                                                              <w:marLeft w:val="0"/>
                                                              <w:marRight w:val="0"/>
                                                              <w:marTop w:val="0"/>
                                                              <w:marBottom w:val="0"/>
                                                              <w:divBdr>
                                                                <w:top w:val="none" w:sz="0" w:space="0" w:color="auto"/>
                                                                <w:left w:val="none" w:sz="0" w:space="0" w:color="auto"/>
                                                                <w:bottom w:val="none" w:sz="0" w:space="0" w:color="auto"/>
                                                                <w:right w:val="none" w:sz="0" w:space="0" w:color="auto"/>
                                                              </w:divBdr>
                                                              <w:divsChild>
                                                                <w:div w:id="1518038952">
                                                                  <w:marLeft w:val="0"/>
                                                                  <w:marRight w:val="0"/>
                                                                  <w:marTop w:val="0"/>
                                                                  <w:marBottom w:val="0"/>
                                                                  <w:divBdr>
                                                                    <w:top w:val="none" w:sz="0" w:space="0" w:color="auto"/>
                                                                    <w:left w:val="none" w:sz="0" w:space="0" w:color="auto"/>
                                                                    <w:bottom w:val="none" w:sz="0" w:space="0" w:color="auto"/>
                                                                    <w:right w:val="none" w:sz="0" w:space="0" w:color="auto"/>
                                                                  </w:divBdr>
                                                                  <w:divsChild>
                                                                    <w:div w:id="1525366417">
                                                                      <w:marLeft w:val="0"/>
                                                                      <w:marRight w:val="0"/>
                                                                      <w:marTop w:val="0"/>
                                                                      <w:marBottom w:val="360"/>
                                                                      <w:divBdr>
                                                                        <w:top w:val="none" w:sz="0" w:space="0" w:color="auto"/>
                                                                        <w:left w:val="none" w:sz="0" w:space="0" w:color="auto"/>
                                                                        <w:bottom w:val="none" w:sz="0" w:space="0" w:color="auto"/>
                                                                        <w:right w:val="none" w:sz="0" w:space="0" w:color="auto"/>
                                                                      </w:divBdr>
                                                                      <w:divsChild>
                                                                        <w:div w:id="2131513709">
                                                                          <w:marLeft w:val="0"/>
                                                                          <w:marRight w:val="0"/>
                                                                          <w:marTop w:val="0"/>
                                                                          <w:marBottom w:val="0"/>
                                                                          <w:divBdr>
                                                                            <w:top w:val="none" w:sz="0" w:space="0" w:color="auto"/>
                                                                            <w:left w:val="none" w:sz="0" w:space="0" w:color="auto"/>
                                                                            <w:bottom w:val="none" w:sz="0" w:space="0" w:color="auto"/>
                                                                            <w:right w:val="none" w:sz="0" w:space="0" w:color="auto"/>
                                                                          </w:divBdr>
                                                                          <w:divsChild>
                                                                            <w:div w:id="2134130779">
                                                                              <w:marLeft w:val="0"/>
                                                                              <w:marRight w:val="0"/>
                                                                              <w:marTop w:val="0"/>
                                                                              <w:marBottom w:val="0"/>
                                                                              <w:divBdr>
                                                                                <w:top w:val="none" w:sz="0" w:space="0" w:color="auto"/>
                                                                                <w:left w:val="none" w:sz="0" w:space="0" w:color="auto"/>
                                                                                <w:bottom w:val="none" w:sz="0" w:space="0" w:color="auto"/>
                                                                                <w:right w:val="none" w:sz="0" w:space="0" w:color="auto"/>
                                                                              </w:divBdr>
                                                                              <w:divsChild>
                                                                                <w:div w:id="387462031">
                                                                                  <w:marLeft w:val="0"/>
                                                                                  <w:marRight w:val="0"/>
                                                                                  <w:marTop w:val="0"/>
                                                                                  <w:marBottom w:val="0"/>
                                                                                  <w:divBdr>
                                                                                    <w:top w:val="none" w:sz="0" w:space="0" w:color="auto"/>
                                                                                    <w:left w:val="none" w:sz="0" w:space="0" w:color="auto"/>
                                                                                    <w:bottom w:val="none" w:sz="0" w:space="0" w:color="auto"/>
                                                                                    <w:right w:val="none" w:sz="0" w:space="0" w:color="auto"/>
                                                                                  </w:divBdr>
                                                                                  <w:divsChild>
                                                                                    <w:div w:id="663515935">
                                                                                      <w:marLeft w:val="0"/>
                                                                                      <w:marRight w:val="0"/>
                                                                                      <w:marTop w:val="0"/>
                                                                                      <w:marBottom w:val="0"/>
                                                                                      <w:divBdr>
                                                                                        <w:top w:val="none" w:sz="0" w:space="0" w:color="auto"/>
                                                                                        <w:left w:val="none" w:sz="0" w:space="0" w:color="auto"/>
                                                                                        <w:bottom w:val="none" w:sz="0" w:space="0" w:color="auto"/>
                                                                                        <w:right w:val="none" w:sz="0" w:space="0" w:color="auto"/>
                                                                                      </w:divBdr>
                                                                                      <w:divsChild>
                                                                                        <w:div w:id="679045785">
                                                                                          <w:marLeft w:val="0"/>
                                                                                          <w:marRight w:val="0"/>
                                                                                          <w:marTop w:val="0"/>
                                                                                          <w:marBottom w:val="360"/>
                                                                                          <w:divBdr>
                                                                                            <w:top w:val="none" w:sz="0" w:space="0" w:color="auto"/>
                                                                                            <w:left w:val="none" w:sz="0" w:space="0" w:color="auto"/>
                                                                                            <w:bottom w:val="none" w:sz="0" w:space="0" w:color="auto"/>
                                                                                            <w:right w:val="none" w:sz="0" w:space="0" w:color="auto"/>
                                                                                          </w:divBdr>
                                                                                          <w:divsChild>
                                                                                            <w:div w:id="220020248">
                                                                                              <w:marLeft w:val="0"/>
                                                                                              <w:marRight w:val="0"/>
                                                                                              <w:marTop w:val="0"/>
                                                                                              <w:marBottom w:val="360"/>
                                                                                              <w:divBdr>
                                                                                                <w:top w:val="none" w:sz="0" w:space="0" w:color="auto"/>
                                                                                                <w:left w:val="none" w:sz="0" w:space="0" w:color="auto"/>
                                                                                                <w:bottom w:val="none" w:sz="0" w:space="0" w:color="auto"/>
                                                                                                <w:right w:val="none" w:sz="0" w:space="0" w:color="auto"/>
                                                                                              </w:divBdr>
                                                                                              <w:divsChild>
                                                                                                <w:div w:id="738557688">
                                                                                                  <w:marLeft w:val="0"/>
                                                                                                  <w:marRight w:val="0"/>
                                                                                                  <w:marTop w:val="0"/>
                                                                                                  <w:marBottom w:val="0"/>
                                                                                                  <w:divBdr>
                                                                                                    <w:top w:val="none" w:sz="0" w:space="0" w:color="auto"/>
                                                                                                    <w:left w:val="none" w:sz="0" w:space="0" w:color="auto"/>
                                                                                                    <w:bottom w:val="none" w:sz="0" w:space="0" w:color="auto"/>
                                                                                                    <w:right w:val="none" w:sz="0" w:space="0" w:color="auto"/>
                                                                                                  </w:divBdr>
                                                                                                  <w:divsChild>
                                                                                                    <w:div w:id="1063330679">
                                                                                                      <w:marLeft w:val="0"/>
                                                                                                      <w:marRight w:val="0"/>
                                                                                                      <w:marTop w:val="0"/>
                                                                                                      <w:marBottom w:val="0"/>
                                                                                                      <w:divBdr>
                                                                                                        <w:top w:val="none" w:sz="0" w:space="0" w:color="auto"/>
                                                                                                        <w:left w:val="none" w:sz="0" w:space="0" w:color="auto"/>
                                                                                                        <w:bottom w:val="none" w:sz="0" w:space="0" w:color="auto"/>
                                                                                                        <w:right w:val="none" w:sz="0" w:space="0" w:color="auto"/>
                                                                                                      </w:divBdr>
                                                                                                      <w:divsChild>
                                                                                                        <w:div w:id="423037591">
                                                                                                          <w:marLeft w:val="0"/>
                                                                                                          <w:marRight w:val="0"/>
                                                                                                          <w:marTop w:val="0"/>
                                                                                                          <w:marBottom w:val="0"/>
                                                                                                          <w:divBdr>
                                                                                                            <w:top w:val="none" w:sz="0" w:space="0" w:color="auto"/>
                                                                                                            <w:left w:val="none" w:sz="0" w:space="0" w:color="auto"/>
                                                                                                            <w:bottom w:val="none" w:sz="0" w:space="0" w:color="auto"/>
                                                                                                            <w:right w:val="none" w:sz="0" w:space="0" w:color="auto"/>
                                                                                                          </w:divBdr>
                                                                                                          <w:divsChild>
                                                                                                            <w:div w:id="2640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67401">
      <w:bodyDiv w:val="1"/>
      <w:marLeft w:val="0"/>
      <w:marRight w:val="0"/>
      <w:marTop w:val="0"/>
      <w:marBottom w:val="0"/>
      <w:divBdr>
        <w:top w:val="none" w:sz="0" w:space="0" w:color="auto"/>
        <w:left w:val="none" w:sz="0" w:space="0" w:color="auto"/>
        <w:bottom w:val="none" w:sz="0" w:space="0" w:color="auto"/>
        <w:right w:val="none" w:sz="0" w:space="0" w:color="auto"/>
      </w:divBdr>
    </w:div>
    <w:div w:id="267391923">
      <w:bodyDiv w:val="1"/>
      <w:marLeft w:val="0"/>
      <w:marRight w:val="0"/>
      <w:marTop w:val="0"/>
      <w:marBottom w:val="0"/>
      <w:divBdr>
        <w:top w:val="none" w:sz="0" w:space="0" w:color="auto"/>
        <w:left w:val="none" w:sz="0" w:space="0" w:color="auto"/>
        <w:bottom w:val="none" w:sz="0" w:space="0" w:color="auto"/>
        <w:right w:val="none" w:sz="0" w:space="0" w:color="auto"/>
      </w:divBdr>
      <w:divsChild>
        <w:div w:id="906842849">
          <w:marLeft w:val="0"/>
          <w:marRight w:val="0"/>
          <w:marTop w:val="0"/>
          <w:marBottom w:val="0"/>
          <w:divBdr>
            <w:top w:val="none" w:sz="0" w:space="0" w:color="auto"/>
            <w:left w:val="none" w:sz="0" w:space="0" w:color="auto"/>
            <w:bottom w:val="none" w:sz="0" w:space="0" w:color="auto"/>
            <w:right w:val="none" w:sz="0" w:space="0" w:color="auto"/>
          </w:divBdr>
          <w:divsChild>
            <w:div w:id="1844666750">
              <w:marLeft w:val="0"/>
              <w:marRight w:val="0"/>
              <w:marTop w:val="0"/>
              <w:marBottom w:val="0"/>
              <w:divBdr>
                <w:top w:val="none" w:sz="0" w:space="0" w:color="auto"/>
                <w:left w:val="none" w:sz="0" w:space="0" w:color="auto"/>
                <w:bottom w:val="none" w:sz="0" w:space="0" w:color="auto"/>
                <w:right w:val="none" w:sz="0" w:space="0" w:color="auto"/>
              </w:divBdr>
              <w:divsChild>
                <w:div w:id="1342660137">
                  <w:marLeft w:val="0"/>
                  <w:marRight w:val="0"/>
                  <w:marTop w:val="0"/>
                  <w:marBottom w:val="0"/>
                  <w:divBdr>
                    <w:top w:val="single" w:sz="12" w:space="30" w:color="FFFFFF"/>
                    <w:left w:val="none" w:sz="0" w:space="0" w:color="auto"/>
                    <w:bottom w:val="none" w:sz="0" w:space="0" w:color="auto"/>
                    <w:right w:val="none" w:sz="0" w:space="0" w:color="auto"/>
                  </w:divBdr>
                  <w:divsChild>
                    <w:div w:id="1387028365">
                      <w:marLeft w:val="0"/>
                      <w:marRight w:val="0"/>
                      <w:marTop w:val="0"/>
                      <w:marBottom w:val="0"/>
                      <w:divBdr>
                        <w:top w:val="none" w:sz="0" w:space="0" w:color="auto"/>
                        <w:left w:val="none" w:sz="0" w:space="0" w:color="auto"/>
                        <w:bottom w:val="none" w:sz="0" w:space="0" w:color="auto"/>
                        <w:right w:val="none" w:sz="0" w:space="0" w:color="auto"/>
                      </w:divBdr>
                      <w:divsChild>
                        <w:div w:id="321666858">
                          <w:marLeft w:val="0"/>
                          <w:marRight w:val="0"/>
                          <w:marTop w:val="0"/>
                          <w:marBottom w:val="0"/>
                          <w:divBdr>
                            <w:top w:val="none" w:sz="0" w:space="0" w:color="auto"/>
                            <w:left w:val="none" w:sz="0" w:space="0" w:color="auto"/>
                            <w:bottom w:val="none" w:sz="0" w:space="0" w:color="auto"/>
                            <w:right w:val="none" w:sz="0" w:space="0" w:color="auto"/>
                          </w:divBdr>
                          <w:divsChild>
                            <w:div w:id="256792212">
                              <w:marLeft w:val="0"/>
                              <w:marRight w:val="0"/>
                              <w:marTop w:val="0"/>
                              <w:marBottom w:val="0"/>
                              <w:divBdr>
                                <w:top w:val="none" w:sz="0" w:space="0" w:color="auto"/>
                                <w:left w:val="none" w:sz="0" w:space="0" w:color="auto"/>
                                <w:bottom w:val="none" w:sz="0" w:space="0" w:color="auto"/>
                                <w:right w:val="none" w:sz="0" w:space="0" w:color="auto"/>
                              </w:divBdr>
                              <w:divsChild>
                                <w:div w:id="1224635647">
                                  <w:marLeft w:val="0"/>
                                  <w:marRight w:val="0"/>
                                  <w:marTop w:val="0"/>
                                  <w:marBottom w:val="0"/>
                                  <w:divBdr>
                                    <w:top w:val="none" w:sz="0" w:space="0" w:color="auto"/>
                                    <w:left w:val="none" w:sz="0" w:space="0" w:color="auto"/>
                                    <w:bottom w:val="none" w:sz="0" w:space="0" w:color="auto"/>
                                    <w:right w:val="none" w:sz="0" w:space="0" w:color="auto"/>
                                  </w:divBdr>
                                  <w:divsChild>
                                    <w:div w:id="1166282868">
                                      <w:marLeft w:val="0"/>
                                      <w:marRight w:val="0"/>
                                      <w:marTop w:val="0"/>
                                      <w:marBottom w:val="0"/>
                                      <w:divBdr>
                                        <w:top w:val="none" w:sz="0" w:space="0" w:color="auto"/>
                                        <w:left w:val="none" w:sz="0" w:space="0" w:color="auto"/>
                                        <w:bottom w:val="none" w:sz="0" w:space="0" w:color="auto"/>
                                        <w:right w:val="none" w:sz="0" w:space="0" w:color="auto"/>
                                      </w:divBdr>
                                      <w:divsChild>
                                        <w:div w:id="719406900">
                                          <w:marLeft w:val="0"/>
                                          <w:marRight w:val="0"/>
                                          <w:marTop w:val="0"/>
                                          <w:marBottom w:val="0"/>
                                          <w:divBdr>
                                            <w:top w:val="none" w:sz="0" w:space="0" w:color="auto"/>
                                            <w:left w:val="none" w:sz="0" w:space="0" w:color="auto"/>
                                            <w:bottom w:val="none" w:sz="0" w:space="0" w:color="auto"/>
                                            <w:right w:val="none" w:sz="0" w:space="0" w:color="auto"/>
                                          </w:divBdr>
                                          <w:divsChild>
                                            <w:div w:id="248394470">
                                              <w:marLeft w:val="0"/>
                                              <w:marRight w:val="0"/>
                                              <w:marTop w:val="0"/>
                                              <w:marBottom w:val="0"/>
                                              <w:divBdr>
                                                <w:top w:val="none" w:sz="0" w:space="0" w:color="auto"/>
                                                <w:left w:val="none" w:sz="0" w:space="0" w:color="auto"/>
                                                <w:bottom w:val="none" w:sz="0" w:space="0" w:color="auto"/>
                                                <w:right w:val="none" w:sz="0" w:space="0" w:color="auto"/>
                                              </w:divBdr>
                                              <w:divsChild>
                                                <w:div w:id="1783919975">
                                                  <w:marLeft w:val="0"/>
                                                  <w:marRight w:val="0"/>
                                                  <w:marTop w:val="0"/>
                                                  <w:marBottom w:val="0"/>
                                                  <w:divBdr>
                                                    <w:top w:val="none" w:sz="0" w:space="0" w:color="auto"/>
                                                    <w:left w:val="none" w:sz="0" w:space="0" w:color="auto"/>
                                                    <w:bottom w:val="none" w:sz="0" w:space="0" w:color="auto"/>
                                                    <w:right w:val="none" w:sz="0" w:space="0" w:color="auto"/>
                                                  </w:divBdr>
                                                  <w:divsChild>
                                                    <w:div w:id="2011637642">
                                                      <w:marLeft w:val="0"/>
                                                      <w:marRight w:val="0"/>
                                                      <w:marTop w:val="0"/>
                                                      <w:marBottom w:val="0"/>
                                                      <w:divBdr>
                                                        <w:top w:val="none" w:sz="0" w:space="0" w:color="auto"/>
                                                        <w:left w:val="none" w:sz="0" w:space="0" w:color="auto"/>
                                                        <w:bottom w:val="none" w:sz="0" w:space="0" w:color="auto"/>
                                                        <w:right w:val="none" w:sz="0" w:space="0" w:color="auto"/>
                                                      </w:divBdr>
                                                      <w:divsChild>
                                                        <w:div w:id="1037313500">
                                                          <w:marLeft w:val="0"/>
                                                          <w:marRight w:val="0"/>
                                                          <w:marTop w:val="0"/>
                                                          <w:marBottom w:val="0"/>
                                                          <w:divBdr>
                                                            <w:top w:val="none" w:sz="0" w:space="0" w:color="auto"/>
                                                            <w:left w:val="none" w:sz="0" w:space="0" w:color="auto"/>
                                                            <w:bottom w:val="none" w:sz="0" w:space="0" w:color="auto"/>
                                                            <w:right w:val="none" w:sz="0" w:space="0" w:color="auto"/>
                                                          </w:divBdr>
                                                          <w:divsChild>
                                                            <w:div w:id="1959098324">
                                                              <w:marLeft w:val="0"/>
                                                              <w:marRight w:val="0"/>
                                                              <w:marTop w:val="0"/>
                                                              <w:marBottom w:val="0"/>
                                                              <w:divBdr>
                                                                <w:top w:val="none" w:sz="0" w:space="0" w:color="auto"/>
                                                                <w:left w:val="none" w:sz="0" w:space="0" w:color="auto"/>
                                                                <w:bottom w:val="none" w:sz="0" w:space="0" w:color="auto"/>
                                                                <w:right w:val="none" w:sz="0" w:space="0" w:color="auto"/>
                                                              </w:divBdr>
                                                              <w:divsChild>
                                                                <w:div w:id="1230075959">
                                                                  <w:marLeft w:val="0"/>
                                                                  <w:marRight w:val="0"/>
                                                                  <w:marTop w:val="0"/>
                                                                  <w:marBottom w:val="0"/>
                                                                  <w:divBdr>
                                                                    <w:top w:val="none" w:sz="0" w:space="0" w:color="auto"/>
                                                                    <w:left w:val="none" w:sz="0" w:space="0" w:color="auto"/>
                                                                    <w:bottom w:val="none" w:sz="0" w:space="0" w:color="auto"/>
                                                                    <w:right w:val="none" w:sz="0" w:space="0" w:color="auto"/>
                                                                  </w:divBdr>
                                                                  <w:divsChild>
                                                                    <w:div w:id="646053896">
                                                                      <w:marLeft w:val="0"/>
                                                                      <w:marRight w:val="0"/>
                                                                      <w:marTop w:val="0"/>
                                                                      <w:marBottom w:val="360"/>
                                                                      <w:divBdr>
                                                                        <w:top w:val="none" w:sz="0" w:space="0" w:color="auto"/>
                                                                        <w:left w:val="none" w:sz="0" w:space="0" w:color="auto"/>
                                                                        <w:bottom w:val="none" w:sz="0" w:space="0" w:color="auto"/>
                                                                        <w:right w:val="none" w:sz="0" w:space="0" w:color="auto"/>
                                                                      </w:divBdr>
                                                                      <w:divsChild>
                                                                        <w:div w:id="437919817">
                                                                          <w:marLeft w:val="0"/>
                                                                          <w:marRight w:val="0"/>
                                                                          <w:marTop w:val="0"/>
                                                                          <w:marBottom w:val="0"/>
                                                                          <w:divBdr>
                                                                            <w:top w:val="none" w:sz="0" w:space="0" w:color="auto"/>
                                                                            <w:left w:val="none" w:sz="0" w:space="0" w:color="auto"/>
                                                                            <w:bottom w:val="none" w:sz="0" w:space="0" w:color="auto"/>
                                                                            <w:right w:val="none" w:sz="0" w:space="0" w:color="auto"/>
                                                                          </w:divBdr>
                                                                          <w:divsChild>
                                                                            <w:div w:id="1616866926">
                                                                              <w:marLeft w:val="0"/>
                                                                              <w:marRight w:val="0"/>
                                                                              <w:marTop w:val="0"/>
                                                                              <w:marBottom w:val="0"/>
                                                                              <w:divBdr>
                                                                                <w:top w:val="none" w:sz="0" w:space="0" w:color="auto"/>
                                                                                <w:left w:val="none" w:sz="0" w:space="0" w:color="auto"/>
                                                                                <w:bottom w:val="none" w:sz="0" w:space="0" w:color="auto"/>
                                                                                <w:right w:val="none" w:sz="0" w:space="0" w:color="auto"/>
                                                                              </w:divBdr>
                                                                              <w:divsChild>
                                                                                <w:div w:id="1138259688">
                                                                                  <w:marLeft w:val="0"/>
                                                                                  <w:marRight w:val="0"/>
                                                                                  <w:marTop w:val="0"/>
                                                                                  <w:marBottom w:val="0"/>
                                                                                  <w:divBdr>
                                                                                    <w:top w:val="none" w:sz="0" w:space="0" w:color="auto"/>
                                                                                    <w:left w:val="none" w:sz="0" w:space="0" w:color="auto"/>
                                                                                    <w:bottom w:val="none" w:sz="0" w:space="0" w:color="auto"/>
                                                                                    <w:right w:val="none" w:sz="0" w:space="0" w:color="auto"/>
                                                                                  </w:divBdr>
                                                                                  <w:divsChild>
                                                                                    <w:div w:id="1197280639">
                                                                                      <w:marLeft w:val="0"/>
                                                                                      <w:marRight w:val="0"/>
                                                                                      <w:marTop w:val="0"/>
                                                                                      <w:marBottom w:val="0"/>
                                                                                      <w:divBdr>
                                                                                        <w:top w:val="none" w:sz="0" w:space="0" w:color="auto"/>
                                                                                        <w:left w:val="none" w:sz="0" w:space="0" w:color="auto"/>
                                                                                        <w:bottom w:val="none" w:sz="0" w:space="0" w:color="auto"/>
                                                                                        <w:right w:val="none" w:sz="0" w:space="0" w:color="auto"/>
                                                                                      </w:divBdr>
                                                                                      <w:divsChild>
                                                                                        <w:div w:id="989871400">
                                                                                          <w:marLeft w:val="0"/>
                                                                                          <w:marRight w:val="0"/>
                                                                                          <w:marTop w:val="0"/>
                                                                                          <w:marBottom w:val="360"/>
                                                                                          <w:divBdr>
                                                                                            <w:top w:val="none" w:sz="0" w:space="0" w:color="auto"/>
                                                                                            <w:left w:val="none" w:sz="0" w:space="0" w:color="auto"/>
                                                                                            <w:bottom w:val="none" w:sz="0" w:space="0" w:color="auto"/>
                                                                                            <w:right w:val="none" w:sz="0" w:space="0" w:color="auto"/>
                                                                                          </w:divBdr>
                                                                                          <w:divsChild>
                                                                                            <w:div w:id="529681668">
                                                                                              <w:marLeft w:val="0"/>
                                                                                              <w:marRight w:val="0"/>
                                                                                              <w:marTop w:val="0"/>
                                                                                              <w:marBottom w:val="360"/>
                                                                                              <w:divBdr>
                                                                                                <w:top w:val="none" w:sz="0" w:space="0" w:color="auto"/>
                                                                                                <w:left w:val="none" w:sz="0" w:space="0" w:color="auto"/>
                                                                                                <w:bottom w:val="none" w:sz="0" w:space="0" w:color="auto"/>
                                                                                                <w:right w:val="none" w:sz="0" w:space="0" w:color="auto"/>
                                                                                              </w:divBdr>
                                                                                              <w:divsChild>
                                                                                                <w:div w:id="592326233">
                                                                                                  <w:marLeft w:val="0"/>
                                                                                                  <w:marRight w:val="0"/>
                                                                                                  <w:marTop w:val="0"/>
                                                                                                  <w:marBottom w:val="0"/>
                                                                                                  <w:divBdr>
                                                                                                    <w:top w:val="none" w:sz="0" w:space="0" w:color="auto"/>
                                                                                                    <w:left w:val="none" w:sz="0" w:space="0" w:color="auto"/>
                                                                                                    <w:bottom w:val="none" w:sz="0" w:space="0" w:color="auto"/>
                                                                                                    <w:right w:val="none" w:sz="0" w:space="0" w:color="auto"/>
                                                                                                  </w:divBdr>
                                                                                                  <w:divsChild>
                                                                                                    <w:div w:id="1085958689">
                                                                                                      <w:marLeft w:val="0"/>
                                                                                                      <w:marRight w:val="0"/>
                                                                                                      <w:marTop w:val="0"/>
                                                                                                      <w:marBottom w:val="0"/>
                                                                                                      <w:divBdr>
                                                                                                        <w:top w:val="none" w:sz="0" w:space="0" w:color="auto"/>
                                                                                                        <w:left w:val="none" w:sz="0" w:space="0" w:color="auto"/>
                                                                                                        <w:bottom w:val="none" w:sz="0" w:space="0" w:color="auto"/>
                                                                                                        <w:right w:val="none" w:sz="0" w:space="0" w:color="auto"/>
                                                                                                      </w:divBdr>
                                                                                                      <w:divsChild>
                                                                                                        <w:div w:id="417142707">
                                                                                                          <w:marLeft w:val="0"/>
                                                                                                          <w:marRight w:val="0"/>
                                                                                                          <w:marTop w:val="0"/>
                                                                                                          <w:marBottom w:val="0"/>
                                                                                                          <w:divBdr>
                                                                                                            <w:top w:val="none" w:sz="0" w:space="0" w:color="auto"/>
                                                                                                            <w:left w:val="none" w:sz="0" w:space="0" w:color="auto"/>
                                                                                                            <w:bottom w:val="none" w:sz="0" w:space="0" w:color="auto"/>
                                                                                                            <w:right w:val="none" w:sz="0" w:space="0" w:color="auto"/>
                                                                                                          </w:divBdr>
                                                                                                          <w:divsChild>
                                                                                                            <w:div w:id="14719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613399">
      <w:bodyDiv w:val="1"/>
      <w:marLeft w:val="0"/>
      <w:marRight w:val="0"/>
      <w:marTop w:val="0"/>
      <w:marBottom w:val="0"/>
      <w:divBdr>
        <w:top w:val="none" w:sz="0" w:space="0" w:color="auto"/>
        <w:left w:val="none" w:sz="0" w:space="0" w:color="auto"/>
        <w:bottom w:val="none" w:sz="0" w:space="0" w:color="auto"/>
        <w:right w:val="none" w:sz="0" w:space="0" w:color="auto"/>
      </w:divBdr>
    </w:div>
    <w:div w:id="339090654">
      <w:bodyDiv w:val="1"/>
      <w:marLeft w:val="0"/>
      <w:marRight w:val="0"/>
      <w:marTop w:val="0"/>
      <w:marBottom w:val="0"/>
      <w:divBdr>
        <w:top w:val="none" w:sz="0" w:space="0" w:color="auto"/>
        <w:left w:val="none" w:sz="0" w:space="0" w:color="auto"/>
        <w:bottom w:val="none" w:sz="0" w:space="0" w:color="auto"/>
        <w:right w:val="none" w:sz="0" w:space="0" w:color="auto"/>
      </w:divBdr>
    </w:div>
    <w:div w:id="419638811">
      <w:bodyDiv w:val="1"/>
      <w:marLeft w:val="0"/>
      <w:marRight w:val="0"/>
      <w:marTop w:val="0"/>
      <w:marBottom w:val="0"/>
      <w:divBdr>
        <w:top w:val="none" w:sz="0" w:space="0" w:color="auto"/>
        <w:left w:val="none" w:sz="0" w:space="0" w:color="auto"/>
        <w:bottom w:val="none" w:sz="0" w:space="0" w:color="auto"/>
        <w:right w:val="none" w:sz="0" w:space="0" w:color="auto"/>
      </w:divBdr>
      <w:divsChild>
        <w:div w:id="1367291395">
          <w:marLeft w:val="0"/>
          <w:marRight w:val="0"/>
          <w:marTop w:val="0"/>
          <w:marBottom w:val="0"/>
          <w:divBdr>
            <w:top w:val="none" w:sz="0" w:space="0" w:color="auto"/>
            <w:left w:val="none" w:sz="0" w:space="0" w:color="auto"/>
            <w:bottom w:val="none" w:sz="0" w:space="0" w:color="auto"/>
            <w:right w:val="none" w:sz="0" w:space="0" w:color="auto"/>
          </w:divBdr>
          <w:divsChild>
            <w:div w:id="1947232722">
              <w:marLeft w:val="0"/>
              <w:marRight w:val="0"/>
              <w:marTop w:val="0"/>
              <w:marBottom w:val="0"/>
              <w:divBdr>
                <w:top w:val="none" w:sz="0" w:space="0" w:color="auto"/>
                <w:left w:val="none" w:sz="0" w:space="0" w:color="auto"/>
                <w:bottom w:val="none" w:sz="0" w:space="0" w:color="auto"/>
                <w:right w:val="none" w:sz="0" w:space="0" w:color="auto"/>
              </w:divBdr>
              <w:divsChild>
                <w:div w:id="782190723">
                  <w:marLeft w:val="0"/>
                  <w:marRight w:val="0"/>
                  <w:marTop w:val="0"/>
                  <w:marBottom w:val="0"/>
                  <w:divBdr>
                    <w:top w:val="single" w:sz="12" w:space="30" w:color="FFFFFF"/>
                    <w:left w:val="none" w:sz="0" w:space="0" w:color="auto"/>
                    <w:bottom w:val="none" w:sz="0" w:space="0" w:color="auto"/>
                    <w:right w:val="none" w:sz="0" w:space="0" w:color="auto"/>
                  </w:divBdr>
                  <w:divsChild>
                    <w:div w:id="1425032798">
                      <w:marLeft w:val="0"/>
                      <w:marRight w:val="0"/>
                      <w:marTop w:val="0"/>
                      <w:marBottom w:val="0"/>
                      <w:divBdr>
                        <w:top w:val="none" w:sz="0" w:space="0" w:color="auto"/>
                        <w:left w:val="none" w:sz="0" w:space="0" w:color="auto"/>
                        <w:bottom w:val="none" w:sz="0" w:space="0" w:color="auto"/>
                        <w:right w:val="none" w:sz="0" w:space="0" w:color="auto"/>
                      </w:divBdr>
                      <w:divsChild>
                        <w:div w:id="1303148294">
                          <w:marLeft w:val="0"/>
                          <w:marRight w:val="0"/>
                          <w:marTop w:val="0"/>
                          <w:marBottom w:val="0"/>
                          <w:divBdr>
                            <w:top w:val="none" w:sz="0" w:space="0" w:color="auto"/>
                            <w:left w:val="none" w:sz="0" w:space="0" w:color="auto"/>
                            <w:bottom w:val="none" w:sz="0" w:space="0" w:color="auto"/>
                            <w:right w:val="none" w:sz="0" w:space="0" w:color="auto"/>
                          </w:divBdr>
                          <w:divsChild>
                            <w:div w:id="27535521">
                              <w:marLeft w:val="0"/>
                              <w:marRight w:val="0"/>
                              <w:marTop w:val="0"/>
                              <w:marBottom w:val="0"/>
                              <w:divBdr>
                                <w:top w:val="none" w:sz="0" w:space="0" w:color="auto"/>
                                <w:left w:val="none" w:sz="0" w:space="0" w:color="auto"/>
                                <w:bottom w:val="none" w:sz="0" w:space="0" w:color="auto"/>
                                <w:right w:val="none" w:sz="0" w:space="0" w:color="auto"/>
                              </w:divBdr>
                              <w:divsChild>
                                <w:div w:id="676924100">
                                  <w:marLeft w:val="0"/>
                                  <w:marRight w:val="0"/>
                                  <w:marTop w:val="0"/>
                                  <w:marBottom w:val="0"/>
                                  <w:divBdr>
                                    <w:top w:val="none" w:sz="0" w:space="0" w:color="auto"/>
                                    <w:left w:val="none" w:sz="0" w:space="0" w:color="auto"/>
                                    <w:bottom w:val="none" w:sz="0" w:space="0" w:color="auto"/>
                                    <w:right w:val="none" w:sz="0" w:space="0" w:color="auto"/>
                                  </w:divBdr>
                                  <w:divsChild>
                                    <w:div w:id="487329474">
                                      <w:marLeft w:val="0"/>
                                      <w:marRight w:val="0"/>
                                      <w:marTop w:val="0"/>
                                      <w:marBottom w:val="0"/>
                                      <w:divBdr>
                                        <w:top w:val="none" w:sz="0" w:space="0" w:color="auto"/>
                                        <w:left w:val="none" w:sz="0" w:space="0" w:color="auto"/>
                                        <w:bottom w:val="none" w:sz="0" w:space="0" w:color="auto"/>
                                        <w:right w:val="none" w:sz="0" w:space="0" w:color="auto"/>
                                      </w:divBdr>
                                      <w:divsChild>
                                        <w:div w:id="1897859787">
                                          <w:marLeft w:val="0"/>
                                          <w:marRight w:val="0"/>
                                          <w:marTop w:val="0"/>
                                          <w:marBottom w:val="0"/>
                                          <w:divBdr>
                                            <w:top w:val="none" w:sz="0" w:space="0" w:color="auto"/>
                                            <w:left w:val="none" w:sz="0" w:space="0" w:color="auto"/>
                                            <w:bottom w:val="none" w:sz="0" w:space="0" w:color="auto"/>
                                            <w:right w:val="none" w:sz="0" w:space="0" w:color="auto"/>
                                          </w:divBdr>
                                          <w:divsChild>
                                            <w:div w:id="450363865">
                                              <w:marLeft w:val="0"/>
                                              <w:marRight w:val="0"/>
                                              <w:marTop w:val="0"/>
                                              <w:marBottom w:val="0"/>
                                              <w:divBdr>
                                                <w:top w:val="none" w:sz="0" w:space="0" w:color="auto"/>
                                                <w:left w:val="none" w:sz="0" w:space="0" w:color="auto"/>
                                                <w:bottom w:val="none" w:sz="0" w:space="0" w:color="auto"/>
                                                <w:right w:val="none" w:sz="0" w:space="0" w:color="auto"/>
                                              </w:divBdr>
                                              <w:divsChild>
                                                <w:div w:id="563682103">
                                                  <w:marLeft w:val="0"/>
                                                  <w:marRight w:val="0"/>
                                                  <w:marTop w:val="0"/>
                                                  <w:marBottom w:val="0"/>
                                                  <w:divBdr>
                                                    <w:top w:val="none" w:sz="0" w:space="0" w:color="auto"/>
                                                    <w:left w:val="none" w:sz="0" w:space="0" w:color="auto"/>
                                                    <w:bottom w:val="none" w:sz="0" w:space="0" w:color="auto"/>
                                                    <w:right w:val="none" w:sz="0" w:space="0" w:color="auto"/>
                                                  </w:divBdr>
                                                  <w:divsChild>
                                                    <w:div w:id="1399090101">
                                                      <w:marLeft w:val="0"/>
                                                      <w:marRight w:val="0"/>
                                                      <w:marTop w:val="0"/>
                                                      <w:marBottom w:val="0"/>
                                                      <w:divBdr>
                                                        <w:top w:val="none" w:sz="0" w:space="0" w:color="auto"/>
                                                        <w:left w:val="none" w:sz="0" w:space="0" w:color="auto"/>
                                                        <w:bottom w:val="none" w:sz="0" w:space="0" w:color="auto"/>
                                                        <w:right w:val="none" w:sz="0" w:space="0" w:color="auto"/>
                                                      </w:divBdr>
                                                      <w:divsChild>
                                                        <w:div w:id="1594050964">
                                                          <w:marLeft w:val="0"/>
                                                          <w:marRight w:val="0"/>
                                                          <w:marTop w:val="0"/>
                                                          <w:marBottom w:val="0"/>
                                                          <w:divBdr>
                                                            <w:top w:val="none" w:sz="0" w:space="0" w:color="auto"/>
                                                            <w:left w:val="none" w:sz="0" w:space="0" w:color="auto"/>
                                                            <w:bottom w:val="none" w:sz="0" w:space="0" w:color="auto"/>
                                                            <w:right w:val="none" w:sz="0" w:space="0" w:color="auto"/>
                                                          </w:divBdr>
                                                          <w:divsChild>
                                                            <w:div w:id="195581930">
                                                              <w:marLeft w:val="0"/>
                                                              <w:marRight w:val="0"/>
                                                              <w:marTop w:val="0"/>
                                                              <w:marBottom w:val="0"/>
                                                              <w:divBdr>
                                                                <w:top w:val="none" w:sz="0" w:space="0" w:color="auto"/>
                                                                <w:left w:val="none" w:sz="0" w:space="0" w:color="auto"/>
                                                                <w:bottom w:val="none" w:sz="0" w:space="0" w:color="auto"/>
                                                                <w:right w:val="none" w:sz="0" w:space="0" w:color="auto"/>
                                                              </w:divBdr>
                                                              <w:divsChild>
                                                                <w:div w:id="1583251255">
                                                                  <w:marLeft w:val="0"/>
                                                                  <w:marRight w:val="0"/>
                                                                  <w:marTop w:val="0"/>
                                                                  <w:marBottom w:val="0"/>
                                                                  <w:divBdr>
                                                                    <w:top w:val="none" w:sz="0" w:space="0" w:color="auto"/>
                                                                    <w:left w:val="none" w:sz="0" w:space="0" w:color="auto"/>
                                                                    <w:bottom w:val="none" w:sz="0" w:space="0" w:color="auto"/>
                                                                    <w:right w:val="none" w:sz="0" w:space="0" w:color="auto"/>
                                                                  </w:divBdr>
                                                                  <w:divsChild>
                                                                    <w:div w:id="173808995">
                                                                      <w:marLeft w:val="0"/>
                                                                      <w:marRight w:val="0"/>
                                                                      <w:marTop w:val="0"/>
                                                                      <w:marBottom w:val="360"/>
                                                                      <w:divBdr>
                                                                        <w:top w:val="none" w:sz="0" w:space="0" w:color="auto"/>
                                                                        <w:left w:val="none" w:sz="0" w:space="0" w:color="auto"/>
                                                                        <w:bottom w:val="none" w:sz="0" w:space="0" w:color="auto"/>
                                                                        <w:right w:val="none" w:sz="0" w:space="0" w:color="auto"/>
                                                                      </w:divBdr>
                                                                      <w:divsChild>
                                                                        <w:div w:id="678585418">
                                                                          <w:marLeft w:val="0"/>
                                                                          <w:marRight w:val="0"/>
                                                                          <w:marTop w:val="0"/>
                                                                          <w:marBottom w:val="0"/>
                                                                          <w:divBdr>
                                                                            <w:top w:val="none" w:sz="0" w:space="0" w:color="auto"/>
                                                                            <w:left w:val="none" w:sz="0" w:space="0" w:color="auto"/>
                                                                            <w:bottom w:val="none" w:sz="0" w:space="0" w:color="auto"/>
                                                                            <w:right w:val="none" w:sz="0" w:space="0" w:color="auto"/>
                                                                          </w:divBdr>
                                                                          <w:divsChild>
                                                                            <w:div w:id="1481188325">
                                                                              <w:marLeft w:val="0"/>
                                                                              <w:marRight w:val="0"/>
                                                                              <w:marTop w:val="0"/>
                                                                              <w:marBottom w:val="0"/>
                                                                              <w:divBdr>
                                                                                <w:top w:val="none" w:sz="0" w:space="0" w:color="auto"/>
                                                                                <w:left w:val="none" w:sz="0" w:space="0" w:color="auto"/>
                                                                                <w:bottom w:val="none" w:sz="0" w:space="0" w:color="auto"/>
                                                                                <w:right w:val="none" w:sz="0" w:space="0" w:color="auto"/>
                                                                              </w:divBdr>
                                                                              <w:divsChild>
                                                                                <w:div w:id="1020545912">
                                                                                  <w:marLeft w:val="0"/>
                                                                                  <w:marRight w:val="0"/>
                                                                                  <w:marTop w:val="0"/>
                                                                                  <w:marBottom w:val="0"/>
                                                                                  <w:divBdr>
                                                                                    <w:top w:val="none" w:sz="0" w:space="0" w:color="auto"/>
                                                                                    <w:left w:val="none" w:sz="0" w:space="0" w:color="auto"/>
                                                                                    <w:bottom w:val="none" w:sz="0" w:space="0" w:color="auto"/>
                                                                                    <w:right w:val="none" w:sz="0" w:space="0" w:color="auto"/>
                                                                                  </w:divBdr>
                                                                                  <w:divsChild>
                                                                                    <w:div w:id="119300855">
                                                                                      <w:marLeft w:val="0"/>
                                                                                      <w:marRight w:val="0"/>
                                                                                      <w:marTop w:val="0"/>
                                                                                      <w:marBottom w:val="0"/>
                                                                                      <w:divBdr>
                                                                                        <w:top w:val="none" w:sz="0" w:space="0" w:color="auto"/>
                                                                                        <w:left w:val="none" w:sz="0" w:space="0" w:color="auto"/>
                                                                                        <w:bottom w:val="none" w:sz="0" w:space="0" w:color="auto"/>
                                                                                        <w:right w:val="none" w:sz="0" w:space="0" w:color="auto"/>
                                                                                      </w:divBdr>
                                                                                      <w:divsChild>
                                                                                        <w:div w:id="2025285589">
                                                                                          <w:marLeft w:val="0"/>
                                                                                          <w:marRight w:val="0"/>
                                                                                          <w:marTop w:val="0"/>
                                                                                          <w:marBottom w:val="360"/>
                                                                                          <w:divBdr>
                                                                                            <w:top w:val="none" w:sz="0" w:space="0" w:color="auto"/>
                                                                                            <w:left w:val="none" w:sz="0" w:space="0" w:color="auto"/>
                                                                                            <w:bottom w:val="none" w:sz="0" w:space="0" w:color="auto"/>
                                                                                            <w:right w:val="none" w:sz="0" w:space="0" w:color="auto"/>
                                                                                          </w:divBdr>
                                                                                          <w:divsChild>
                                                                                            <w:div w:id="526910214">
                                                                                              <w:marLeft w:val="0"/>
                                                                                              <w:marRight w:val="0"/>
                                                                                              <w:marTop w:val="0"/>
                                                                                              <w:marBottom w:val="360"/>
                                                                                              <w:divBdr>
                                                                                                <w:top w:val="none" w:sz="0" w:space="0" w:color="auto"/>
                                                                                                <w:left w:val="none" w:sz="0" w:space="0" w:color="auto"/>
                                                                                                <w:bottom w:val="none" w:sz="0" w:space="0" w:color="auto"/>
                                                                                                <w:right w:val="none" w:sz="0" w:space="0" w:color="auto"/>
                                                                                              </w:divBdr>
                                                                                              <w:divsChild>
                                                                                                <w:div w:id="1064259737">
                                                                                                  <w:marLeft w:val="0"/>
                                                                                                  <w:marRight w:val="0"/>
                                                                                                  <w:marTop w:val="0"/>
                                                                                                  <w:marBottom w:val="0"/>
                                                                                                  <w:divBdr>
                                                                                                    <w:top w:val="none" w:sz="0" w:space="0" w:color="auto"/>
                                                                                                    <w:left w:val="none" w:sz="0" w:space="0" w:color="auto"/>
                                                                                                    <w:bottom w:val="none" w:sz="0" w:space="0" w:color="auto"/>
                                                                                                    <w:right w:val="none" w:sz="0" w:space="0" w:color="auto"/>
                                                                                                  </w:divBdr>
                                                                                                  <w:divsChild>
                                                                                                    <w:div w:id="701982045">
                                                                                                      <w:marLeft w:val="0"/>
                                                                                                      <w:marRight w:val="0"/>
                                                                                                      <w:marTop w:val="0"/>
                                                                                                      <w:marBottom w:val="0"/>
                                                                                                      <w:divBdr>
                                                                                                        <w:top w:val="none" w:sz="0" w:space="0" w:color="auto"/>
                                                                                                        <w:left w:val="none" w:sz="0" w:space="0" w:color="auto"/>
                                                                                                        <w:bottom w:val="none" w:sz="0" w:space="0" w:color="auto"/>
                                                                                                        <w:right w:val="none" w:sz="0" w:space="0" w:color="auto"/>
                                                                                                      </w:divBdr>
                                                                                                      <w:divsChild>
                                                                                                        <w:div w:id="1247885107">
                                                                                                          <w:marLeft w:val="0"/>
                                                                                                          <w:marRight w:val="0"/>
                                                                                                          <w:marTop w:val="0"/>
                                                                                                          <w:marBottom w:val="0"/>
                                                                                                          <w:divBdr>
                                                                                                            <w:top w:val="none" w:sz="0" w:space="0" w:color="auto"/>
                                                                                                            <w:left w:val="none" w:sz="0" w:space="0" w:color="auto"/>
                                                                                                            <w:bottom w:val="none" w:sz="0" w:space="0" w:color="auto"/>
                                                                                                            <w:right w:val="none" w:sz="0" w:space="0" w:color="auto"/>
                                                                                                          </w:divBdr>
                                                                                                          <w:divsChild>
                                                                                                            <w:div w:id="1348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03379">
      <w:bodyDiv w:val="1"/>
      <w:marLeft w:val="0"/>
      <w:marRight w:val="0"/>
      <w:marTop w:val="0"/>
      <w:marBottom w:val="0"/>
      <w:divBdr>
        <w:top w:val="none" w:sz="0" w:space="0" w:color="auto"/>
        <w:left w:val="none" w:sz="0" w:space="0" w:color="auto"/>
        <w:bottom w:val="none" w:sz="0" w:space="0" w:color="auto"/>
        <w:right w:val="none" w:sz="0" w:space="0" w:color="auto"/>
      </w:divBdr>
    </w:div>
    <w:div w:id="831288089">
      <w:bodyDiv w:val="1"/>
      <w:marLeft w:val="0"/>
      <w:marRight w:val="0"/>
      <w:marTop w:val="0"/>
      <w:marBottom w:val="0"/>
      <w:divBdr>
        <w:top w:val="none" w:sz="0" w:space="0" w:color="auto"/>
        <w:left w:val="none" w:sz="0" w:space="0" w:color="auto"/>
        <w:bottom w:val="none" w:sz="0" w:space="0" w:color="auto"/>
        <w:right w:val="none" w:sz="0" w:space="0" w:color="auto"/>
      </w:divBdr>
    </w:div>
    <w:div w:id="982925063">
      <w:bodyDiv w:val="1"/>
      <w:marLeft w:val="0"/>
      <w:marRight w:val="0"/>
      <w:marTop w:val="0"/>
      <w:marBottom w:val="0"/>
      <w:divBdr>
        <w:top w:val="none" w:sz="0" w:space="0" w:color="auto"/>
        <w:left w:val="none" w:sz="0" w:space="0" w:color="auto"/>
        <w:bottom w:val="none" w:sz="0" w:space="0" w:color="auto"/>
        <w:right w:val="none" w:sz="0" w:space="0" w:color="auto"/>
      </w:divBdr>
    </w:div>
    <w:div w:id="1066341847">
      <w:bodyDiv w:val="1"/>
      <w:marLeft w:val="0"/>
      <w:marRight w:val="0"/>
      <w:marTop w:val="0"/>
      <w:marBottom w:val="0"/>
      <w:divBdr>
        <w:top w:val="none" w:sz="0" w:space="0" w:color="auto"/>
        <w:left w:val="none" w:sz="0" w:space="0" w:color="auto"/>
        <w:bottom w:val="none" w:sz="0" w:space="0" w:color="auto"/>
        <w:right w:val="none" w:sz="0" w:space="0" w:color="auto"/>
      </w:divBdr>
      <w:divsChild>
        <w:div w:id="1554389022">
          <w:marLeft w:val="0"/>
          <w:marRight w:val="0"/>
          <w:marTop w:val="0"/>
          <w:marBottom w:val="0"/>
          <w:divBdr>
            <w:top w:val="none" w:sz="0" w:space="0" w:color="auto"/>
            <w:left w:val="none" w:sz="0" w:space="0" w:color="auto"/>
            <w:bottom w:val="none" w:sz="0" w:space="0" w:color="auto"/>
            <w:right w:val="none" w:sz="0" w:space="0" w:color="auto"/>
          </w:divBdr>
          <w:divsChild>
            <w:div w:id="763456115">
              <w:marLeft w:val="0"/>
              <w:marRight w:val="0"/>
              <w:marTop w:val="0"/>
              <w:marBottom w:val="0"/>
              <w:divBdr>
                <w:top w:val="none" w:sz="0" w:space="0" w:color="auto"/>
                <w:left w:val="none" w:sz="0" w:space="0" w:color="auto"/>
                <w:bottom w:val="none" w:sz="0" w:space="0" w:color="auto"/>
                <w:right w:val="none" w:sz="0" w:space="0" w:color="auto"/>
              </w:divBdr>
              <w:divsChild>
                <w:div w:id="1112096143">
                  <w:marLeft w:val="0"/>
                  <w:marRight w:val="0"/>
                  <w:marTop w:val="0"/>
                  <w:marBottom w:val="0"/>
                  <w:divBdr>
                    <w:top w:val="single" w:sz="12" w:space="30" w:color="FFFFFF"/>
                    <w:left w:val="none" w:sz="0" w:space="0" w:color="auto"/>
                    <w:bottom w:val="none" w:sz="0" w:space="0" w:color="auto"/>
                    <w:right w:val="none" w:sz="0" w:space="0" w:color="auto"/>
                  </w:divBdr>
                  <w:divsChild>
                    <w:div w:id="1629779067">
                      <w:marLeft w:val="0"/>
                      <w:marRight w:val="0"/>
                      <w:marTop w:val="0"/>
                      <w:marBottom w:val="0"/>
                      <w:divBdr>
                        <w:top w:val="none" w:sz="0" w:space="0" w:color="auto"/>
                        <w:left w:val="none" w:sz="0" w:space="0" w:color="auto"/>
                        <w:bottom w:val="none" w:sz="0" w:space="0" w:color="auto"/>
                        <w:right w:val="none" w:sz="0" w:space="0" w:color="auto"/>
                      </w:divBdr>
                      <w:divsChild>
                        <w:div w:id="378092387">
                          <w:marLeft w:val="0"/>
                          <w:marRight w:val="0"/>
                          <w:marTop w:val="0"/>
                          <w:marBottom w:val="0"/>
                          <w:divBdr>
                            <w:top w:val="none" w:sz="0" w:space="0" w:color="auto"/>
                            <w:left w:val="none" w:sz="0" w:space="0" w:color="auto"/>
                            <w:bottom w:val="none" w:sz="0" w:space="0" w:color="auto"/>
                            <w:right w:val="none" w:sz="0" w:space="0" w:color="auto"/>
                          </w:divBdr>
                          <w:divsChild>
                            <w:div w:id="252789492">
                              <w:marLeft w:val="0"/>
                              <w:marRight w:val="0"/>
                              <w:marTop w:val="0"/>
                              <w:marBottom w:val="0"/>
                              <w:divBdr>
                                <w:top w:val="none" w:sz="0" w:space="0" w:color="auto"/>
                                <w:left w:val="none" w:sz="0" w:space="0" w:color="auto"/>
                                <w:bottom w:val="none" w:sz="0" w:space="0" w:color="auto"/>
                                <w:right w:val="none" w:sz="0" w:space="0" w:color="auto"/>
                              </w:divBdr>
                              <w:divsChild>
                                <w:div w:id="1992902958">
                                  <w:marLeft w:val="0"/>
                                  <w:marRight w:val="0"/>
                                  <w:marTop w:val="0"/>
                                  <w:marBottom w:val="0"/>
                                  <w:divBdr>
                                    <w:top w:val="none" w:sz="0" w:space="0" w:color="auto"/>
                                    <w:left w:val="none" w:sz="0" w:space="0" w:color="auto"/>
                                    <w:bottom w:val="none" w:sz="0" w:space="0" w:color="auto"/>
                                    <w:right w:val="none" w:sz="0" w:space="0" w:color="auto"/>
                                  </w:divBdr>
                                  <w:divsChild>
                                    <w:div w:id="1856461933">
                                      <w:marLeft w:val="0"/>
                                      <w:marRight w:val="0"/>
                                      <w:marTop w:val="0"/>
                                      <w:marBottom w:val="0"/>
                                      <w:divBdr>
                                        <w:top w:val="none" w:sz="0" w:space="0" w:color="auto"/>
                                        <w:left w:val="none" w:sz="0" w:space="0" w:color="auto"/>
                                        <w:bottom w:val="none" w:sz="0" w:space="0" w:color="auto"/>
                                        <w:right w:val="none" w:sz="0" w:space="0" w:color="auto"/>
                                      </w:divBdr>
                                      <w:divsChild>
                                        <w:div w:id="1696810832">
                                          <w:marLeft w:val="0"/>
                                          <w:marRight w:val="0"/>
                                          <w:marTop w:val="0"/>
                                          <w:marBottom w:val="0"/>
                                          <w:divBdr>
                                            <w:top w:val="none" w:sz="0" w:space="0" w:color="auto"/>
                                            <w:left w:val="none" w:sz="0" w:space="0" w:color="auto"/>
                                            <w:bottom w:val="none" w:sz="0" w:space="0" w:color="auto"/>
                                            <w:right w:val="none" w:sz="0" w:space="0" w:color="auto"/>
                                          </w:divBdr>
                                          <w:divsChild>
                                            <w:div w:id="652756522">
                                              <w:marLeft w:val="0"/>
                                              <w:marRight w:val="0"/>
                                              <w:marTop w:val="0"/>
                                              <w:marBottom w:val="0"/>
                                              <w:divBdr>
                                                <w:top w:val="none" w:sz="0" w:space="0" w:color="auto"/>
                                                <w:left w:val="none" w:sz="0" w:space="0" w:color="auto"/>
                                                <w:bottom w:val="none" w:sz="0" w:space="0" w:color="auto"/>
                                                <w:right w:val="none" w:sz="0" w:space="0" w:color="auto"/>
                                              </w:divBdr>
                                              <w:divsChild>
                                                <w:div w:id="1148283075">
                                                  <w:marLeft w:val="0"/>
                                                  <w:marRight w:val="0"/>
                                                  <w:marTop w:val="0"/>
                                                  <w:marBottom w:val="0"/>
                                                  <w:divBdr>
                                                    <w:top w:val="none" w:sz="0" w:space="0" w:color="auto"/>
                                                    <w:left w:val="none" w:sz="0" w:space="0" w:color="auto"/>
                                                    <w:bottom w:val="none" w:sz="0" w:space="0" w:color="auto"/>
                                                    <w:right w:val="none" w:sz="0" w:space="0" w:color="auto"/>
                                                  </w:divBdr>
                                                  <w:divsChild>
                                                    <w:div w:id="769086575">
                                                      <w:marLeft w:val="0"/>
                                                      <w:marRight w:val="0"/>
                                                      <w:marTop w:val="0"/>
                                                      <w:marBottom w:val="0"/>
                                                      <w:divBdr>
                                                        <w:top w:val="none" w:sz="0" w:space="0" w:color="auto"/>
                                                        <w:left w:val="none" w:sz="0" w:space="0" w:color="auto"/>
                                                        <w:bottom w:val="none" w:sz="0" w:space="0" w:color="auto"/>
                                                        <w:right w:val="none" w:sz="0" w:space="0" w:color="auto"/>
                                                      </w:divBdr>
                                                      <w:divsChild>
                                                        <w:div w:id="1584799557">
                                                          <w:marLeft w:val="0"/>
                                                          <w:marRight w:val="0"/>
                                                          <w:marTop w:val="0"/>
                                                          <w:marBottom w:val="0"/>
                                                          <w:divBdr>
                                                            <w:top w:val="none" w:sz="0" w:space="0" w:color="auto"/>
                                                            <w:left w:val="none" w:sz="0" w:space="0" w:color="auto"/>
                                                            <w:bottom w:val="none" w:sz="0" w:space="0" w:color="auto"/>
                                                            <w:right w:val="none" w:sz="0" w:space="0" w:color="auto"/>
                                                          </w:divBdr>
                                                          <w:divsChild>
                                                            <w:div w:id="521558051">
                                                              <w:marLeft w:val="0"/>
                                                              <w:marRight w:val="0"/>
                                                              <w:marTop w:val="0"/>
                                                              <w:marBottom w:val="0"/>
                                                              <w:divBdr>
                                                                <w:top w:val="none" w:sz="0" w:space="0" w:color="auto"/>
                                                                <w:left w:val="none" w:sz="0" w:space="0" w:color="auto"/>
                                                                <w:bottom w:val="none" w:sz="0" w:space="0" w:color="auto"/>
                                                                <w:right w:val="none" w:sz="0" w:space="0" w:color="auto"/>
                                                              </w:divBdr>
                                                              <w:divsChild>
                                                                <w:div w:id="23991668">
                                                                  <w:marLeft w:val="0"/>
                                                                  <w:marRight w:val="0"/>
                                                                  <w:marTop w:val="0"/>
                                                                  <w:marBottom w:val="0"/>
                                                                  <w:divBdr>
                                                                    <w:top w:val="none" w:sz="0" w:space="0" w:color="auto"/>
                                                                    <w:left w:val="none" w:sz="0" w:space="0" w:color="auto"/>
                                                                    <w:bottom w:val="none" w:sz="0" w:space="0" w:color="auto"/>
                                                                    <w:right w:val="none" w:sz="0" w:space="0" w:color="auto"/>
                                                                  </w:divBdr>
                                                                  <w:divsChild>
                                                                    <w:div w:id="749087403">
                                                                      <w:marLeft w:val="0"/>
                                                                      <w:marRight w:val="0"/>
                                                                      <w:marTop w:val="0"/>
                                                                      <w:marBottom w:val="360"/>
                                                                      <w:divBdr>
                                                                        <w:top w:val="none" w:sz="0" w:space="0" w:color="auto"/>
                                                                        <w:left w:val="none" w:sz="0" w:space="0" w:color="auto"/>
                                                                        <w:bottom w:val="none" w:sz="0" w:space="0" w:color="auto"/>
                                                                        <w:right w:val="none" w:sz="0" w:space="0" w:color="auto"/>
                                                                      </w:divBdr>
                                                                      <w:divsChild>
                                                                        <w:div w:id="916935934">
                                                                          <w:marLeft w:val="0"/>
                                                                          <w:marRight w:val="0"/>
                                                                          <w:marTop w:val="0"/>
                                                                          <w:marBottom w:val="0"/>
                                                                          <w:divBdr>
                                                                            <w:top w:val="none" w:sz="0" w:space="0" w:color="auto"/>
                                                                            <w:left w:val="none" w:sz="0" w:space="0" w:color="auto"/>
                                                                            <w:bottom w:val="none" w:sz="0" w:space="0" w:color="auto"/>
                                                                            <w:right w:val="none" w:sz="0" w:space="0" w:color="auto"/>
                                                                          </w:divBdr>
                                                                          <w:divsChild>
                                                                            <w:div w:id="817764412">
                                                                              <w:marLeft w:val="0"/>
                                                                              <w:marRight w:val="0"/>
                                                                              <w:marTop w:val="0"/>
                                                                              <w:marBottom w:val="0"/>
                                                                              <w:divBdr>
                                                                                <w:top w:val="none" w:sz="0" w:space="0" w:color="auto"/>
                                                                                <w:left w:val="none" w:sz="0" w:space="0" w:color="auto"/>
                                                                                <w:bottom w:val="none" w:sz="0" w:space="0" w:color="auto"/>
                                                                                <w:right w:val="none" w:sz="0" w:space="0" w:color="auto"/>
                                                                              </w:divBdr>
                                                                              <w:divsChild>
                                                                                <w:div w:id="1910576417">
                                                                                  <w:marLeft w:val="0"/>
                                                                                  <w:marRight w:val="0"/>
                                                                                  <w:marTop w:val="0"/>
                                                                                  <w:marBottom w:val="0"/>
                                                                                  <w:divBdr>
                                                                                    <w:top w:val="none" w:sz="0" w:space="0" w:color="auto"/>
                                                                                    <w:left w:val="none" w:sz="0" w:space="0" w:color="auto"/>
                                                                                    <w:bottom w:val="none" w:sz="0" w:space="0" w:color="auto"/>
                                                                                    <w:right w:val="none" w:sz="0" w:space="0" w:color="auto"/>
                                                                                  </w:divBdr>
                                                                                  <w:divsChild>
                                                                                    <w:div w:id="820583495">
                                                                                      <w:marLeft w:val="0"/>
                                                                                      <w:marRight w:val="0"/>
                                                                                      <w:marTop w:val="0"/>
                                                                                      <w:marBottom w:val="0"/>
                                                                                      <w:divBdr>
                                                                                        <w:top w:val="none" w:sz="0" w:space="0" w:color="auto"/>
                                                                                        <w:left w:val="none" w:sz="0" w:space="0" w:color="auto"/>
                                                                                        <w:bottom w:val="none" w:sz="0" w:space="0" w:color="auto"/>
                                                                                        <w:right w:val="none" w:sz="0" w:space="0" w:color="auto"/>
                                                                                      </w:divBdr>
                                                                                      <w:divsChild>
                                                                                        <w:div w:id="913508017">
                                                                                          <w:marLeft w:val="0"/>
                                                                                          <w:marRight w:val="0"/>
                                                                                          <w:marTop w:val="0"/>
                                                                                          <w:marBottom w:val="360"/>
                                                                                          <w:divBdr>
                                                                                            <w:top w:val="none" w:sz="0" w:space="0" w:color="auto"/>
                                                                                            <w:left w:val="none" w:sz="0" w:space="0" w:color="auto"/>
                                                                                            <w:bottom w:val="none" w:sz="0" w:space="0" w:color="auto"/>
                                                                                            <w:right w:val="none" w:sz="0" w:space="0" w:color="auto"/>
                                                                                          </w:divBdr>
                                                                                          <w:divsChild>
                                                                                            <w:div w:id="954756338">
                                                                                              <w:marLeft w:val="0"/>
                                                                                              <w:marRight w:val="0"/>
                                                                                              <w:marTop w:val="0"/>
                                                                                              <w:marBottom w:val="360"/>
                                                                                              <w:divBdr>
                                                                                                <w:top w:val="none" w:sz="0" w:space="0" w:color="auto"/>
                                                                                                <w:left w:val="none" w:sz="0" w:space="0" w:color="auto"/>
                                                                                                <w:bottom w:val="none" w:sz="0" w:space="0" w:color="auto"/>
                                                                                                <w:right w:val="none" w:sz="0" w:space="0" w:color="auto"/>
                                                                                              </w:divBdr>
                                                                                              <w:divsChild>
                                                                                                <w:div w:id="908346391">
                                                                                                  <w:marLeft w:val="0"/>
                                                                                                  <w:marRight w:val="0"/>
                                                                                                  <w:marTop w:val="0"/>
                                                                                                  <w:marBottom w:val="0"/>
                                                                                                  <w:divBdr>
                                                                                                    <w:top w:val="none" w:sz="0" w:space="0" w:color="auto"/>
                                                                                                    <w:left w:val="none" w:sz="0" w:space="0" w:color="auto"/>
                                                                                                    <w:bottom w:val="none" w:sz="0" w:space="0" w:color="auto"/>
                                                                                                    <w:right w:val="none" w:sz="0" w:space="0" w:color="auto"/>
                                                                                                  </w:divBdr>
                                                                                                  <w:divsChild>
                                                                                                    <w:div w:id="1540505382">
                                                                                                      <w:marLeft w:val="0"/>
                                                                                                      <w:marRight w:val="0"/>
                                                                                                      <w:marTop w:val="0"/>
                                                                                                      <w:marBottom w:val="0"/>
                                                                                                      <w:divBdr>
                                                                                                        <w:top w:val="none" w:sz="0" w:space="0" w:color="auto"/>
                                                                                                        <w:left w:val="none" w:sz="0" w:space="0" w:color="auto"/>
                                                                                                        <w:bottom w:val="none" w:sz="0" w:space="0" w:color="auto"/>
                                                                                                        <w:right w:val="none" w:sz="0" w:space="0" w:color="auto"/>
                                                                                                      </w:divBdr>
                                                                                                      <w:divsChild>
                                                                                                        <w:div w:id="999771874">
                                                                                                          <w:marLeft w:val="0"/>
                                                                                                          <w:marRight w:val="0"/>
                                                                                                          <w:marTop w:val="0"/>
                                                                                                          <w:marBottom w:val="0"/>
                                                                                                          <w:divBdr>
                                                                                                            <w:top w:val="none" w:sz="0" w:space="0" w:color="auto"/>
                                                                                                            <w:left w:val="none" w:sz="0" w:space="0" w:color="auto"/>
                                                                                                            <w:bottom w:val="none" w:sz="0" w:space="0" w:color="auto"/>
                                                                                                            <w:right w:val="none" w:sz="0" w:space="0" w:color="auto"/>
                                                                                                          </w:divBdr>
                                                                                                          <w:divsChild>
                                                                                                            <w:div w:id="1811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052">
      <w:bodyDiv w:val="1"/>
      <w:marLeft w:val="0"/>
      <w:marRight w:val="0"/>
      <w:marTop w:val="0"/>
      <w:marBottom w:val="0"/>
      <w:divBdr>
        <w:top w:val="none" w:sz="0" w:space="0" w:color="auto"/>
        <w:left w:val="none" w:sz="0" w:space="0" w:color="auto"/>
        <w:bottom w:val="none" w:sz="0" w:space="0" w:color="auto"/>
        <w:right w:val="none" w:sz="0" w:space="0" w:color="auto"/>
      </w:divBdr>
    </w:div>
    <w:div w:id="1146431813">
      <w:bodyDiv w:val="1"/>
      <w:marLeft w:val="0"/>
      <w:marRight w:val="0"/>
      <w:marTop w:val="0"/>
      <w:marBottom w:val="0"/>
      <w:divBdr>
        <w:top w:val="none" w:sz="0" w:space="0" w:color="auto"/>
        <w:left w:val="none" w:sz="0" w:space="0" w:color="auto"/>
        <w:bottom w:val="none" w:sz="0" w:space="0" w:color="auto"/>
        <w:right w:val="none" w:sz="0" w:space="0" w:color="auto"/>
      </w:divBdr>
    </w:div>
    <w:div w:id="1159805003">
      <w:bodyDiv w:val="1"/>
      <w:marLeft w:val="0"/>
      <w:marRight w:val="0"/>
      <w:marTop w:val="0"/>
      <w:marBottom w:val="0"/>
      <w:divBdr>
        <w:top w:val="none" w:sz="0" w:space="0" w:color="auto"/>
        <w:left w:val="none" w:sz="0" w:space="0" w:color="auto"/>
        <w:bottom w:val="none" w:sz="0" w:space="0" w:color="auto"/>
        <w:right w:val="none" w:sz="0" w:space="0" w:color="auto"/>
      </w:divBdr>
    </w:div>
    <w:div w:id="1379892354">
      <w:bodyDiv w:val="1"/>
      <w:marLeft w:val="0"/>
      <w:marRight w:val="0"/>
      <w:marTop w:val="0"/>
      <w:marBottom w:val="0"/>
      <w:divBdr>
        <w:top w:val="none" w:sz="0" w:space="0" w:color="auto"/>
        <w:left w:val="none" w:sz="0" w:space="0" w:color="auto"/>
        <w:bottom w:val="none" w:sz="0" w:space="0" w:color="auto"/>
        <w:right w:val="none" w:sz="0" w:space="0" w:color="auto"/>
      </w:divBdr>
    </w:div>
    <w:div w:id="1389499894">
      <w:bodyDiv w:val="1"/>
      <w:marLeft w:val="0"/>
      <w:marRight w:val="0"/>
      <w:marTop w:val="0"/>
      <w:marBottom w:val="0"/>
      <w:divBdr>
        <w:top w:val="none" w:sz="0" w:space="0" w:color="auto"/>
        <w:left w:val="none" w:sz="0" w:space="0" w:color="auto"/>
        <w:bottom w:val="none" w:sz="0" w:space="0" w:color="auto"/>
        <w:right w:val="none" w:sz="0" w:space="0" w:color="auto"/>
      </w:divBdr>
    </w:div>
    <w:div w:id="1608923838">
      <w:bodyDiv w:val="1"/>
      <w:marLeft w:val="0"/>
      <w:marRight w:val="0"/>
      <w:marTop w:val="0"/>
      <w:marBottom w:val="0"/>
      <w:divBdr>
        <w:top w:val="none" w:sz="0" w:space="0" w:color="auto"/>
        <w:left w:val="none" w:sz="0" w:space="0" w:color="auto"/>
        <w:bottom w:val="none" w:sz="0" w:space="0" w:color="auto"/>
        <w:right w:val="none" w:sz="0" w:space="0" w:color="auto"/>
      </w:divBdr>
    </w:div>
    <w:div w:id="1751536089">
      <w:bodyDiv w:val="1"/>
      <w:marLeft w:val="0"/>
      <w:marRight w:val="0"/>
      <w:marTop w:val="0"/>
      <w:marBottom w:val="0"/>
      <w:divBdr>
        <w:top w:val="none" w:sz="0" w:space="0" w:color="auto"/>
        <w:left w:val="none" w:sz="0" w:space="0" w:color="auto"/>
        <w:bottom w:val="none" w:sz="0" w:space="0" w:color="auto"/>
        <w:right w:val="none" w:sz="0" w:space="0" w:color="auto"/>
      </w:divBdr>
    </w:div>
    <w:div w:id="1788040242">
      <w:bodyDiv w:val="1"/>
      <w:marLeft w:val="0"/>
      <w:marRight w:val="0"/>
      <w:marTop w:val="0"/>
      <w:marBottom w:val="0"/>
      <w:divBdr>
        <w:top w:val="none" w:sz="0" w:space="0" w:color="auto"/>
        <w:left w:val="none" w:sz="0" w:space="0" w:color="auto"/>
        <w:bottom w:val="none" w:sz="0" w:space="0" w:color="auto"/>
        <w:right w:val="none" w:sz="0" w:space="0" w:color="auto"/>
      </w:divBdr>
    </w:div>
    <w:div w:id="1811557571">
      <w:bodyDiv w:val="1"/>
      <w:marLeft w:val="0"/>
      <w:marRight w:val="0"/>
      <w:marTop w:val="0"/>
      <w:marBottom w:val="0"/>
      <w:divBdr>
        <w:top w:val="none" w:sz="0" w:space="0" w:color="auto"/>
        <w:left w:val="none" w:sz="0" w:space="0" w:color="auto"/>
        <w:bottom w:val="none" w:sz="0" w:space="0" w:color="auto"/>
        <w:right w:val="none" w:sz="0" w:space="0" w:color="auto"/>
      </w:divBdr>
    </w:div>
    <w:div w:id="20170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68B4-B249-4020-9F2B-15481845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5542</TotalTime>
  <Pages>21</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vasilenko-ov</dc:creator>
  <cp:lastModifiedBy>Tuyter</cp:lastModifiedBy>
  <cp:revision>156</cp:revision>
  <cp:lastPrinted>2017-11-09T17:40:00Z</cp:lastPrinted>
  <dcterms:created xsi:type="dcterms:W3CDTF">2016-09-07T06:46:00Z</dcterms:created>
  <dcterms:modified xsi:type="dcterms:W3CDTF">2018-12-27T05:24:00Z</dcterms:modified>
</cp:coreProperties>
</file>